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CF181" w14:textId="50FC152C" w:rsidR="00332032" w:rsidRPr="004F07D6" w:rsidRDefault="00C60399" w:rsidP="0087566B">
      <w:pPr>
        <w:jc w:val="center"/>
      </w:pPr>
      <w:r w:rsidRPr="0020162F">
        <w:rPr>
          <w:rFonts w:ascii="Georgia" w:hAnsi="Georgia" w:cs="Courier New"/>
          <w:b/>
          <w:bCs/>
          <w:noProof/>
          <w:sz w:val="22"/>
          <w:szCs w:val="22"/>
        </w:rPr>
        <mc:AlternateContent>
          <mc:Choice Requires="wps">
            <w:drawing>
              <wp:anchor distT="45720" distB="45720" distL="114300" distR="114300" simplePos="0" relativeHeight="251661312" behindDoc="0" locked="0" layoutInCell="1" allowOverlap="1" wp14:anchorId="67FD0E17" wp14:editId="71C51D9C">
                <wp:simplePos x="0" y="0"/>
                <wp:positionH relativeFrom="page">
                  <wp:align>right</wp:align>
                </wp:positionH>
                <wp:positionV relativeFrom="paragraph">
                  <wp:posOffset>171450</wp:posOffset>
                </wp:positionV>
                <wp:extent cx="45719" cy="590550"/>
                <wp:effectExtent l="0" t="0" r="120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590550"/>
                        </a:xfrm>
                        <a:prstGeom prst="rect">
                          <a:avLst/>
                        </a:prstGeom>
                        <a:solidFill>
                          <a:srgbClr val="FFFFFF"/>
                        </a:solidFill>
                        <a:ln w="9525">
                          <a:solidFill>
                            <a:srgbClr val="000000"/>
                          </a:solidFill>
                          <a:miter lim="800000"/>
                          <a:headEnd/>
                          <a:tailEnd/>
                        </a:ln>
                      </wps:spPr>
                      <wps:txbx>
                        <w:txbxContent>
                          <w:p w14:paraId="01A133A8" w14:textId="0B7C85F6" w:rsidR="0020162F" w:rsidRPr="0020162F" w:rsidRDefault="0020162F" w:rsidP="0020162F">
                            <w:pPr>
                              <w:jc w:val="center"/>
                              <w:rPr>
                                <w:color w:val="FF0000"/>
                                <w:sz w:val="52"/>
                                <w:szCs w:val="52"/>
                              </w:rPr>
                            </w:pPr>
                            <w:r w:rsidRPr="0020162F">
                              <w:rPr>
                                <w:color w:val="FF0000"/>
                                <w:sz w:val="52"/>
                                <w:szCs w:val="52"/>
                              </w:rPr>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D0E17" id="_x0000_t202" coordsize="21600,21600" o:spt="202" path="m,l,21600r21600,l21600,xe">
                <v:stroke joinstyle="miter"/>
                <v:path gradientshapeok="t" o:connecttype="rect"/>
              </v:shapetype>
              <v:shape id="Text Box 2" o:spid="_x0000_s1026" type="#_x0000_t202" style="position:absolute;left:0;text-align:left;margin-left:-47.6pt;margin-top:13.5pt;width:3.6pt;height:46.5pt;z-index:25166131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4tJDQIAAB0EAAAOAAAAZHJzL2Uyb0RvYy54bWysU9uO0zAQfUfiHyy/06RVA9uo6WrpUoS0&#10;XKSFD5g4TmPheIztNlm+nrHT7VYLvCD8YHk84+MzZ2bW12Ov2VE6r9BUfD7LOZNGYKPMvuLfvu5e&#10;XXHmA5gGNBpZ8Qfp+fXm5Yv1YEu5wA51Ix0jEOPLwVa8C8GWWeZFJ3vwM7TSkLNF10Mg0+2zxsFA&#10;6L3OFnn+OhvQNdahkN7T7e3k5JuE37ZShM9t62VguuLELaTdpb2Oe7ZZQ7l3YDslTjTgH1j0oAx9&#10;eoa6hQDs4NRvUL0SDj22YSawz7BtlZApB8pmnj/L5r4DK1MuJI63Z5n8/4MVn4739otjYXyLIxUw&#10;JeHtHYrvnhncdmD28sY5HDoJDX08j5Jlg/Xl6WmU2pc+gtTDR2yoyHAImIDG1vVRFcqTEToV4OEs&#10;uhwDE3S5LN7MV5wJ8hSrvChSTTIoH99a58N7iT2Lh4o7KmnChuOdD5ELlI8h8SuPWjU7pXUy3L7e&#10;aseOQOXfpZXoPwvThg0VXxWLYkr/rxB5Wn+C6FWgPtaqr/jVOQjKKNo706QuC6D0dCbK2pxUjMJN&#10;EoaxHikwqllj80B6Opz6leaLDh26n5wN1KsV9z8O4CRn+oOhmqzmy2Vs7mSQngsy3KWnvvSAEQRV&#10;8cDZdNyGNBBRMIM3VLtWJWGfmJy4Ug8mvU/zEpv80k5RT1O9+QUAAP//AwBQSwMEFAAGAAgAAAAh&#10;AGnNuiPbAAAABQEAAA8AAABkcnMvZG93bnJldi54bWxMj8FOwzAQRO9I/IO1SFwQdRpQ06ZxKoQE&#10;ghsUBFc33iZR7XWw3TT8PcsJTqvVjGbeVJvJWTFiiL0nBfNZBgKp8aanVsH728P1EkRMmoy2nlDB&#10;N0bY1OdnlS6NP9ErjtvUCg6hWGoFXUpDKWVsOnQ6zvyAxNreB6cTv6GVJugThzsr8yxbSKd74oZO&#10;D3jfYXPYHp2C5e3T+Bmfb14+msXertJVMT5+BaUuL6a7NYiEU/ozwy8+o0PNTDt/JBOFVcBDkoK8&#10;4MtqkYPYsYk7QdaV/E9f/wAAAP//AwBQSwECLQAUAAYACAAAACEAtoM4kv4AAADhAQAAEwAAAAAA&#10;AAAAAAAAAAAAAAAAW0NvbnRlbnRfVHlwZXNdLnhtbFBLAQItABQABgAIAAAAIQA4/SH/1gAAAJQB&#10;AAALAAAAAAAAAAAAAAAAAC8BAABfcmVscy8ucmVsc1BLAQItABQABgAIAAAAIQCqd4tJDQIAAB0E&#10;AAAOAAAAAAAAAAAAAAAAAC4CAABkcnMvZTJvRG9jLnhtbFBLAQItABQABgAIAAAAIQBpzboj2wAA&#10;AAUBAAAPAAAAAAAAAAAAAAAAAGcEAABkcnMvZG93bnJldi54bWxQSwUGAAAAAAQABADzAAAAbwUA&#10;AAAA&#10;">
                <v:textbox>
                  <w:txbxContent>
                    <w:p w14:paraId="01A133A8" w14:textId="0B7C85F6" w:rsidR="0020162F" w:rsidRPr="0020162F" w:rsidRDefault="0020162F" w:rsidP="0020162F">
                      <w:pPr>
                        <w:jc w:val="center"/>
                        <w:rPr>
                          <w:color w:val="FF0000"/>
                          <w:sz w:val="52"/>
                          <w:szCs w:val="52"/>
                        </w:rPr>
                      </w:pPr>
                      <w:r w:rsidRPr="0020162F">
                        <w:rPr>
                          <w:color w:val="FF0000"/>
                          <w:sz w:val="52"/>
                          <w:szCs w:val="52"/>
                        </w:rPr>
                        <w:t>DRAFT</w:t>
                      </w:r>
                    </w:p>
                  </w:txbxContent>
                </v:textbox>
                <w10:wrap type="square" anchorx="page"/>
              </v:shape>
            </w:pict>
          </mc:Fallback>
        </mc:AlternateContent>
      </w:r>
    </w:p>
    <w:p w14:paraId="61C86940" w14:textId="19544587" w:rsidR="00332032" w:rsidRDefault="00332032" w:rsidP="0087566B">
      <w:pPr>
        <w:jc w:val="center"/>
        <w:rPr>
          <w:rFonts w:ascii="Georgia" w:hAnsi="Georgia" w:cs="Courier New"/>
          <w:b/>
          <w:bCs/>
          <w:sz w:val="22"/>
          <w:szCs w:val="22"/>
        </w:rPr>
      </w:pPr>
    </w:p>
    <w:p w14:paraId="21B5B6FA" w14:textId="10F8C643" w:rsidR="0087566B" w:rsidRDefault="00B06C91" w:rsidP="00332032">
      <w:pPr>
        <w:jc w:val="center"/>
        <w:rPr>
          <w:rFonts w:ascii="Georgia" w:hAnsi="Georgia" w:cs="Courier New"/>
          <w:b/>
          <w:bCs/>
          <w:sz w:val="22"/>
          <w:szCs w:val="22"/>
        </w:rPr>
      </w:pPr>
      <w:r>
        <w:rPr>
          <w:rFonts w:ascii="Georgia" w:hAnsi="Georgia" w:cs="Courier New"/>
          <w:b/>
          <w:bCs/>
          <w:noProof/>
          <w:sz w:val="22"/>
          <w:szCs w:val="22"/>
        </w:rPr>
        <mc:AlternateContent>
          <mc:Choice Requires="wps">
            <w:drawing>
              <wp:anchor distT="0" distB="0" distL="114300" distR="114300" simplePos="0" relativeHeight="251659264" behindDoc="0" locked="0" layoutInCell="1" allowOverlap="1" wp14:anchorId="327B44E5" wp14:editId="35CC4320">
                <wp:simplePos x="0" y="0"/>
                <wp:positionH relativeFrom="column">
                  <wp:posOffset>6857999</wp:posOffset>
                </wp:positionH>
                <wp:positionV relativeFrom="paragraph">
                  <wp:posOffset>-447675</wp:posOffset>
                </wp:positionV>
                <wp:extent cx="247650" cy="904875"/>
                <wp:effectExtent l="0" t="0" r="19050" b="28575"/>
                <wp:wrapNone/>
                <wp:docPr id="1" name="Text Box 1"/>
                <wp:cNvGraphicFramePr/>
                <a:graphic xmlns:a="http://schemas.openxmlformats.org/drawingml/2006/main">
                  <a:graphicData uri="http://schemas.microsoft.com/office/word/2010/wordprocessingShape">
                    <wps:wsp>
                      <wps:cNvSpPr txBox="1"/>
                      <wps:spPr>
                        <a:xfrm flipH="1">
                          <a:off x="0" y="0"/>
                          <a:ext cx="247650" cy="904875"/>
                        </a:xfrm>
                        <a:prstGeom prst="rect">
                          <a:avLst/>
                        </a:prstGeom>
                        <a:solidFill>
                          <a:schemeClr val="lt1"/>
                        </a:solidFill>
                        <a:ln w="6350">
                          <a:solidFill>
                            <a:prstClr val="black"/>
                          </a:solidFill>
                        </a:ln>
                      </wps:spPr>
                      <wps:txbx>
                        <w:txbxContent>
                          <w:p w14:paraId="34DB830A" w14:textId="6FCF0922" w:rsidR="0016228C" w:rsidRPr="00473BE1" w:rsidRDefault="0016228C" w:rsidP="004A032F">
                            <w:pPr>
                              <w:rPr>
                                <w:b/>
                                <w:bCs/>
                                <w:color w:val="FF0000"/>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B44E5" id="Text Box 1" o:spid="_x0000_s1027" type="#_x0000_t202" style="position:absolute;left:0;text-align:left;margin-left:540pt;margin-top:-35.25pt;width:19.5pt;height:71.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4lgPQIAAIwEAAAOAAAAZHJzL2Uyb0RvYy54bWysVFFv2jAQfp+0/2D5fQQY0DYiVIyKbRJq&#10;K9Gpz8axwZrj82xDwn59z06grN3TtBfrfHf5fPfdd5neNpUmB+G8AlPQQa9PiTAcSmW2Bf3xtPx0&#10;TYkPzJRMgxEFPQpPb2cfP0xrm4sh7ECXwhEEMT6vbUF3Idg8yzzfiYr5HlhhMCjBVSzg1W2z0rEa&#10;0SudDfv9SVaDK60DLrxH710bpLOEL6Xg4UFKLwLRBcXaQjpdOjfxzGZTlm8dszvFuzLYP1RRMWXw&#10;0TPUHQuM7J16B1Up7sCDDD0OVQZSKi5SD9jNoP+mm/WOWZF6QXK8PdPk/x8svz+s7aMjofkCDQ4w&#10;ElJbn3t0xn4a6SoitbLfYjB6sGaCmUjm8UygaALh6ByOriZjjHAM3fRH11fjiJe1MPFj63z4KqAi&#10;0Siow/kkUHZY+dCmnlJiugetyqXSOl2iJsRCO3JgOE0dUrEI/keWNqQu6OQzlvEOIUKfv99oxn92&#10;5V0gIJ42WPMrCdEKzaYhqrwgaAPlEXlz0ErKW75UCL9iPjwyhxpCGnAvwgMeUgPWBJ1FyQ7c77/5&#10;Yz6OFqOU1KjJgvpfe+YEJfq7waHfDEajKOJ0GY2vhnhxl5HNZcTsqwUgUQPcQMuTGfODPpnSQfWM&#10;6zOPr2KIGY5vFzSczEVoNwXXj4v5PCWhbC0LK7O2/KSISOtT88yc7cYaUA/3cFIvy99Mt82N0zEw&#10;3weQKo0+8tyy2tGPkk/i6dYz7tTlPWW9/kRmLwAAAP//AwBQSwMEFAAGAAgAAAAhAJqi3PPgAAAA&#10;DAEAAA8AAABkcnMvZG93bnJldi54bWxMj0FLw0AQhe+C/2EZwVu7m4g2ptmUUhAERbDa+yY7TYLZ&#10;2ZDdtqm/3unJHt+bx5vvFavJ9eKIY+g8aUjmCgRS7W1HjYbvr5dZBiJEQ9b0nlDDGQOsytubwuTW&#10;n+gTj9vYCC6hkBsNbYxDLmWoW3QmzP2AxLe9H52JLMdG2tGcuNz1MlXqSTrTEX9ozYCbFuuf7cFp&#10;eDNt9Xp+2NH7QJn8/dik651Ptb6/m9ZLEBGn+B+GCz6jQ8lMlT+QDaJnrTLFY6KG2UI9grhEkuSZ&#10;rUrDIlUgy0Jejyj/AAAA//8DAFBLAQItABQABgAIAAAAIQC2gziS/gAAAOEBAAATAAAAAAAAAAAA&#10;AAAAAAAAAABbQ29udGVudF9UeXBlc10ueG1sUEsBAi0AFAAGAAgAAAAhADj9If/WAAAAlAEAAAsA&#10;AAAAAAAAAAAAAAAALwEAAF9yZWxzLy5yZWxzUEsBAi0AFAAGAAgAAAAhALSDiWA9AgAAjAQAAA4A&#10;AAAAAAAAAAAAAAAALgIAAGRycy9lMm9Eb2MueG1sUEsBAi0AFAAGAAgAAAAhAJqi3PPgAAAADAEA&#10;AA8AAAAAAAAAAAAAAAAAlwQAAGRycy9kb3ducmV2LnhtbFBLBQYAAAAABAAEAPMAAACkBQAAAAA=&#10;" fillcolor="white [3201]" strokeweight=".5pt">
                <v:textbox>
                  <w:txbxContent>
                    <w:p w14:paraId="34DB830A" w14:textId="6FCF0922" w:rsidR="0016228C" w:rsidRPr="00473BE1" w:rsidRDefault="0016228C" w:rsidP="004A032F">
                      <w:pPr>
                        <w:rPr>
                          <w:b/>
                          <w:bCs/>
                          <w:color w:val="FF0000"/>
                          <w:sz w:val="72"/>
                          <w:szCs w:val="72"/>
                        </w:rPr>
                      </w:pPr>
                    </w:p>
                  </w:txbxContent>
                </v:textbox>
              </v:shape>
            </w:pict>
          </mc:Fallback>
        </mc:AlternateContent>
      </w:r>
      <w:r w:rsidR="0087566B">
        <w:rPr>
          <w:rFonts w:ascii="Georgia" w:hAnsi="Georgia" w:cs="Courier New"/>
          <w:b/>
          <w:bCs/>
          <w:sz w:val="22"/>
          <w:szCs w:val="22"/>
        </w:rPr>
        <w:t>REGULAR MEETING</w:t>
      </w:r>
    </w:p>
    <w:p w14:paraId="452BC21B" w14:textId="78CA44EE" w:rsidR="002A0FB9" w:rsidRDefault="007B6510" w:rsidP="002A0FB9">
      <w:pPr>
        <w:jc w:val="center"/>
        <w:rPr>
          <w:rFonts w:ascii="Georgia" w:hAnsi="Georgia" w:cs="Courier New"/>
          <w:b/>
          <w:bCs/>
          <w:sz w:val="22"/>
          <w:szCs w:val="22"/>
        </w:rPr>
      </w:pPr>
      <w:r>
        <w:rPr>
          <w:rFonts w:ascii="Georgia" w:hAnsi="Georgia" w:cs="Courier New"/>
          <w:b/>
          <w:bCs/>
          <w:sz w:val="22"/>
          <w:szCs w:val="22"/>
        </w:rPr>
        <w:t>July 5</w:t>
      </w:r>
      <w:r w:rsidR="00CD7539">
        <w:rPr>
          <w:rFonts w:ascii="Georgia" w:hAnsi="Georgia" w:cs="Courier New"/>
          <w:b/>
          <w:bCs/>
          <w:sz w:val="22"/>
          <w:szCs w:val="22"/>
        </w:rPr>
        <w:t>, 2023</w:t>
      </w:r>
    </w:p>
    <w:p w14:paraId="5C9683BB" w14:textId="77777777" w:rsidR="00884DDF" w:rsidRDefault="00884DDF" w:rsidP="0087566B">
      <w:pPr>
        <w:spacing w:after="100" w:afterAutospacing="1"/>
        <w:jc w:val="center"/>
      </w:pPr>
    </w:p>
    <w:p w14:paraId="15487DE5" w14:textId="3B9ED6EF" w:rsidR="0087566B" w:rsidRDefault="0087566B" w:rsidP="00D60CBD">
      <w:pPr>
        <w:spacing w:after="100" w:afterAutospacing="1" w:line="480" w:lineRule="auto"/>
        <w:contextualSpacing/>
        <w:rPr>
          <w:rFonts w:ascii="Georgia" w:hAnsi="Georgia"/>
          <w:sz w:val="24"/>
          <w:szCs w:val="24"/>
        </w:rPr>
      </w:pPr>
      <w:r>
        <w:rPr>
          <w:rFonts w:ascii="Georgia" w:hAnsi="Georgia"/>
          <w:sz w:val="24"/>
          <w:szCs w:val="24"/>
        </w:rPr>
        <w:tab/>
        <w:t xml:space="preserve">The Board of Commissioners for the Lafourche Basin Levee District </w:t>
      </w:r>
      <w:r w:rsidR="000B324B" w:rsidRPr="000B324B">
        <w:rPr>
          <w:rFonts w:ascii="Georgia" w:hAnsi="Georgia"/>
          <w:sz w:val="24"/>
          <w:szCs w:val="24"/>
        </w:rPr>
        <w:t xml:space="preserve">met this day in regular session at its official domicile at 21380 Highway 20 in Vacherie, Louisiana. The public </w:t>
      </w:r>
      <w:r w:rsidR="000B324B">
        <w:rPr>
          <w:rFonts w:ascii="Georgia" w:hAnsi="Georgia"/>
          <w:sz w:val="24"/>
          <w:szCs w:val="24"/>
        </w:rPr>
        <w:t>was</w:t>
      </w:r>
      <w:r w:rsidR="000B324B" w:rsidRPr="000B324B">
        <w:rPr>
          <w:rFonts w:ascii="Georgia" w:hAnsi="Georgia"/>
          <w:sz w:val="24"/>
          <w:szCs w:val="24"/>
        </w:rPr>
        <w:t xml:space="preserve"> invited to attend via Teleconference and at the LBLD office</w:t>
      </w:r>
      <w:r w:rsidR="00C92C8A" w:rsidRPr="00C92C8A">
        <w:rPr>
          <w:rFonts w:ascii="Georgia" w:hAnsi="Georgia"/>
          <w:sz w:val="24"/>
          <w:szCs w:val="24"/>
        </w:rPr>
        <w:t xml:space="preserve">.  </w:t>
      </w:r>
      <w:r w:rsidR="000B324B">
        <w:rPr>
          <w:rFonts w:ascii="Georgia" w:hAnsi="Georgia"/>
          <w:sz w:val="24"/>
          <w:szCs w:val="24"/>
        </w:rPr>
        <w:t>The meeting</w:t>
      </w:r>
      <w:r>
        <w:rPr>
          <w:rFonts w:ascii="Georgia" w:hAnsi="Georgia"/>
          <w:sz w:val="24"/>
          <w:szCs w:val="24"/>
        </w:rPr>
        <w:t xml:space="preserve"> was called to order by its </w:t>
      </w:r>
      <w:r w:rsidR="002A4324">
        <w:rPr>
          <w:rFonts w:ascii="Georgia" w:hAnsi="Georgia"/>
          <w:sz w:val="24"/>
          <w:szCs w:val="24"/>
        </w:rPr>
        <w:t xml:space="preserve">President, </w:t>
      </w:r>
      <w:r w:rsidR="002D38DC">
        <w:rPr>
          <w:rFonts w:ascii="Georgia" w:hAnsi="Georgia"/>
          <w:sz w:val="24"/>
          <w:szCs w:val="24"/>
        </w:rPr>
        <w:t>Eric Matherne</w:t>
      </w:r>
      <w:r w:rsidR="002C0A62">
        <w:rPr>
          <w:rFonts w:ascii="Georgia" w:hAnsi="Georgia"/>
          <w:sz w:val="24"/>
          <w:szCs w:val="24"/>
        </w:rPr>
        <w:t>, at 6:00 P.M.</w:t>
      </w:r>
    </w:p>
    <w:p w14:paraId="627A4A5A" w14:textId="6F5E8EE2" w:rsidR="005A469F" w:rsidRDefault="00887941" w:rsidP="007D118F">
      <w:pPr>
        <w:spacing w:after="100" w:afterAutospacing="1" w:line="480" w:lineRule="auto"/>
        <w:contextualSpacing/>
        <w:rPr>
          <w:rFonts w:ascii="Georgia" w:hAnsi="Georgia"/>
          <w:sz w:val="24"/>
          <w:szCs w:val="24"/>
        </w:rPr>
      </w:pPr>
      <w:r>
        <w:rPr>
          <w:rFonts w:ascii="Georgia" w:hAnsi="Georgia"/>
          <w:sz w:val="24"/>
          <w:szCs w:val="24"/>
        </w:rPr>
        <w:tab/>
      </w:r>
      <w:r w:rsidR="005A469F" w:rsidRPr="005A469F">
        <w:rPr>
          <w:rFonts w:ascii="Georgia" w:hAnsi="Georgia"/>
          <w:sz w:val="24"/>
          <w:szCs w:val="24"/>
        </w:rPr>
        <w:t>Before the start of the meeting, President Eric Matherne asked for a moment of silence in honor of our beloved colleague and honorable commissioner, Mr. Michael McKinney, Sr. that passed away on July 2, 2023.</w:t>
      </w:r>
    </w:p>
    <w:p w14:paraId="33399082" w14:textId="4ADB8496" w:rsidR="0016228C" w:rsidRDefault="0016228C" w:rsidP="005A469F">
      <w:pPr>
        <w:spacing w:after="100" w:afterAutospacing="1" w:line="480" w:lineRule="auto"/>
        <w:ind w:firstLine="720"/>
        <w:contextualSpacing/>
        <w:rPr>
          <w:rFonts w:ascii="Georgia" w:hAnsi="Georgia"/>
          <w:sz w:val="24"/>
          <w:szCs w:val="24"/>
        </w:rPr>
      </w:pPr>
      <w:r w:rsidRPr="0016228C">
        <w:rPr>
          <w:rFonts w:ascii="Georgia" w:hAnsi="Georgia"/>
          <w:sz w:val="24"/>
          <w:szCs w:val="24"/>
        </w:rPr>
        <w:t>The meeting opened with a prayer and the pledge of allegiance to the flag.</w:t>
      </w:r>
    </w:p>
    <w:p w14:paraId="19126F51" w14:textId="12E849AA" w:rsidR="002C0A62" w:rsidRDefault="002C0A62" w:rsidP="0027343E">
      <w:pPr>
        <w:spacing w:after="100" w:afterAutospacing="1" w:line="480" w:lineRule="auto"/>
        <w:ind w:firstLine="720"/>
        <w:contextualSpacing/>
        <w:rPr>
          <w:rFonts w:ascii="Georgia" w:hAnsi="Georgia"/>
          <w:sz w:val="24"/>
          <w:szCs w:val="24"/>
        </w:rPr>
      </w:pPr>
      <w:r>
        <w:rPr>
          <w:rFonts w:ascii="Georgia" w:hAnsi="Georgia"/>
          <w:sz w:val="24"/>
          <w:szCs w:val="24"/>
        </w:rPr>
        <w:t xml:space="preserve">Present:  Commissioners… Craig Carter, Assumption Parish; </w:t>
      </w:r>
      <w:r w:rsidR="002D38DC" w:rsidRPr="002D38DC">
        <w:rPr>
          <w:rFonts w:ascii="Georgia" w:hAnsi="Georgia"/>
          <w:sz w:val="24"/>
          <w:szCs w:val="24"/>
        </w:rPr>
        <w:t>President Eric Matherne</w:t>
      </w:r>
      <w:r w:rsidR="002667A7" w:rsidRPr="002667A7">
        <w:rPr>
          <w:rFonts w:ascii="Georgia" w:hAnsi="Georgia"/>
          <w:sz w:val="24"/>
          <w:szCs w:val="24"/>
        </w:rPr>
        <w:t>, St. Charles Parish</w:t>
      </w:r>
      <w:r w:rsidR="002667A7">
        <w:rPr>
          <w:rFonts w:ascii="Georgia" w:hAnsi="Georgia"/>
          <w:sz w:val="24"/>
          <w:szCs w:val="24"/>
        </w:rPr>
        <w:t xml:space="preserve">; </w:t>
      </w:r>
      <w:r w:rsidR="002150F0" w:rsidRPr="002150F0">
        <w:rPr>
          <w:rFonts w:ascii="Georgia" w:hAnsi="Georgia"/>
          <w:sz w:val="24"/>
          <w:szCs w:val="24"/>
        </w:rPr>
        <w:t>Larry Sorapuru, St. John the Baptist Parish</w:t>
      </w:r>
      <w:r w:rsidR="002150F0">
        <w:rPr>
          <w:rFonts w:ascii="Georgia" w:hAnsi="Georgia"/>
          <w:sz w:val="24"/>
          <w:szCs w:val="24"/>
        </w:rPr>
        <w:t>;</w:t>
      </w:r>
      <w:r w:rsidR="002150F0" w:rsidRPr="002150F0">
        <w:rPr>
          <w:rFonts w:ascii="Georgia" w:hAnsi="Georgia"/>
          <w:sz w:val="24"/>
          <w:szCs w:val="24"/>
        </w:rPr>
        <w:t xml:space="preserve"> </w:t>
      </w:r>
      <w:r w:rsidR="000B324B">
        <w:rPr>
          <w:rFonts w:ascii="Georgia" w:hAnsi="Georgia"/>
          <w:sz w:val="24"/>
          <w:szCs w:val="24"/>
        </w:rPr>
        <w:t xml:space="preserve">Arthur Bosworth IV, St. James Parish; </w:t>
      </w:r>
      <w:r>
        <w:rPr>
          <w:rFonts w:ascii="Georgia" w:hAnsi="Georgia"/>
          <w:sz w:val="24"/>
          <w:szCs w:val="24"/>
        </w:rPr>
        <w:t>Gary Wats</w:t>
      </w:r>
      <w:r w:rsidR="00E748ED">
        <w:rPr>
          <w:rFonts w:ascii="Georgia" w:hAnsi="Georgia"/>
          <w:sz w:val="24"/>
          <w:szCs w:val="24"/>
        </w:rPr>
        <w:t>on, St. John the Baptist Parish;</w:t>
      </w:r>
      <w:r w:rsidR="00D1577C">
        <w:rPr>
          <w:rFonts w:ascii="Georgia" w:hAnsi="Georgia"/>
          <w:sz w:val="24"/>
          <w:szCs w:val="24"/>
        </w:rPr>
        <w:t xml:space="preserve"> </w:t>
      </w:r>
      <w:r w:rsidR="008977FB" w:rsidRPr="008977FB">
        <w:rPr>
          <w:rFonts w:ascii="Georgia" w:hAnsi="Georgia"/>
          <w:sz w:val="24"/>
          <w:szCs w:val="24"/>
        </w:rPr>
        <w:t>Michael McKinney, Sr., Ascension Parish</w:t>
      </w:r>
      <w:r w:rsidR="008977FB">
        <w:rPr>
          <w:rFonts w:ascii="Georgia" w:hAnsi="Georgia"/>
          <w:sz w:val="24"/>
          <w:szCs w:val="24"/>
        </w:rPr>
        <w:t>;</w:t>
      </w:r>
      <w:r w:rsidR="008977FB" w:rsidRPr="008977FB">
        <w:rPr>
          <w:rFonts w:ascii="Georgia" w:hAnsi="Georgia"/>
          <w:sz w:val="24"/>
          <w:szCs w:val="24"/>
        </w:rPr>
        <w:t xml:space="preserve"> </w:t>
      </w:r>
      <w:r w:rsidR="002D38DC" w:rsidRPr="002D38DC">
        <w:rPr>
          <w:rFonts w:ascii="Georgia" w:hAnsi="Georgia"/>
          <w:sz w:val="24"/>
          <w:szCs w:val="24"/>
        </w:rPr>
        <w:t>Marlin Rogers, St. Charles Parish</w:t>
      </w:r>
      <w:r w:rsidR="002D38DC">
        <w:rPr>
          <w:rFonts w:ascii="Georgia" w:hAnsi="Georgia"/>
          <w:sz w:val="24"/>
          <w:szCs w:val="24"/>
        </w:rPr>
        <w:t xml:space="preserve">; </w:t>
      </w:r>
      <w:r w:rsidR="00336A1A" w:rsidRPr="00336A1A">
        <w:rPr>
          <w:rFonts w:ascii="Georgia" w:hAnsi="Georgia"/>
          <w:sz w:val="24"/>
          <w:szCs w:val="24"/>
        </w:rPr>
        <w:t>James P. Jasmin, St. James Parish</w:t>
      </w:r>
      <w:r w:rsidR="00370192">
        <w:rPr>
          <w:rFonts w:ascii="Georgia" w:hAnsi="Georgia"/>
          <w:sz w:val="24"/>
          <w:szCs w:val="24"/>
        </w:rPr>
        <w:t xml:space="preserve">; </w:t>
      </w:r>
      <w:r w:rsidR="00E2503E" w:rsidRPr="00E2503E">
        <w:rPr>
          <w:rFonts w:ascii="Georgia" w:hAnsi="Georgia"/>
          <w:sz w:val="24"/>
          <w:szCs w:val="24"/>
        </w:rPr>
        <w:t>Kevin Hebert, St. Charles Parish</w:t>
      </w:r>
      <w:r w:rsidR="00E2503E">
        <w:rPr>
          <w:rFonts w:ascii="Georgia" w:hAnsi="Georgia"/>
          <w:sz w:val="24"/>
          <w:szCs w:val="24"/>
        </w:rPr>
        <w:t>;</w:t>
      </w:r>
      <w:r w:rsidR="00E2503E" w:rsidRPr="00E2503E">
        <w:rPr>
          <w:rFonts w:ascii="Georgia" w:hAnsi="Georgia"/>
          <w:sz w:val="24"/>
          <w:szCs w:val="24"/>
        </w:rPr>
        <w:t xml:space="preserve"> </w:t>
      </w:r>
      <w:r w:rsidR="00336A1A" w:rsidRPr="00336A1A">
        <w:rPr>
          <w:rFonts w:ascii="Georgia" w:hAnsi="Georgia"/>
          <w:sz w:val="24"/>
          <w:szCs w:val="24"/>
        </w:rPr>
        <w:t>Jeffery Henry, Ascension Parish</w:t>
      </w:r>
      <w:r w:rsidR="007D118F">
        <w:rPr>
          <w:rFonts w:ascii="Georgia" w:hAnsi="Georgia"/>
          <w:sz w:val="24"/>
          <w:szCs w:val="24"/>
        </w:rPr>
        <w:t xml:space="preserve"> </w:t>
      </w:r>
      <w:r w:rsidR="009C0941">
        <w:rPr>
          <w:rFonts w:ascii="Georgia" w:hAnsi="Georgia"/>
          <w:sz w:val="24"/>
          <w:szCs w:val="24"/>
        </w:rPr>
        <w:t>were present</w:t>
      </w:r>
      <w:r w:rsidR="005A3EA7">
        <w:rPr>
          <w:rFonts w:ascii="Georgia" w:hAnsi="Georgia"/>
          <w:sz w:val="24"/>
          <w:szCs w:val="24"/>
        </w:rPr>
        <w:t>.</w:t>
      </w:r>
      <w:r w:rsidR="00747AEF">
        <w:rPr>
          <w:rFonts w:ascii="Georgia" w:hAnsi="Georgia"/>
          <w:sz w:val="24"/>
          <w:szCs w:val="24"/>
        </w:rPr>
        <w:t xml:space="preserve"> </w:t>
      </w:r>
      <w:r w:rsidR="008977FB">
        <w:rPr>
          <w:rFonts w:ascii="Georgia" w:hAnsi="Georgia"/>
          <w:sz w:val="24"/>
          <w:szCs w:val="24"/>
        </w:rPr>
        <w:t xml:space="preserve"> </w:t>
      </w:r>
      <w:r w:rsidR="002D38DC" w:rsidRPr="002D38DC">
        <w:rPr>
          <w:rFonts w:ascii="Georgia" w:hAnsi="Georgia"/>
          <w:sz w:val="24"/>
          <w:szCs w:val="24"/>
        </w:rPr>
        <w:t>Russell Loupe</w:t>
      </w:r>
      <w:r w:rsidR="002D38DC">
        <w:rPr>
          <w:rFonts w:ascii="Georgia" w:hAnsi="Georgia"/>
          <w:sz w:val="24"/>
          <w:szCs w:val="24"/>
        </w:rPr>
        <w:t>,</w:t>
      </w:r>
      <w:r w:rsidR="009E693B" w:rsidRPr="009E693B">
        <w:rPr>
          <w:rFonts w:ascii="Georgia" w:hAnsi="Georgia"/>
          <w:sz w:val="24"/>
          <w:szCs w:val="24"/>
        </w:rPr>
        <w:t xml:space="preserve"> St. Charles Parish</w:t>
      </w:r>
      <w:r w:rsidR="008752B3">
        <w:rPr>
          <w:rFonts w:ascii="Georgia" w:hAnsi="Georgia"/>
          <w:sz w:val="24"/>
          <w:szCs w:val="24"/>
        </w:rPr>
        <w:t xml:space="preserve"> </w:t>
      </w:r>
      <w:r w:rsidR="009E693B">
        <w:rPr>
          <w:rFonts w:ascii="Georgia" w:hAnsi="Georgia"/>
          <w:sz w:val="24"/>
          <w:szCs w:val="24"/>
        </w:rPr>
        <w:t>w</w:t>
      </w:r>
      <w:r w:rsidR="002D38DC">
        <w:rPr>
          <w:rFonts w:ascii="Georgia" w:hAnsi="Georgia"/>
          <w:sz w:val="24"/>
          <w:szCs w:val="24"/>
        </w:rPr>
        <w:t>as</w:t>
      </w:r>
      <w:r w:rsidR="008752B3">
        <w:rPr>
          <w:rFonts w:ascii="Georgia" w:hAnsi="Georgia"/>
          <w:sz w:val="24"/>
          <w:szCs w:val="24"/>
        </w:rPr>
        <w:t xml:space="preserve"> absent.</w:t>
      </w:r>
    </w:p>
    <w:p w14:paraId="734547F2" w14:textId="77777777" w:rsidR="002C0A62" w:rsidRDefault="002C0A62" w:rsidP="0087566B">
      <w:pPr>
        <w:spacing w:after="100" w:afterAutospacing="1" w:line="480" w:lineRule="auto"/>
        <w:contextualSpacing/>
        <w:rPr>
          <w:rFonts w:ascii="Georgia" w:hAnsi="Georgia"/>
          <w:sz w:val="24"/>
          <w:szCs w:val="24"/>
        </w:rPr>
      </w:pPr>
      <w:r>
        <w:rPr>
          <w:rFonts w:ascii="Georgia" w:hAnsi="Georgia"/>
          <w:sz w:val="24"/>
          <w:szCs w:val="24"/>
        </w:rPr>
        <w:tab/>
        <w:t>A quorum was present to conduct business.</w:t>
      </w:r>
    </w:p>
    <w:p w14:paraId="43E600BB" w14:textId="337546E3" w:rsidR="002C0A62" w:rsidRDefault="008F09B5" w:rsidP="00F400DE">
      <w:pPr>
        <w:spacing w:after="100" w:afterAutospacing="1" w:line="480" w:lineRule="auto"/>
        <w:ind w:firstLine="720"/>
        <w:contextualSpacing/>
        <w:rPr>
          <w:rFonts w:ascii="Georgia" w:hAnsi="Georgia"/>
          <w:sz w:val="24"/>
          <w:szCs w:val="24"/>
        </w:rPr>
      </w:pPr>
      <w:r>
        <w:rPr>
          <w:rFonts w:ascii="Georgia" w:hAnsi="Georgia"/>
          <w:sz w:val="24"/>
          <w:szCs w:val="24"/>
        </w:rPr>
        <w:t xml:space="preserve">Messrs. </w:t>
      </w:r>
      <w:r w:rsidR="005A3EA7">
        <w:rPr>
          <w:rFonts w:ascii="Georgia" w:hAnsi="Georgia"/>
          <w:sz w:val="24"/>
          <w:szCs w:val="24"/>
        </w:rPr>
        <w:t>Spen</w:t>
      </w:r>
      <w:r w:rsidR="00353EF4">
        <w:rPr>
          <w:rFonts w:ascii="Georgia" w:hAnsi="Georgia"/>
          <w:sz w:val="24"/>
          <w:szCs w:val="24"/>
        </w:rPr>
        <w:t>c</w:t>
      </w:r>
      <w:r w:rsidR="005A3EA7">
        <w:rPr>
          <w:rFonts w:ascii="Georgia" w:hAnsi="Georgia"/>
          <w:sz w:val="24"/>
          <w:szCs w:val="24"/>
        </w:rPr>
        <w:t>er Long</w:t>
      </w:r>
      <w:r>
        <w:rPr>
          <w:rFonts w:ascii="Georgia" w:hAnsi="Georgia"/>
          <w:sz w:val="24"/>
          <w:szCs w:val="24"/>
        </w:rPr>
        <w:t>, Attorney; Donald Ray Henry, Executive Director</w:t>
      </w:r>
      <w:r w:rsidR="00BE2665">
        <w:rPr>
          <w:rFonts w:ascii="Georgia" w:hAnsi="Georgia"/>
          <w:sz w:val="24"/>
          <w:szCs w:val="24"/>
        </w:rPr>
        <w:t>;</w:t>
      </w:r>
      <w:r w:rsidR="00405C9F">
        <w:rPr>
          <w:rFonts w:ascii="Georgia" w:hAnsi="Georgia"/>
          <w:sz w:val="24"/>
          <w:szCs w:val="24"/>
        </w:rPr>
        <w:t xml:space="preserve"> Ms. </w:t>
      </w:r>
      <w:r w:rsidR="0026507E">
        <w:rPr>
          <w:rFonts w:ascii="Georgia" w:hAnsi="Georgia"/>
          <w:sz w:val="24"/>
          <w:szCs w:val="24"/>
        </w:rPr>
        <w:t>Melanie Broden</w:t>
      </w:r>
      <w:r w:rsidR="002150F0">
        <w:rPr>
          <w:rFonts w:ascii="Georgia" w:hAnsi="Georgia"/>
          <w:sz w:val="24"/>
          <w:szCs w:val="24"/>
        </w:rPr>
        <w:t xml:space="preserve">, </w:t>
      </w:r>
      <w:r w:rsidR="0026507E">
        <w:rPr>
          <w:rFonts w:ascii="Georgia" w:hAnsi="Georgia"/>
          <w:sz w:val="24"/>
          <w:szCs w:val="24"/>
        </w:rPr>
        <w:t>Accounting Specialist</w:t>
      </w:r>
      <w:r w:rsidR="009422EA">
        <w:rPr>
          <w:rFonts w:ascii="Georgia" w:hAnsi="Georgia"/>
          <w:sz w:val="24"/>
          <w:szCs w:val="24"/>
        </w:rPr>
        <w:t xml:space="preserve"> and Ms. </w:t>
      </w:r>
      <w:r w:rsidR="009422EA" w:rsidRPr="009422EA">
        <w:rPr>
          <w:rFonts w:ascii="Georgia" w:hAnsi="Georgia"/>
          <w:sz w:val="24"/>
          <w:szCs w:val="24"/>
        </w:rPr>
        <w:t>Astrea Jupiter</w:t>
      </w:r>
      <w:r w:rsidR="009422EA">
        <w:rPr>
          <w:rFonts w:ascii="Georgia" w:hAnsi="Georgia"/>
          <w:sz w:val="24"/>
          <w:szCs w:val="24"/>
        </w:rPr>
        <w:t>, Administrative Assistant</w:t>
      </w:r>
      <w:r w:rsidR="009E693B">
        <w:rPr>
          <w:rFonts w:ascii="Georgia" w:hAnsi="Georgia"/>
          <w:sz w:val="24"/>
          <w:szCs w:val="24"/>
        </w:rPr>
        <w:t xml:space="preserve"> </w:t>
      </w:r>
      <w:r w:rsidR="00D70A67">
        <w:rPr>
          <w:rFonts w:ascii="Georgia" w:hAnsi="Georgia"/>
          <w:sz w:val="24"/>
          <w:szCs w:val="24"/>
        </w:rPr>
        <w:t>were</w:t>
      </w:r>
      <w:r w:rsidR="002437D4">
        <w:rPr>
          <w:rFonts w:ascii="Georgia" w:hAnsi="Georgia"/>
          <w:sz w:val="24"/>
          <w:szCs w:val="24"/>
        </w:rPr>
        <w:t xml:space="preserve"> </w:t>
      </w:r>
      <w:r w:rsidR="00375DB9">
        <w:rPr>
          <w:rFonts w:ascii="Georgia" w:hAnsi="Georgia"/>
          <w:sz w:val="24"/>
          <w:szCs w:val="24"/>
        </w:rPr>
        <w:t>present</w:t>
      </w:r>
      <w:r w:rsidR="002437D4">
        <w:rPr>
          <w:rFonts w:ascii="Georgia" w:hAnsi="Georgia"/>
          <w:sz w:val="24"/>
          <w:szCs w:val="24"/>
        </w:rPr>
        <w:t>.</w:t>
      </w:r>
      <w:r w:rsidR="002150F0">
        <w:rPr>
          <w:rFonts w:ascii="Georgia" w:hAnsi="Georgia"/>
          <w:sz w:val="24"/>
          <w:szCs w:val="24"/>
        </w:rPr>
        <w:t xml:space="preserve">  </w:t>
      </w:r>
    </w:p>
    <w:p w14:paraId="2D3E0635" w14:textId="5AF64CB4" w:rsidR="009E693B" w:rsidRPr="009E693B" w:rsidRDefault="005A469F" w:rsidP="009E693B">
      <w:pPr>
        <w:spacing w:after="100" w:afterAutospacing="1" w:line="480" w:lineRule="auto"/>
        <w:contextualSpacing/>
        <w:rPr>
          <w:rFonts w:ascii="Georgia" w:hAnsi="Georgia"/>
          <w:sz w:val="24"/>
          <w:szCs w:val="24"/>
        </w:rPr>
      </w:pPr>
      <w:bookmarkStart w:id="0" w:name="_Hlk55834102"/>
      <w:r>
        <w:rPr>
          <w:rFonts w:ascii="Georgia" w:hAnsi="Georgia"/>
          <w:sz w:val="24"/>
          <w:szCs w:val="24"/>
        </w:rPr>
        <w:tab/>
      </w:r>
    </w:p>
    <w:p w14:paraId="2EFA5C19" w14:textId="69061458" w:rsidR="009E693B" w:rsidRPr="009E693B" w:rsidRDefault="008977FB" w:rsidP="005A469F">
      <w:pPr>
        <w:spacing w:after="100" w:afterAutospacing="1" w:line="480" w:lineRule="auto"/>
        <w:ind w:firstLine="720"/>
        <w:contextualSpacing/>
        <w:rPr>
          <w:rFonts w:ascii="Georgia" w:hAnsi="Georgia"/>
          <w:sz w:val="24"/>
          <w:szCs w:val="24"/>
        </w:rPr>
      </w:pPr>
      <w:r w:rsidRPr="008977FB">
        <w:rPr>
          <w:rFonts w:ascii="Georgia" w:hAnsi="Georgia"/>
          <w:sz w:val="24"/>
          <w:szCs w:val="24"/>
        </w:rPr>
        <w:lastRenderedPageBreak/>
        <w:t xml:space="preserve">Commissioner </w:t>
      </w:r>
      <w:r w:rsidR="005A469F">
        <w:rPr>
          <w:rFonts w:ascii="Georgia" w:hAnsi="Georgia"/>
          <w:sz w:val="24"/>
          <w:szCs w:val="24"/>
        </w:rPr>
        <w:t>Arthur J. Bosworth, IV</w:t>
      </w:r>
      <w:r w:rsidRPr="008977FB">
        <w:rPr>
          <w:rFonts w:ascii="Georgia" w:hAnsi="Georgia"/>
          <w:sz w:val="24"/>
          <w:szCs w:val="24"/>
        </w:rPr>
        <w:t xml:space="preserve"> </w:t>
      </w:r>
      <w:r w:rsidR="0087416A" w:rsidRPr="0087416A">
        <w:rPr>
          <w:rFonts w:ascii="Georgia" w:hAnsi="Georgia"/>
          <w:sz w:val="24"/>
          <w:szCs w:val="24"/>
        </w:rPr>
        <w:t>made the motion to adopt the</w:t>
      </w:r>
      <w:r w:rsidR="00F400DE">
        <w:rPr>
          <w:rFonts w:ascii="Georgia" w:hAnsi="Georgia"/>
          <w:sz w:val="24"/>
          <w:szCs w:val="24"/>
        </w:rPr>
        <w:t xml:space="preserve"> </w:t>
      </w:r>
      <w:r w:rsidR="0087416A" w:rsidRPr="0087416A">
        <w:rPr>
          <w:rFonts w:ascii="Georgia" w:hAnsi="Georgia"/>
          <w:sz w:val="24"/>
          <w:szCs w:val="24"/>
        </w:rPr>
        <w:t>agenda.  The motion was seconded by</w:t>
      </w:r>
      <w:r w:rsidR="00036380">
        <w:rPr>
          <w:rFonts w:ascii="Georgia" w:hAnsi="Georgia"/>
          <w:sz w:val="24"/>
          <w:szCs w:val="24"/>
        </w:rPr>
        <w:t xml:space="preserve"> </w:t>
      </w:r>
      <w:bookmarkEnd w:id="0"/>
      <w:r w:rsidR="005A469F" w:rsidRPr="005A469F">
        <w:rPr>
          <w:rFonts w:ascii="Georgia" w:hAnsi="Georgia"/>
          <w:sz w:val="24"/>
          <w:szCs w:val="24"/>
        </w:rPr>
        <w:t xml:space="preserve">Vice-President </w:t>
      </w:r>
      <w:r w:rsidR="005A469F">
        <w:rPr>
          <w:rFonts w:ascii="Georgia" w:hAnsi="Georgia"/>
          <w:sz w:val="24"/>
          <w:szCs w:val="24"/>
        </w:rPr>
        <w:t xml:space="preserve">Jeffery </w:t>
      </w:r>
      <w:r w:rsidR="005A469F" w:rsidRPr="005A469F">
        <w:rPr>
          <w:rFonts w:ascii="Georgia" w:hAnsi="Georgia"/>
          <w:sz w:val="24"/>
          <w:szCs w:val="24"/>
        </w:rPr>
        <w:t>Henry</w:t>
      </w:r>
      <w:r w:rsidR="009E693B">
        <w:rPr>
          <w:rFonts w:ascii="Georgia" w:hAnsi="Georgia"/>
          <w:sz w:val="24"/>
          <w:szCs w:val="24"/>
        </w:rPr>
        <w:t xml:space="preserve">. </w:t>
      </w:r>
      <w:r w:rsidR="009E693B" w:rsidRPr="009E693B">
        <w:rPr>
          <w:rFonts w:ascii="Georgia" w:eastAsia="Calibri" w:hAnsi="Georgia"/>
          <w:sz w:val="24"/>
          <w:szCs w:val="24"/>
        </w:rPr>
        <w:t xml:space="preserve"> </w:t>
      </w:r>
      <w:bookmarkStart w:id="1" w:name="_Hlk139897009"/>
      <w:r w:rsidR="009E693B" w:rsidRPr="009E693B">
        <w:rPr>
          <w:rFonts w:ascii="Georgia" w:hAnsi="Georgia"/>
          <w:sz w:val="24"/>
          <w:szCs w:val="24"/>
        </w:rPr>
        <w:t xml:space="preserve">President </w:t>
      </w:r>
      <w:r w:rsidR="005A469F">
        <w:rPr>
          <w:rFonts w:ascii="Georgia" w:hAnsi="Georgia"/>
          <w:sz w:val="24"/>
          <w:szCs w:val="24"/>
        </w:rPr>
        <w:t>Matherne</w:t>
      </w:r>
      <w:r w:rsidR="009E693B" w:rsidRPr="009E693B">
        <w:rPr>
          <w:rFonts w:ascii="Georgia" w:hAnsi="Georgia"/>
          <w:sz w:val="24"/>
          <w:szCs w:val="24"/>
        </w:rPr>
        <w:t xml:space="preserve"> </w:t>
      </w:r>
      <w:bookmarkEnd w:id="1"/>
      <w:r w:rsidR="009E693B" w:rsidRPr="009E693B">
        <w:rPr>
          <w:rFonts w:ascii="Georgia" w:hAnsi="Georgia"/>
          <w:sz w:val="24"/>
          <w:szCs w:val="24"/>
        </w:rPr>
        <w:t xml:space="preserve">called for a vote.  The motion passed.  </w:t>
      </w:r>
    </w:p>
    <w:p w14:paraId="781AD9D4" w14:textId="55ABF051" w:rsidR="00B4764F" w:rsidRDefault="001A2FEA" w:rsidP="00375DB9">
      <w:pPr>
        <w:spacing w:after="100" w:afterAutospacing="1" w:line="480" w:lineRule="auto"/>
        <w:contextualSpacing/>
        <w:rPr>
          <w:rFonts w:ascii="Georgia" w:hAnsi="Georgia"/>
          <w:sz w:val="24"/>
          <w:szCs w:val="24"/>
        </w:rPr>
      </w:pPr>
      <w:r>
        <w:rPr>
          <w:rFonts w:ascii="Georgia" w:hAnsi="Georgia"/>
          <w:sz w:val="24"/>
          <w:szCs w:val="24"/>
        </w:rPr>
        <w:tab/>
      </w:r>
      <w:r w:rsidR="00B4764F">
        <w:rPr>
          <w:rFonts w:ascii="Georgia" w:hAnsi="Georgia"/>
          <w:sz w:val="24"/>
          <w:szCs w:val="24"/>
        </w:rPr>
        <w:t>There were no public comments on the agenda items.</w:t>
      </w:r>
    </w:p>
    <w:p w14:paraId="2435C7A3" w14:textId="78255366" w:rsidR="009E693B" w:rsidRPr="009E693B" w:rsidRDefault="00887941" w:rsidP="009E693B">
      <w:pPr>
        <w:spacing w:after="100" w:afterAutospacing="1" w:line="480" w:lineRule="auto"/>
        <w:contextualSpacing/>
        <w:rPr>
          <w:rFonts w:ascii="Georgia" w:hAnsi="Georgia"/>
          <w:sz w:val="24"/>
          <w:szCs w:val="24"/>
        </w:rPr>
      </w:pPr>
      <w:r>
        <w:rPr>
          <w:rFonts w:ascii="Georgia" w:hAnsi="Georgia"/>
          <w:sz w:val="24"/>
          <w:szCs w:val="24"/>
        </w:rPr>
        <w:tab/>
      </w:r>
      <w:bookmarkStart w:id="2" w:name="_Hlk90301973"/>
      <w:r w:rsidR="008F09B5">
        <w:rPr>
          <w:rFonts w:ascii="Georgia" w:hAnsi="Georgia"/>
          <w:sz w:val="24"/>
          <w:szCs w:val="24"/>
        </w:rPr>
        <w:t>On motion of</w:t>
      </w:r>
      <w:r w:rsidR="00BF03B5">
        <w:rPr>
          <w:rFonts w:ascii="Georgia" w:hAnsi="Georgia"/>
          <w:sz w:val="24"/>
          <w:szCs w:val="24"/>
        </w:rPr>
        <w:t xml:space="preserve"> </w:t>
      </w:r>
      <w:r w:rsidR="00036380" w:rsidRPr="00036380">
        <w:rPr>
          <w:rFonts w:ascii="Georgia" w:hAnsi="Georgia"/>
          <w:sz w:val="24"/>
          <w:szCs w:val="24"/>
        </w:rPr>
        <w:t xml:space="preserve">Commissioner </w:t>
      </w:r>
      <w:r w:rsidR="005A469F">
        <w:rPr>
          <w:rFonts w:ascii="Georgia" w:hAnsi="Georgia"/>
          <w:sz w:val="24"/>
          <w:szCs w:val="24"/>
        </w:rPr>
        <w:t>James P. Jasmin</w:t>
      </w:r>
      <w:r w:rsidR="00380DA3">
        <w:rPr>
          <w:rFonts w:ascii="Georgia" w:hAnsi="Georgia"/>
          <w:sz w:val="24"/>
          <w:szCs w:val="24"/>
        </w:rPr>
        <w:t>,</w:t>
      </w:r>
      <w:r w:rsidR="008F09B5">
        <w:rPr>
          <w:rFonts w:ascii="Georgia" w:hAnsi="Georgia"/>
          <w:sz w:val="24"/>
          <w:szCs w:val="24"/>
        </w:rPr>
        <w:t xml:space="preserve"> seconded by</w:t>
      </w:r>
      <w:r w:rsidR="005A3EA7">
        <w:rPr>
          <w:rFonts w:ascii="Georgia" w:hAnsi="Georgia"/>
          <w:sz w:val="24"/>
          <w:szCs w:val="24"/>
        </w:rPr>
        <w:t xml:space="preserve"> </w:t>
      </w:r>
      <w:r w:rsidR="00683CDB">
        <w:rPr>
          <w:rFonts w:ascii="Georgia" w:hAnsi="Georgia"/>
          <w:sz w:val="24"/>
          <w:szCs w:val="24"/>
        </w:rPr>
        <w:t xml:space="preserve">Commissioner </w:t>
      </w:r>
      <w:r w:rsidR="005A469F" w:rsidRPr="005A469F">
        <w:rPr>
          <w:rFonts w:ascii="Georgia" w:hAnsi="Georgia"/>
          <w:sz w:val="24"/>
          <w:szCs w:val="24"/>
        </w:rPr>
        <w:t>Arthur J. Bosworth, IV</w:t>
      </w:r>
      <w:r w:rsidR="00CA547E">
        <w:rPr>
          <w:rFonts w:ascii="Georgia" w:hAnsi="Georgia"/>
          <w:sz w:val="24"/>
          <w:szCs w:val="24"/>
        </w:rPr>
        <w:t xml:space="preserve">, </w:t>
      </w:r>
      <w:bookmarkEnd w:id="2"/>
      <w:r w:rsidR="008F09B5">
        <w:rPr>
          <w:rFonts w:ascii="Georgia" w:hAnsi="Georgia"/>
          <w:sz w:val="24"/>
          <w:szCs w:val="24"/>
        </w:rPr>
        <w:t xml:space="preserve">the minutes of the Regular Meeting of </w:t>
      </w:r>
      <w:r w:rsidR="005A469F">
        <w:rPr>
          <w:rFonts w:ascii="Georgia" w:hAnsi="Georgia"/>
          <w:sz w:val="24"/>
          <w:szCs w:val="24"/>
        </w:rPr>
        <w:t>June 7</w:t>
      </w:r>
      <w:r w:rsidR="00CF25E6">
        <w:rPr>
          <w:rFonts w:ascii="Georgia" w:hAnsi="Georgia"/>
          <w:sz w:val="24"/>
          <w:szCs w:val="24"/>
        </w:rPr>
        <w:t>, 2023</w:t>
      </w:r>
      <w:r w:rsidR="008F09B5">
        <w:rPr>
          <w:rFonts w:ascii="Georgia" w:hAnsi="Georgia"/>
          <w:sz w:val="24"/>
          <w:szCs w:val="24"/>
        </w:rPr>
        <w:t xml:space="preserve"> be accepted</w:t>
      </w:r>
      <w:r w:rsidR="00C92C8A">
        <w:rPr>
          <w:rFonts w:ascii="Georgia" w:hAnsi="Georgia"/>
          <w:sz w:val="24"/>
          <w:szCs w:val="24"/>
        </w:rPr>
        <w:t xml:space="preserve"> </w:t>
      </w:r>
      <w:r w:rsidR="008F09B5">
        <w:rPr>
          <w:rFonts w:ascii="Georgia" w:hAnsi="Georgia"/>
          <w:sz w:val="24"/>
          <w:szCs w:val="24"/>
        </w:rPr>
        <w:t>and filed in the minutes of the Board.</w:t>
      </w:r>
      <w:r w:rsidR="00375DB9" w:rsidRPr="00375DB9">
        <w:t xml:space="preserve"> </w:t>
      </w:r>
      <w:r w:rsidR="00350F7E">
        <w:t xml:space="preserve"> </w:t>
      </w:r>
      <w:r w:rsidR="009E693B" w:rsidRPr="009E693B">
        <w:rPr>
          <w:rFonts w:ascii="Georgia" w:hAnsi="Georgia"/>
          <w:sz w:val="24"/>
          <w:szCs w:val="24"/>
        </w:rPr>
        <w:t xml:space="preserve">President </w:t>
      </w:r>
      <w:r w:rsidR="005A469F">
        <w:rPr>
          <w:rFonts w:ascii="Georgia" w:hAnsi="Georgia"/>
          <w:sz w:val="24"/>
          <w:szCs w:val="24"/>
        </w:rPr>
        <w:t>Matherne</w:t>
      </w:r>
      <w:r w:rsidR="009E693B" w:rsidRPr="009E693B">
        <w:rPr>
          <w:rFonts w:ascii="Georgia" w:hAnsi="Georgia"/>
          <w:sz w:val="24"/>
          <w:szCs w:val="24"/>
        </w:rPr>
        <w:t xml:space="preserve"> called for a vote.  The motion passed.  </w:t>
      </w:r>
    </w:p>
    <w:p w14:paraId="6CA6818B" w14:textId="7450D180" w:rsidR="008F09B5" w:rsidRDefault="00A509BC" w:rsidP="0088057C">
      <w:pPr>
        <w:spacing w:after="100" w:afterAutospacing="1" w:line="480" w:lineRule="auto"/>
        <w:contextualSpacing/>
        <w:rPr>
          <w:rFonts w:ascii="Georgia" w:hAnsi="Georgia"/>
          <w:sz w:val="24"/>
          <w:szCs w:val="24"/>
        </w:rPr>
      </w:pPr>
      <w:r>
        <w:tab/>
      </w:r>
      <w:r w:rsidRPr="00A509BC">
        <w:rPr>
          <w:rFonts w:ascii="Georgia" w:hAnsi="Georgia"/>
          <w:sz w:val="24"/>
          <w:szCs w:val="24"/>
        </w:rPr>
        <w:t xml:space="preserve">On motion of Commissioner </w:t>
      </w:r>
      <w:r w:rsidR="0088057C" w:rsidRPr="0088057C">
        <w:rPr>
          <w:rFonts w:ascii="Georgia" w:hAnsi="Georgia"/>
          <w:sz w:val="24"/>
          <w:szCs w:val="24"/>
        </w:rPr>
        <w:t>Arthur J. Bosworth, IV</w:t>
      </w:r>
      <w:r w:rsidRPr="00A509BC">
        <w:rPr>
          <w:rFonts w:ascii="Georgia" w:hAnsi="Georgia"/>
          <w:sz w:val="24"/>
          <w:szCs w:val="24"/>
        </w:rPr>
        <w:t xml:space="preserve">, seconded by Commissioner </w:t>
      </w:r>
      <w:r w:rsidR="00BF7541">
        <w:rPr>
          <w:rFonts w:ascii="Georgia" w:hAnsi="Georgia"/>
          <w:sz w:val="24"/>
          <w:szCs w:val="24"/>
        </w:rPr>
        <w:t>Gary Watson</w:t>
      </w:r>
      <w:r w:rsidR="0088057C" w:rsidRPr="0088057C">
        <w:rPr>
          <w:rFonts w:ascii="Georgia" w:hAnsi="Georgia"/>
          <w:sz w:val="24"/>
          <w:szCs w:val="24"/>
        </w:rPr>
        <w:t>,</w:t>
      </w:r>
      <w:r w:rsidRPr="00A509BC">
        <w:rPr>
          <w:rFonts w:ascii="Georgia" w:hAnsi="Georgia"/>
          <w:sz w:val="24"/>
          <w:szCs w:val="24"/>
        </w:rPr>
        <w:t xml:space="preserve"> the </w:t>
      </w:r>
      <w:r w:rsidR="008F09B5">
        <w:rPr>
          <w:rFonts w:ascii="Georgia" w:hAnsi="Georgia"/>
          <w:sz w:val="24"/>
          <w:szCs w:val="24"/>
        </w:rPr>
        <w:t xml:space="preserve">following cash available for distribution of the month of </w:t>
      </w:r>
      <w:r w:rsidR="00BF7541">
        <w:rPr>
          <w:rFonts w:ascii="Georgia" w:hAnsi="Georgia"/>
          <w:sz w:val="24"/>
          <w:szCs w:val="24"/>
        </w:rPr>
        <w:t>June 30</w:t>
      </w:r>
      <w:r>
        <w:rPr>
          <w:rFonts w:ascii="Georgia" w:hAnsi="Georgia"/>
          <w:sz w:val="24"/>
          <w:szCs w:val="24"/>
        </w:rPr>
        <w:t>, 2023</w:t>
      </w:r>
      <w:r w:rsidR="008F09B5">
        <w:rPr>
          <w:rFonts w:ascii="Georgia" w:hAnsi="Georgia"/>
          <w:sz w:val="24"/>
          <w:szCs w:val="24"/>
        </w:rPr>
        <w:t xml:space="preserve"> be accepted and filed in the minutes of the Board.</w:t>
      </w:r>
      <w:r w:rsidR="009E693B">
        <w:rPr>
          <w:rFonts w:ascii="Georgia" w:hAnsi="Georgia"/>
          <w:sz w:val="24"/>
          <w:szCs w:val="24"/>
        </w:rPr>
        <w:t xml:space="preserve">  </w:t>
      </w:r>
    </w:p>
    <w:p w14:paraId="24B59335" w14:textId="77777777" w:rsidR="00A509BC" w:rsidRDefault="00A509BC" w:rsidP="00334644">
      <w:pPr>
        <w:spacing w:after="100" w:afterAutospacing="1" w:line="480" w:lineRule="auto"/>
        <w:ind w:firstLine="720"/>
        <w:contextualSpacing/>
        <w:rPr>
          <w:rFonts w:ascii="Georgia" w:hAnsi="Georgia"/>
          <w:sz w:val="24"/>
          <w:szCs w:val="24"/>
        </w:rPr>
      </w:pPr>
    </w:p>
    <w:p w14:paraId="4AC4A51C" w14:textId="3F3A440C"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FIRST AMERICAN BANK:    </w:t>
      </w:r>
    </w:p>
    <w:p w14:paraId="74FF077F" w14:textId="02DE9797"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Checking account balance </w:t>
      </w:r>
      <w:r w:rsidR="00BF7541">
        <w:rPr>
          <w:rFonts w:ascii="Georgia" w:hAnsi="Georgia" w:cs="Courier New"/>
          <w:b/>
          <w:bCs/>
          <w:sz w:val="24"/>
          <w:szCs w:val="24"/>
        </w:rPr>
        <w:t>May</w:t>
      </w:r>
      <w:r w:rsidR="00E737A5">
        <w:rPr>
          <w:rFonts w:ascii="Georgia" w:hAnsi="Georgia" w:cs="Courier New"/>
          <w:b/>
          <w:bCs/>
          <w:sz w:val="24"/>
          <w:szCs w:val="24"/>
        </w:rPr>
        <w:t xml:space="preserve"> 202</w:t>
      </w:r>
      <w:r w:rsidR="00F06BEC">
        <w:rPr>
          <w:rFonts w:ascii="Georgia" w:hAnsi="Georgia" w:cs="Courier New"/>
          <w:b/>
          <w:bCs/>
          <w:sz w:val="24"/>
          <w:szCs w:val="24"/>
        </w:rPr>
        <w:t>3</w:t>
      </w:r>
      <w:r w:rsidRPr="00054E8F">
        <w:rPr>
          <w:rFonts w:ascii="Georgia" w:hAnsi="Georgia" w:cs="Courier New"/>
          <w:b/>
          <w:bCs/>
          <w:sz w:val="24"/>
          <w:szCs w:val="24"/>
        </w:rPr>
        <w:t xml:space="preserve">   </w:t>
      </w:r>
      <w:r w:rsidR="00BD2C88">
        <w:rPr>
          <w:rFonts w:ascii="Georgia" w:hAnsi="Georgia" w:cs="Courier New"/>
          <w:b/>
          <w:bCs/>
          <w:sz w:val="24"/>
          <w:szCs w:val="24"/>
        </w:rPr>
        <w:tab/>
      </w:r>
      <w:r w:rsidR="00346786">
        <w:rPr>
          <w:rFonts w:ascii="Georgia" w:hAnsi="Georgia" w:cs="Courier New"/>
          <w:b/>
          <w:bCs/>
          <w:sz w:val="24"/>
          <w:szCs w:val="24"/>
        </w:rPr>
        <w:tab/>
        <w:t xml:space="preserve">                      </w:t>
      </w:r>
      <w:r w:rsidR="008C1623">
        <w:rPr>
          <w:rFonts w:ascii="Georgia" w:hAnsi="Georgia" w:cs="Courier New"/>
          <w:b/>
          <w:bCs/>
          <w:sz w:val="24"/>
          <w:szCs w:val="24"/>
        </w:rPr>
        <w:t xml:space="preserve">  </w:t>
      </w:r>
      <w:r w:rsidR="00F86584">
        <w:rPr>
          <w:rFonts w:ascii="Georgia" w:hAnsi="Georgia" w:cs="Courier New"/>
          <w:b/>
          <w:bCs/>
          <w:sz w:val="24"/>
          <w:szCs w:val="24"/>
        </w:rPr>
        <w:t xml:space="preserve"> </w:t>
      </w:r>
      <w:r w:rsidR="00566878">
        <w:rPr>
          <w:rFonts w:ascii="Georgia" w:hAnsi="Georgia" w:cs="Courier New"/>
          <w:b/>
          <w:bCs/>
          <w:sz w:val="24"/>
          <w:szCs w:val="24"/>
        </w:rPr>
        <w:t xml:space="preserve"> </w:t>
      </w:r>
      <w:r w:rsidR="006D6F5A">
        <w:rPr>
          <w:rFonts w:ascii="Georgia" w:hAnsi="Georgia" w:cs="Courier New"/>
          <w:b/>
          <w:bCs/>
          <w:sz w:val="24"/>
          <w:szCs w:val="24"/>
        </w:rPr>
        <w:t xml:space="preserve"> </w:t>
      </w:r>
      <w:r w:rsidR="00566878">
        <w:rPr>
          <w:rFonts w:ascii="Georgia" w:hAnsi="Georgia" w:cs="Courier New"/>
          <w:b/>
          <w:bCs/>
          <w:sz w:val="24"/>
          <w:szCs w:val="24"/>
        </w:rPr>
        <w:t xml:space="preserve">  </w:t>
      </w:r>
      <w:r w:rsidR="00A02BC3">
        <w:rPr>
          <w:rFonts w:ascii="Georgia" w:hAnsi="Georgia" w:cs="Courier New"/>
          <w:b/>
          <w:bCs/>
          <w:sz w:val="24"/>
          <w:szCs w:val="24"/>
        </w:rPr>
        <w:t xml:space="preserve"> </w:t>
      </w:r>
      <w:r w:rsidR="00BF7541">
        <w:rPr>
          <w:rFonts w:ascii="Georgia" w:hAnsi="Georgia" w:cs="Courier New"/>
          <w:b/>
          <w:bCs/>
          <w:sz w:val="24"/>
          <w:szCs w:val="24"/>
        </w:rPr>
        <w:t xml:space="preserve">  </w:t>
      </w:r>
      <w:r w:rsidR="00205738">
        <w:rPr>
          <w:rFonts w:ascii="Georgia" w:hAnsi="Georgia" w:cs="Courier New"/>
          <w:b/>
          <w:bCs/>
          <w:sz w:val="24"/>
          <w:szCs w:val="24"/>
        </w:rPr>
        <w:t>$</w:t>
      </w:r>
      <w:r w:rsidR="00BD2C88">
        <w:rPr>
          <w:rFonts w:ascii="Georgia" w:hAnsi="Georgia" w:cs="Courier New"/>
          <w:b/>
          <w:bCs/>
          <w:sz w:val="24"/>
          <w:szCs w:val="24"/>
        </w:rPr>
        <w:t xml:space="preserve"> </w:t>
      </w:r>
      <w:r w:rsidR="00BF7541">
        <w:rPr>
          <w:rFonts w:ascii="Georgia" w:hAnsi="Georgia" w:cs="Courier New"/>
          <w:b/>
          <w:bCs/>
          <w:sz w:val="24"/>
          <w:szCs w:val="24"/>
        </w:rPr>
        <w:t>283,888.28</w:t>
      </w:r>
    </w:p>
    <w:p w14:paraId="5B2805D6" w14:textId="37CD72EA" w:rsidR="008C1623" w:rsidRDefault="00054E8F" w:rsidP="00BD2C88">
      <w:pPr>
        <w:rPr>
          <w:rFonts w:ascii="Georgia" w:hAnsi="Georgia" w:cs="Courier New"/>
          <w:b/>
          <w:bCs/>
          <w:sz w:val="24"/>
          <w:szCs w:val="24"/>
        </w:rPr>
      </w:pPr>
      <w:r w:rsidRPr="00054E8F">
        <w:rPr>
          <w:rFonts w:ascii="Georgia" w:hAnsi="Georgia" w:cs="Courier New"/>
          <w:b/>
          <w:bCs/>
          <w:sz w:val="24"/>
          <w:szCs w:val="24"/>
        </w:rPr>
        <w:t xml:space="preserve">    Deposits</w:t>
      </w:r>
      <w:r w:rsidR="008C1623">
        <w:rPr>
          <w:rFonts w:ascii="Georgia" w:hAnsi="Georgia" w:cs="Courier New"/>
          <w:b/>
          <w:bCs/>
          <w:sz w:val="24"/>
          <w:szCs w:val="24"/>
        </w:rPr>
        <w:t xml:space="preserve">/Transfer In </w:t>
      </w:r>
      <w:r w:rsidR="00F86584">
        <w:rPr>
          <w:rFonts w:ascii="Georgia" w:hAnsi="Georgia" w:cs="Courier New"/>
          <w:b/>
          <w:bCs/>
          <w:sz w:val="24"/>
          <w:szCs w:val="24"/>
        </w:rPr>
        <w:t>–</w:t>
      </w:r>
      <w:r w:rsidR="008C1623">
        <w:rPr>
          <w:rFonts w:ascii="Georgia" w:hAnsi="Georgia" w:cs="Courier New"/>
          <w:b/>
          <w:bCs/>
          <w:sz w:val="24"/>
          <w:szCs w:val="24"/>
        </w:rPr>
        <w:t xml:space="preserve"> </w:t>
      </w:r>
      <w:r w:rsidR="00BF7541">
        <w:rPr>
          <w:rFonts w:ascii="Georgia" w:hAnsi="Georgia" w:cs="Courier New"/>
          <w:b/>
          <w:bCs/>
          <w:sz w:val="24"/>
          <w:szCs w:val="24"/>
        </w:rPr>
        <w:t>June</w:t>
      </w:r>
    </w:p>
    <w:p w14:paraId="76CF9BA7" w14:textId="70D6A9ED" w:rsidR="00054E8F" w:rsidRPr="00054E8F" w:rsidRDefault="00054E8F" w:rsidP="008C1623">
      <w:pPr>
        <w:ind w:firstLine="720"/>
        <w:rPr>
          <w:rFonts w:ascii="Georgia" w:hAnsi="Georgia" w:cs="Courier New"/>
          <w:b/>
          <w:bCs/>
          <w:sz w:val="24"/>
          <w:szCs w:val="24"/>
        </w:rPr>
      </w:pPr>
      <w:r w:rsidRPr="00054E8F">
        <w:rPr>
          <w:rFonts w:ascii="Georgia" w:hAnsi="Georgia" w:cs="Courier New"/>
          <w:b/>
          <w:bCs/>
          <w:sz w:val="24"/>
          <w:szCs w:val="24"/>
        </w:rPr>
        <w:t xml:space="preserve">Revenues/Refund   </w:t>
      </w:r>
      <w:r w:rsidR="009A3D2E">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w:t>
      </w:r>
      <w:r w:rsidR="003A074B">
        <w:rPr>
          <w:rFonts w:ascii="Georgia" w:hAnsi="Georgia" w:cs="Courier New"/>
          <w:b/>
          <w:bCs/>
          <w:sz w:val="24"/>
          <w:szCs w:val="24"/>
        </w:rPr>
        <w:t xml:space="preserve"> </w:t>
      </w:r>
      <w:r w:rsidR="001E0361">
        <w:rPr>
          <w:rFonts w:ascii="Georgia" w:hAnsi="Georgia" w:cs="Courier New"/>
          <w:b/>
          <w:bCs/>
          <w:sz w:val="24"/>
          <w:szCs w:val="24"/>
        </w:rPr>
        <w:t xml:space="preserve">          </w:t>
      </w:r>
      <w:r w:rsidR="0005486E">
        <w:rPr>
          <w:rFonts w:ascii="Georgia" w:hAnsi="Georgia" w:cs="Courier New"/>
          <w:b/>
          <w:bCs/>
          <w:sz w:val="24"/>
          <w:szCs w:val="24"/>
        </w:rPr>
        <w:t xml:space="preserve">  </w:t>
      </w:r>
      <w:r w:rsidR="00B4764F">
        <w:rPr>
          <w:rFonts w:ascii="Georgia" w:hAnsi="Georgia" w:cs="Courier New"/>
          <w:b/>
          <w:bCs/>
          <w:sz w:val="24"/>
          <w:szCs w:val="24"/>
        </w:rPr>
        <w:t xml:space="preserve">  </w:t>
      </w:r>
      <w:r w:rsidR="005725BC">
        <w:rPr>
          <w:rFonts w:ascii="Georgia" w:hAnsi="Georgia" w:cs="Courier New"/>
          <w:b/>
          <w:bCs/>
          <w:sz w:val="24"/>
          <w:szCs w:val="24"/>
        </w:rPr>
        <w:t xml:space="preserve">         </w:t>
      </w:r>
      <w:r w:rsidR="00D4312B">
        <w:rPr>
          <w:rFonts w:ascii="Georgia" w:hAnsi="Georgia" w:cs="Courier New"/>
          <w:b/>
          <w:bCs/>
          <w:sz w:val="24"/>
          <w:szCs w:val="24"/>
        </w:rPr>
        <w:t xml:space="preserve"> </w:t>
      </w:r>
      <w:r w:rsidR="005725BC">
        <w:rPr>
          <w:rFonts w:ascii="Georgia" w:hAnsi="Georgia" w:cs="Courier New"/>
          <w:b/>
          <w:bCs/>
          <w:sz w:val="24"/>
          <w:szCs w:val="24"/>
        </w:rPr>
        <w:t xml:space="preserve"> </w:t>
      </w:r>
      <w:r w:rsidR="00473636">
        <w:rPr>
          <w:rFonts w:ascii="Georgia" w:hAnsi="Georgia" w:cs="Courier New"/>
          <w:b/>
          <w:bCs/>
          <w:sz w:val="24"/>
          <w:szCs w:val="24"/>
        </w:rPr>
        <w:t xml:space="preserve">     </w:t>
      </w:r>
      <w:r w:rsidR="00E737A5">
        <w:rPr>
          <w:rFonts w:ascii="Georgia" w:hAnsi="Georgia" w:cs="Courier New"/>
          <w:b/>
          <w:bCs/>
          <w:sz w:val="24"/>
          <w:szCs w:val="24"/>
        </w:rPr>
        <w:t xml:space="preserve">  </w:t>
      </w:r>
      <w:r w:rsidR="003733C3">
        <w:rPr>
          <w:rFonts w:ascii="Georgia" w:hAnsi="Georgia" w:cs="Courier New"/>
          <w:b/>
          <w:bCs/>
          <w:sz w:val="24"/>
          <w:szCs w:val="24"/>
        </w:rPr>
        <w:t xml:space="preserve">   </w:t>
      </w:r>
      <w:r w:rsidR="00473636">
        <w:rPr>
          <w:rFonts w:ascii="Georgia" w:hAnsi="Georgia" w:cs="Courier New"/>
          <w:b/>
          <w:bCs/>
          <w:sz w:val="24"/>
          <w:szCs w:val="24"/>
        </w:rPr>
        <w:t xml:space="preserve"> </w:t>
      </w:r>
      <w:r w:rsidR="002A3CF1">
        <w:rPr>
          <w:rFonts w:ascii="Georgia" w:hAnsi="Georgia" w:cs="Courier New"/>
          <w:b/>
          <w:bCs/>
          <w:sz w:val="24"/>
          <w:szCs w:val="24"/>
        </w:rPr>
        <w:t xml:space="preserve">    </w:t>
      </w:r>
      <w:r w:rsidR="00D3076B">
        <w:rPr>
          <w:rFonts w:ascii="Georgia" w:hAnsi="Georgia" w:cs="Courier New"/>
          <w:b/>
          <w:bCs/>
          <w:sz w:val="24"/>
          <w:szCs w:val="24"/>
        </w:rPr>
        <w:tab/>
      </w:r>
      <w:r w:rsidR="008926ED">
        <w:rPr>
          <w:rFonts w:ascii="Georgia" w:hAnsi="Georgia" w:cs="Courier New"/>
          <w:b/>
          <w:bCs/>
          <w:sz w:val="24"/>
          <w:szCs w:val="24"/>
        </w:rPr>
        <w:t xml:space="preserve">         </w:t>
      </w:r>
      <w:r w:rsidR="00EC61E8">
        <w:rPr>
          <w:rFonts w:ascii="Georgia" w:hAnsi="Georgia" w:cs="Courier New"/>
          <w:b/>
          <w:bCs/>
          <w:sz w:val="24"/>
          <w:szCs w:val="24"/>
        </w:rPr>
        <w:t xml:space="preserve">   </w:t>
      </w:r>
      <w:r w:rsidR="00BF7541">
        <w:rPr>
          <w:rFonts w:ascii="Georgia" w:hAnsi="Georgia" w:cs="Courier New"/>
          <w:b/>
          <w:bCs/>
          <w:sz w:val="24"/>
          <w:szCs w:val="24"/>
        </w:rPr>
        <w:t xml:space="preserve">  </w:t>
      </w:r>
      <w:r w:rsidR="00EC61E8">
        <w:rPr>
          <w:rFonts w:ascii="Georgia" w:hAnsi="Georgia" w:cs="Courier New"/>
          <w:b/>
          <w:bCs/>
          <w:sz w:val="24"/>
          <w:szCs w:val="24"/>
        </w:rPr>
        <w:t xml:space="preserve"> </w:t>
      </w:r>
      <w:r w:rsidR="00BF7541">
        <w:rPr>
          <w:rFonts w:ascii="Georgia" w:hAnsi="Georgia" w:cs="Courier New"/>
          <w:b/>
          <w:bCs/>
          <w:sz w:val="24"/>
          <w:szCs w:val="24"/>
        </w:rPr>
        <w:t>20,981.73</w:t>
      </w:r>
    </w:p>
    <w:p w14:paraId="500D20DD" w14:textId="07DF2FDD"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Interest on Checking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E3292E">
        <w:rPr>
          <w:rFonts w:ascii="Georgia" w:hAnsi="Georgia" w:cs="Courier New"/>
          <w:b/>
          <w:bCs/>
          <w:sz w:val="24"/>
          <w:szCs w:val="24"/>
        </w:rPr>
        <w:t xml:space="preserve">       </w:t>
      </w:r>
      <w:r w:rsidR="00E748ED">
        <w:rPr>
          <w:rFonts w:ascii="Georgia" w:hAnsi="Georgia" w:cs="Courier New"/>
          <w:b/>
          <w:bCs/>
          <w:sz w:val="24"/>
          <w:szCs w:val="24"/>
        </w:rPr>
        <w:t xml:space="preserve"> </w:t>
      </w:r>
      <w:r w:rsidR="00E3292E">
        <w:rPr>
          <w:rFonts w:ascii="Georgia" w:hAnsi="Georgia" w:cs="Courier New"/>
          <w:b/>
          <w:bCs/>
          <w:sz w:val="24"/>
          <w:szCs w:val="24"/>
        </w:rPr>
        <w:t xml:space="preserve"> </w:t>
      </w:r>
      <w:r>
        <w:rPr>
          <w:rFonts w:ascii="Georgia" w:hAnsi="Georgia" w:cs="Courier New"/>
          <w:b/>
          <w:bCs/>
          <w:sz w:val="24"/>
          <w:szCs w:val="24"/>
        </w:rPr>
        <w:t xml:space="preserve"> </w:t>
      </w:r>
      <w:r w:rsidR="00346786">
        <w:rPr>
          <w:rFonts w:ascii="Georgia" w:hAnsi="Georgia" w:cs="Courier New"/>
          <w:b/>
          <w:bCs/>
          <w:sz w:val="24"/>
          <w:szCs w:val="24"/>
        </w:rPr>
        <w:t xml:space="preserve"> </w:t>
      </w:r>
      <w:r w:rsidR="009A3D2E">
        <w:rPr>
          <w:rFonts w:ascii="Georgia" w:hAnsi="Georgia" w:cs="Courier New"/>
          <w:b/>
          <w:bCs/>
          <w:sz w:val="24"/>
          <w:szCs w:val="24"/>
        </w:rPr>
        <w:t xml:space="preserve">         </w:t>
      </w:r>
      <w:r w:rsidR="00E76058">
        <w:rPr>
          <w:rFonts w:ascii="Georgia" w:hAnsi="Georgia" w:cs="Courier New"/>
          <w:b/>
          <w:bCs/>
          <w:sz w:val="24"/>
          <w:szCs w:val="24"/>
        </w:rPr>
        <w:t xml:space="preserve"> </w:t>
      </w:r>
      <w:r w:rsidR="004624C4">
        <w:rPr>
          <w:rFonts w:ascii="Georgia" w:hAnsi="Georgia" w:cs="Courier New"/>
          <w:b/>
          <w:bCs/>
          <w:sz w:val="24"/>
          <w:szCs w:val="24"/>
        </w:rPr>
        <w:t xml:space="preserve">        </w:t>
      </w:r>
      <w:r w:rsidR="003733C3">
        <w:rPr>
          <w:rFonts w:ascii="Georgia" w:hAnsi="Georgia" w:cs="Courier New"/>
          <w:b/>
          <w:bCs/>
          <w:sz w:val="24"/>
          <w:szCs w:val="24"/>
        </w:rPr>
        <w:t xml:space="preserve"> </w:t>
      </w:r>
      <w:r w:rsidR="002A3CF1">
        <w:rPr>
          <w:rFonts w:ascii="Georgia" w:hAnsi="Georgia" w:cs="Courier New"/>
          <w:b/>
          <w:bCs/>
          <w:sz w:val="24"/>
          <w:szCs w:val="24"/>
        </w:rPr>
        <w:t xml:space="preserve"> </w:t>
      </w:r>
      <w:r w:rsidR="0005486E">
        <w:rPr>
          <w:rFonts w:ascii="Georgia" w:hAnsi="Georgia" w:cs="Courier New"/>
          <w:b/>
          <w:bCs/>
          <w:sz w:val="24"/>
          <w:szCs w:val="24"/>
        </w:rPr>
        <w:t xml:space="preserve"> </w:t>
      </w:r>
      <w:r w:rsidR="008C291F">
        <w:rPr>
          <w:rFonts w:ascii="Georgia" w:hAnsi="Georgia" w:cs="Courier New"/>
          <w:b/>
          <w:bCs/>
          <w:sz w:val="24"/>
          <w:szCs w:val="24"/>
        </w:rPr>
        <w:t xml:space="preserve">  </w:t>
      </w:r>
      <w:r w:rsidR="00BF7541">
        <w:rPr>
          <w:rFonts w:ascii="Georgia" w:hAnsi="Georgia" w:cs="Courier New"/>
          <w:b/>
          <w:bCs/>
          <w:sz w:val="24"/>
          <w:szCs w:val="24"/>
        </w:rPr>
        <w:t xml:space="preserve">  11.54</w:t>
      </w:r>
    </w:p>
    <w:p w14:paraId="0E563F7A" w14:textId="1C3EE941" w:rsidR="0096698B"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346786">
        <w:rPr>
          <w:rFonts w:ascii="Georgia" w:hAnsi="Georgia" w:cs="Courier New"/>
          <w:b/>
          <w:bCs/>
          <w:sz w:val="24"/>
          <w:szCs w:val="24"/>
        </w:rPr>
        <w:tab/>
      </w:r>
      <w:r w:rsidR="0096698B">
        <w:rPr>
          <w:rFonts w:ascii="Georgia" w:hAnsi="Georgia" w:cs="Courier New"/>
          <w:b/>
          <w:bCs/>
          <w:sz w:val="24"/>
          <w:szCs w:val="24"/>
        </w:rPr>
        <w:t>Funds transferred in</w:t>
      </w:r>
      <w:r w:rsidR="003A074B">
        <w:rPr>
          <w:rFonts w:ascii="Georgia" w:hAnsi="Georgia" w:cs="Courier New"/>
          <w:b/>
          <w:bCs/>
          <w:sz w:val="24"/>
          <w:szCs w:val="24"/>
        </w:rPr>
        <w:t xml:space="preserve">     </w:t>
      </w:r>
      <w:r w:rsidR="00370192">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1E0361">
        <w:rPr>
          <w:rFonts w:ascii="Georgia" w:hAnsi="Georgia" w:cs="Courier New"/>
          <w:b/>
          <w:bCs/>
          <w:sz w:val="24"/>
          <w:szCs w:val="24"/>
        </w:rPr>
        <w:t xml:space="preserve">         </w:t>
      </w:r>
      <w:r w:rsidR="00D4312B">
        <w:rPr>
          <w:rFonts w:ascii="Georgia" w:hAnsi="Georgia" w:cs="Courier New"/>
          <w:b/>
          <w:bCs/>
          <w:sz w:val="24"/>
          <w:szCs w:val="24"/>
        </w:rPr>
        <w:t xml:space="preserve">          </w:t>
      </w:r>
      <w:r w:rsidR="001E0361">
        <w:rPr>
          <w:rFonts w:ascii="Georgia" w:hAnsi="Georgia" w:cs="Courier New"/>
          <w:b/>
          <w:bCs/>
          <w:sz w:val="24"/>
          <w:szCs w:val="24"/>
        </w:rPr>
        <w:t xml:space="preserve"> </w:t>
      </w:r>
      <w:r w:rsidR="00473636">
        <w:rPr>
          <w:rFonts w:ascii="Georgia" w:hAnsi="Georgia" w:cs="Courier New"/>
          <w:b/>
          <w:bCs/>
          <w:sz w:val="24"/>
          <w:szCs w:val="24"/>
        </w:rPr>
        <w:t xml:space="preserve">   </w:t>
      </w:r>
      <w:r w:rsidR="008E3932">
        <w:rPr>
          <w:rFonts w:ascii="Georgia" w:hAnsi="Georgia" w:cs="Courier New"/>
          <w:b/>
          <w:bCs/>
          <w:sz w:val="24"/>
          <w:szCs w:val="24"/>
        </w:rPr>
        <w:t xml:space="preserve">      </w:t>
      </w:r>
      <w:r w:rsidR="002A3CF1">
        <w:rPr>
          <w:rFonts w:ascii="Georgia" w:hAnsi="Georgia" w:cs="Courier New"/>
          <w:b/>
          <w:bCs/>
          <w:sz w:val="24"/>
          <w:szCs w:val="24"/>
        </w:rPr>
        <w:tab/>
      </w:r>
      <w:r w:rsidR="005756F3">
        <w:rPr>
          <w:rFonts w:ascii="Georgia" w:hAnsi="Georgia" w:cs="Courier New"/>
          <w:b/>
          <w:bCs/>
          <w:sz w:val="24"/>
          <w:szCs w:val="24"/>
        </w:rPr>
        <w:t xml:space="preserve">                   </w:t>
      </w:r>
      <w:bookmarkStart w:id="3" w:name="_Hlk135056050"/>
      <w:r w:rsidR="00683CDB">
        <w:rPr>
          <w:rFonts w:ascii="Georgia" w:hAnsi="Georgia" w:cs="Courier New"/>
          <w:b/>
          <w:bCs/>
          <w:sz w:val="24"/>
          <w:szCs w:val="24"/>
        </w:rPr>
        <w:t xml:space="preserve">     </w:t>
      </w:r>
      <w:bookmarkEnd w:id="3"/>
      <w:r w:rsidR="00BF7541">
        <w:rPr>
          <w:rFonts w:ascii="Georgia" w:hAnsi="Georgia" w:cs="Courier New"/>
          <w:b/>
          <w:bCs/>
          <w:sz w:val="24"/>
          <w:szCs w:val="24"/>
        </w:rPr>
        <w:t>330,462.09</w:t>
      </w:r>
      <w:r w:rsidR="0014096B">
        <w:rPr>
          <w:rFonts w:ascii="Georgia" w:hAnsi="Georgia" w:cs="Courier New"/>
          <w:b/>
          <w:bCs/>
          <w:sz w:val="24"/>
          <w:szCs w:val="24"/>
        </w:rPr>
        <w:tab/>
      </w:r>
      <w:r w:rsidR="0096698B">
        <w:rPr>
          <w:rFonts w:ascii="Georgia" w:hAnsi="Georgia" w:cs="Courier New"/>
          <w:b/>
          <w:bCs/>
          <w:sz w:val="24"/>
          <w:szCs w:val="24"/>
        </w:rPr>
        <w:t>Operating Expenses/Other</w:t>
      </w:r>
      <w:r w:rsidR="0096698B">
        <w:rPr>
          <w:rFonts w:ascii="Georgia" w:hAnsi="Georgia" w:cs="Courier New"/>
          <w:b/>
          <w:bCs/>
          <w:sz w:val="24"/>
          <w:szCs w:val="24"/>
        </w:rPr>
        <w:tab/>
      </w:r>
      <w:r w:rsidR="0096698B">
        <w:rPr>
          <w:rFonts w:ascii="Georgia" w:hAnsi="Georgia" w:cs="Courier New"/>
          <w:b/>
          <w:bCs/>
          <w:sz w:val="24"/>
          <w:szCs w:val="24"/>
        </w:rPr>
        <w:tab/>
      </w:r>
      <w:r w:rsidR="0096698B">
        <w:rPr>
          <w:rFonts w:ascii="Georgia" w:hAnsi="Georgia" w:cs="Courier New"/>
          <w:b/>
          <w:bCs/>
          <w:sz w:val="24"/>
          <w:szCs w:val="24"/>
        </w:rPr>
        <w:tab/>
      </w:r>
      <w:r w:rsidR="0096698B">
        <w:rPr>
          <w:rFonts w:ascii="Georgia" w:hAnsi="Georgia" w:cs="Courier New"/>
          <w:b/>
          <w:bCs/>
          <w:sz w:val="24"/>
          <w:szCs w:val="24"/>
        </w:rPr>
        <w:tab/>
      </w:r>
      <w:r w:rsidR="00683CDB">
        <w:rPr>
          <w:rFonts w:ascii="Georgia" w:hAnsi="Georgia" w:cs="Courier New"/>
          <w:b/>
          <w:bCs/>
          <w:sz w:val="24"/>
          <w:szCs w:val="24"/>
        </w:rPr>
        <w:tab/>
        <w:t xml:space="preserve">           </w:t>
      </w:r>
      <w:r w:rsidR="00BF7541">
        <w:rPr>
          <w:rFonts w:ascii="Georgia" w:hAnsi="Georgia" w:cs="Courier New"/>
          <w:b/>
          <w:bCs/>
          <w:sz w:val="24"/>
          <w:szCs w:val="24"/>
        </w:rPr>
        <w:t xml:space="preserve">  552,605.33</w:t>
      </w:r>
    </w:p>
    <w:p w14:paraId="759E3962" w14:textId="0C8BF5CF" w:rsidR="0096698B" w:rsidRDefault="0096698B" w:rsidP="00BD2C88">
      <w:pPr>
        <w:rPr>
          <w:rFonts w:ascii="Georgia" w:hAnsi="Georgia" w:cs="Courier New"/>
          <w:b/>
          <w:bCs/>
          <w:sz w:val="24"/>
          <w:szCs w:val="24"/>
        </w:rPr>
      </w:pPr>
      <w:r>
        <w:rPr>
          <w:rFonts w:ascii="Georgia" w:hAnsi="Georgia" w:cs="Courier New"/>
          <w:b/>
          <w:bCs/>
          <w:sz w:val="24"/>
          <w:szCs w:val="24"/>
        </w:rPr>
        <w:tab/>
        <w:t>Funds transferred out</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sidR="005756F3">
        <w:rPr>
          <w:rFonts w:ascii="Georgia" w:hAnsi="Georgia" w:cs="Courier New"/>
          <w:b/>
          <w:bCs/>
          <w:sz w:val="24"/>
          <w:szCs w:val="24"/>
        </w:rPr>
        <w:t xml:space="preserve">            </w:t>
      </w:r>
      <w:r w:rsidR="00683CDB">
        <w:rPr>
          <w:rFonts w:ascii="Georgia" w:hAnsi="Georgia" w:cs="Courier New"/>
          <w:b/>
          <w:bCs/>
          <w:sz w:val="24"/>
          <w:szCs w:val="24"/>
        </w:rPr>
        <w:t xml:space="preserve">            </w:t>
      </w:r>
      <w:r w:rsidR="005756F3">
        <w:rPr>
          <w:rFonts w:ascii="Georgia" w:hAnsi="Georgia" w:cs="Courier New"/>
          <w:b/>
          <w:bCs/>
          <w:sz w:val="24"/>
          <w:szCs w:val="24"/>
        </w:rPr>
        <w:t xml:space="preserve"> </w:t>
      </w:r>
      <w:r w:rsidR="00683CDB">
        <w:rPr>
          <w:rFonts w:ascii="Georgia" w:hAnsi="Georgia" w:cs="Courier New"/>
          <w:b/>
          <w:bCs/>
          <w:sz w:val="24"/>
          <w:szCs w:val="24"/>
        </w:rPr>
        <w:t>0.00</w:t>
      </w:r>
    </w:p>
    <w:p w14:paraId="22B28E76" w14:textId="764CD963" w:rsidR="00054E8F" w:rsidRPr="00054E8F" w:rsidRDefault="00CC7602" w:rsidP="00BD2C88">
      <w:pPr>
        <w:rPr>
          <w:rFonts w:ascii="Georgia" w:hAnsi="Georgia" w:cs="Courier New"/>
          <w:b/>
          <w:bCs/>
          <w:sz w:val="24"/>
          <w:szCs w:val="24"/>
        </w:rPr>
      </w:pPr>
      <w:r>
        <w:rPr>
          <w:rFonts w:ascii="Georgia" w:hAnsi="Georgia" w:cs="Courier New"/>
          <w:b/>
          <w:bCs/>
          <w:sz w:val="24"/>
          <w:szCs w:val="24"/>
        </w:rPr>
        <w:t xml:space="preserve">  </w:t>
      </w:r>
      <w:r w:rsidR="00054E8F" w:rsidRPr="00054E8F">
        <w:rPr>
          <w:rFonts w:ascii="Georgia" w:hAnsi="Georgia" w:cs="Courier New"/>
          <w:b/>
          <w:bCs/>
          <w:sz w:val="24"/>
          <w:szCs w:val="24"/>
        </w:rPr>
        <w:t>T</w:t>
      </w:r>
      <w:r>
        <w:rPr>
          <w:rFonts w:ascii="Georgia" w:hAnsi="Georgia" w:cs="Courier New"/>
          <w:b/>
          <w:bCs/>
          <w:sz w:val="24"/>
          <w:szCs w:val="24"/>
        </w:rPr>
        <w:t xml:space="preserve">OTAL ACCOUNT BALANCE </w:t>
      </w:r>
      <w:r w:rsidR="00BF7541">
        <w:rPr>
          <w:rFonts w:ascii="Georgia" w:hAnsi="Georgia" w:cs="Courier New"/>
          <w:b/>
          <w:bCs/>
          <w:sz w:val="24"/>
          <w:szCs w:val="24"/>
        </w:rPr>
        <w:t>JUNE 30</w:t>
      </w:r>
      <w:r>
        <w:rPr>
          <w:rFonts w:ascii="Georgia" w:hAnsi="Georgia" w:cs="Courier New"/>
          <w:b/>
          <w:bCs/>
          <w:sz w:val="24"/>
          <w:szCs w:val="24"/>
        </w:rPr>
        <w:t>, 202</w:t>
      </w:r>
      <w:r w:rsidR="008926ED">
        <w:rPr>
          <w:rFonts w:ascii="Georgia" w:hAnsi="Georgia" w:cs="Courier New"/>
          <w:b/>
          <w:bCs/>
          <w:sz w:val="24"/>
          <w:szCs w:val="24"/>
        </w:rPr>
        <w:t>3</w:t>
      </w:r>
      <w:r w:rsidR="00AC150D">
        <w:rPr>
          <w:rFonts w:ascii="Georgia" w:hAnsi="Georgia" w:cs="Courier New"/>
          <w:b/>
          <w:bCs/>
          <w:sz w:val="24"/>
          <w:szCs w:val="24"/>
        </w:rPr>
        <w:tab/>
        <w:t xml:space="preserve">          </w:t>
      </w:r>
      <w:r w:rsidR="00054E8F">
        <w:rPr>
          <w:rFonts w:ascii="Georgia" w:hAnsi="Georgia" w:cs="Courier New"/>
          <w:b/>
          <w:bCs/>
          <w:sz w:val="24"/>
          <w:szCs w:val="24"/>
        </w:rPr>
        <w:t xml:space="preserve">     </w:t>
      </w:r>
      <w:r w:rsidR="00054E8F" w:rsidRPr="00054E8F">
        <w:rPr>
          <w:rFonts w:ascii="Georgia" w:hAnsi="Georgia" w:cs="Courier New"/>
          <w:b/>
          <w:bCs/>
          <w:sz w:val="24"/>
          <w:szCs w:val="24"/>
        </w:rPr>
        <w:t xml:space="preserve">  </w:t>
      </w:r>
      <w:r w:rsidR="00E04F64">
        <w:rPr>
          <w:rFonts w:ascii="Georgia" w:hAnsi="Georgia" w:cs="Courier New"/>
          <w:b/>
          <w:bCs/>
          <w:sz w:val="24"/>
          <w:szCs w:val="24"/>
        </w:rPr>
        <w:t xml:space="preserve">     </w:t>
      </w:r>
      <w:r>
        <w:rPr>
          <w:rFonts w:ascii="Georgia" w:hAnsi="Georgia" w:cs="Courier New"/>
          <w:b/>
          <w:bCs/>
          <w:sz w:val="24"/>
          <w:szCs w:val="24"/>
        </w:rPr>
        <w:t xml:space="preserve">   </w:t>
      </w:r>
      <w:r w:rsidR="00436581">
        <w:rPr>
          <w:rFonts w:ascii="Georgia" w:hAnsi="Georgia" w:cs="Courier New"/>
          <w:b/>
          <w:bCs/>
          <w:sz w:val="24"/>
          <w:szCs w:val="24"/>
        </w:rPr>
        <w:t xml:space="preserve"> </w:t>
      </w:r>
      <w:r w:rsidR="00DD3A34">
        <w:rPr>
          <w:rFonts w:ascii="Georgia" w:hAnsi="Georgia" w:cs="Courier New"/>
          <w:b/>
          <w:bCs/>
          <w:sz w:val="24"/>
          <w:szCs w:val="24"/>
        </w:rPr>
        <w:t xml:space="preserve">  </w:t>
      </w:r>
      <w:r w:rsidR="00725504">
        <w:rPr>
          <w:rFonts w:ascii="Georgia" w:hAnsi="Georgia" w:cs="Courier New"/>
          <w:b/>
          <w:bCs/>
          <w:sz w:val="24"/>
          <w:szCs w:val="24"/>
        </w:rPr>
        <w:t xml:space="preserve"> </w:t>
      </w:r>
      <w:r w:rsidR="00683CDB">
        <w:rPr>
          <w:rFonts w:ascii="Georgia" w:hAnsi="Georgia" w:cs="Courier New"/>
          <w:b/>
          <w:bCs/>
          <w:sz w:val="24"/>
          <w:szCs w:val="24"/>
        </w:rPr>
        <w:t xml:space="preserve">  </w:t>
      </w:r>
      <w:r w:rsidR="00BF7541">
        <w:rPr>
          <w:rFonts w:ascii="Georgia" w:hAnsi="Georgia" w:cs="Courier New"/>
          <w:b/>
          <w:bCs/>
          <w:sz w:val="24"/>
          <w:szCs w:val="24"/>
        </w:rPr>
        <w:t xml:space="preserve">    </w:t>
      </w:r>
      <w:r w:rsidR="00725504">
        <w:rPr>
          <w:rFonts w:ascii="Georgia" w:hAnsi="Georgia" w:cs="Courier New"/>
          <w:b/>
          <w:bCs/>
          <w:sz w:val="24"/>
          <w:szCs w:val="24"/>
        </w:rPr>
        <w:t xml:space="preserve"> </w:t>
      </w:r>
      <w:r w:rsidR="00B87116">
        <w:rPr>
          <w:rFonts w:ascii="Georgia" w:hAnsi="Georgia" w:cs="Courier New"/>
          <w:b/>
          <w:bCs/>
          <w:sz w:val="24"/>
          <w:szCs w:val="24"/>
        </w:rPr>
        <w:t xml:space="preserve">$ </w:t>
      </w:r>
      <w:r w:rsidR="00BF7541">
        <w:rPr>
          <w:rFonts w:ascii="Georgia" w:hAnsi="Georgia" w:cs="Courier New"/>
          <w:b/>
          <w:bCs/>
          <w:sz w:val="24"/>
          <w:szCs w:val="24"/>
        </w:rPr>
        <w:t>82,738.31</w:t>
      </w:r>
    </w:p>
    <w:p w14:paraId="0D921345" w14:textId="77777777" w:rsidR="00436581" w:rsidRDefault="00436581" w:rsidP="00CC7602">
      <w:pPr>
        <w:rPr>
          <w:rFonts w:ascii="Georgia" w:hAnsi="Georgia" w:cs="Courier New"/>
          <w:b/>
          <w:bCs/>
          <w:sz w:val="24"/>
          <w:szCs w:val="24"/>
        </w:rPr>
      </w:pPr>
    </w:p>
    <w:p w14:paraId="0463CD78" w14:textId="0EAC930D" w:rsidR="00CC7602" w:rsidRDefault="00CC7602" w:rsidP="00CC7602">
      <w:pPr>
        <w:rPr>
          <w:rFonts w:ascii="Georgia" w:hAnsi="Georgia" w:cs="Courier New"/>
          <w:b/>
          <w:bCs/>
          <w:sz w:val="24"/>
          <w:szCs w:val="24"/>
        </w:rPr>
      </w:pPr>
      <w:r>
        <w:rPr>
          <w:rFonts w:ascii="Georgia" w:hAnsi="Georgia" w:cs="Courier New"/>
          <w:b/>
          <w:bCs/>
          <w:sz w:val="24"/>
          <w:szCs w:val="24"/>
        </w:rPr>
        <w:t>LAMP</w:t>
      </w:r>
    </w:p>
    <w:p w14:paraId="7CC2421A" w14:textId="6E0A6978" w:rsidR="00054E8F" w:rsidRPr="00054E8F" w:rsidRDefault="00CC7602" w:rsidP="00CC7602">
      <w:pPr>
        <w:rPr>
          <w:rFonts w:ascii="Georgia" w:hAnsi="Georgia" w:cs="Courier New"/>
          <w:b/>
          <w:bCs/>
          <w:sz w:val="24"/>
          <w:szCs w:val="24"/>
        </w:rPr>
      </w:pPr>
      <w:r>
        <w:rPr>
          <w:rFonts w:ascii="Georgia" w:hAnsi="Georgia" w:cs="Courier New"/>
          <w:b/>
          <w:bCs/>
          <w:sz w:val="24"/>
          <w:szCs w:val="24"/>
        </w:rPr>
        <w:tab/>
        <w:t xml:space="preserve">Account balance – </w:t>
      </w:r>
      <w:r w:rsidR="00BF7541">
        <w:rPr>
          <w:rFonts w:ascii="Georgia" w:hAnsi="Georgia" w:cs="Courier New"/>
          <w:b/>
          <w:bCs/>
          <w:sz w:val="24"/>
          <w:szCs w:val="24"/>
        </w:rPr>
        <w:t>May</w:t>
      </w:r>
      <w:r>
        <w:rPr>
          <w:rFonts w:ascii="Georgia" w:hAnsi="Georgia" w:cs="Courier New"/>
          <w:b/>
          <w:bCs/>
          <w:sz w:val="24"/>
          <w:szCs w:val="24"/>
        </w:rPr>
        <w:t xml:space="preserve">       </w:t>
      </w:r>
      <w:r w:rsidR="0005486E">
        <w:rPr>
          <w:rFonts w:ascii="Georgia" w:hAnsi="Georgia" w:cs="Courier New"/>
          <w:b/>
          <w:bCs/>
          <w:sz w:val="24"/>
          <w:szCs w:val="24"/>
        </w:rPr>
        <w:t xml:space="preserve">                       </w:t>
      </w:r>
      <w:r w:rsidR="0055302E">
        <w:rPr>
          <w:rFonts w:ascii="Georgia" w:hAnsi="Georgia" w:cs="Courier New"/>
          <w:b/>
          <w:bCs/>
          <w:sz w:val="24"/>
          <w:szCs w:val="24"/>
        </w:rPr>
        <w:t xml:space="preserve"> </w:t>
      </w:r>
      <w:r w:rsidR="00A10567">
        <w:rPr>
          <w:rFonts w:ascii="Georgia" w:hAnsi="Georgia" w:cs="Courier New"/>
          <w:b/>
          <w:bCs/>
          <w:sz w:val="24"/>
          <w:szCs w:val="24"/>
        </w:rPr>
        <w:t xml:space="preserve"> </w:t>
      </w:r>
      <w:r w:rsidR="00473636">
        <w:rPr>
          <w:rFonts w:ascii="Georgia" w:hAnsi="Georgia" w:cs="Courier New"/>
          <w:b/>
          <w:bCs/>
          <w:sz w:val="24"/>
          <w:szCs w:val="24"/>
        </w:rPr>
        <w:t xml:space="preserve">          </w:t>
      </w:r>
      <w:r w:rsidR="002A3CF1">
        <w:rPr>
          <w:rFonts w:ascii="Georgia" w:hAnsi="Georgia" w:cs="Courier New"/>
          <w:b/>
          <w:bCs/>
          <w:sz w:val="24"/>
          <w:szCs w:val="24"/>
        </w:rPr>
        <w:tab/>
        <w:t xml:space="preserve">      </w:t>
      </w:r>
      <w:r w:rsidR="00473636">
        <w:rPr>
          <w:rFonts w:ascii="Georgia" w:hAnsi="Georgia" w:cs="Courier New"/>
          <w:b/>
          <w:bCs/>
          <w:sz w:val="24"/>
          <w:szCs w:val="24"/>
        </w:rPr>
        <w:t xml:space="preserve"> </w:t>
      </w:r>
      <w:r w:rsidR="005941D9">
        <w:rPr>
          <w:rFonts w:ascii="Georgia" w:hAnsi="Georgia" w:cs="Courier New"/>
          <w:b/>
          <w:bCs/>
          <w:sz w:val="24"/>
          <w:szCs w:val="24"/>
        </w:rPr>
        <w:t xml:space="preserve">        </w:t>
      </w:r>
      <w:r w:rsidR="00E14D9F">
        <w:rPr>
          <w:rFonts w:ascii="Georgia" w:hAnsi="Georgia" w:cs="Courier New"/>
          <w:b/>
          <w:bCs/>
          <w:sz w:val="24"/>
          <w:szCs w:val="24"/>
        </w:rPr>
        <w:t xml:space="preserve"> </w:t>
      </w:r>
      <w:r w:rsidR="00A81DD2">
        <w:rPr>
          <w:rFonts w:ascii="Georgia" w:hAnsi="Georgia" w:cs="Courier New"/>
          <w:b/>
          <w:bCs/>
          <w:sz w:val="24"/>
          <w:szCs w:val="24"/>
        </w:rPr>
        <w:t xml:space="preserve">  </w:t>
      </w:r>
      <w:r w:rsidR="003F641A">
        <w:rPr>
          <w:rFonts w:ascii="Georgia" w:hAnsi="Georgia" w:cs="Courier New"/>
          <w:b/>
          <w:bCs/>
          <w:sz w:val="24"/>
          <w:szCs w:val="24"/>
        </w:rPr>
        <w:t xml:space="preserve"> </w:t>
      </w:r>
      <w:r w:rsidR="008926ED">
        <w:rPr>
          <w:rFonts w:ascii="Georgia" w:hAnsi="Georgia" w:cs="Courier New"/>
          <w:b/>
          <w:bCs/>
          <w:sz w:val="24"/>
          <w:szCs w:val="24"/>
        </w:rPr>
        <w:t xml:space="preserve"> </w:t>
      </w:r>
      <w:r w:rsidR="00612870">
        <w:rPr>
          <w:rFonts w:ascii="Georgia" w:hAnsi="Georgia" w:cs="Courier New"/>
          <w:b/>
          <w:bCs/>
          <w:sz w:val="24"/>
          <w:szCs w:val="24"/>
        </w:rPr>
        <w:t>4,</w:t>
      </w:r>
      <w:r w:rsidR="00BF7541">
        <w:rPr>
          <w:rFonts w:ascii="Georgia" w:hAnsi="Georgia" w:cs="Courier New"/>
          <w:b/>
          <w:bCs/>
          <w:sz w:val="24"/>
          <w:szCs w:val="24"/>
        </w:rPr>
        <w:t>610,696.89</w:t>
      </w:r>
    </w:p>
    <w:p w14:paraId="436ECA12" w14:textId="78384FB7"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in</w:t>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r>
      <w:r w:rsidR="005A3EA7">
        <w:rPr>
          <w:rFonts w:ascii="Georgia" w:hAnsi="Georgia" w:cs="Courier New"/>
          <w:b/>
          <w:bCs/>
          <w:sz w:val="24"/>
          <w:szCs w:val="24"/>
        </w:rPr>
        <w:tab/>
      </w:r>
      <w:r w:rsidR="005756F3">
        <w:rPr>
          <w:rFonts w:ascii="Georgia" w:hAnsi="Georgia" w:cs="Courier New"/>
          <w:b/>
          <w:bCs/>
          <w:sz w:val="24"/>
          <w:szCs w:val="24"/>
        </w:rPr>
        <w:t xml:space="preserve">           </w:t>
      </w:r>
      <w:r w:rsidR="00612870">
        <w:rPr>
          <w:rFonts w:ascii="Georgia" w:hAnsi="Georgia" w:cs="Courier New"/>
          <w:b/>
          <w:bCs/>
          <w:sz w:val="24"/>
          <w:szCs w:val="24"/>
        </w:rPr>
        <w:t xml:space="preserve">             </w:t>
      </w:r>
      <w:r w:rsidR="005756F3">
        <w:rPr>
          <w:rFonts w:ascii="Georgia" w:hAnsi="Georgia" w:cs="Courier New"/>
          <w:b/>
          <w:bCs/>
          <w:sz w:val="24"/>
          <w:szCs w:val="24"/>
        </w:rPr>
        <w:t xml:space="preserve"> </w:t>
      </w:r>
      <w:r w:rsidR="00612870">
        <w:rPr>
          <w:rFonts w:ascii="Georgia" w:hAnsi="Georgia" w:cs="Courier New"/>
          <w:b/>
          <w:bCs/>
          <w:sz w:val="24"/>
          <w:szCs w:val="24"/>
        </w:rPr>
        <w:t>0.00</w:t>
      </w:r>
    </w:p>
    <w:p w14:paraId="0C4ADA4D" w14:textId="02325BE5"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out</w:t>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r>
      <w:r w:rsidR="005756F3">
        <w:rPr>
          <w:rFonts w:ascii="Georgia" w:hAnsi="Georgia" w:cs="Courier New"/>
          <w:b/>
          <w:bCs/>
          <w:sz w:val="24"/>
          <w:szCs w:val="24"/>
        </w:rPr>
        <w:t xml:space="preserve">                                         </w:t>
      </w:r>
      <w:r w:rsidR="00612870">
        <w:rPr>
          <w:rFonts w:ascii="Georgia" w:hAnsi="Georgia" w:cs="Courier New"/>
          <w:b/>
          <w:bCs/>
          <w:sz w:val="24"/>
          <w:szCs w:val="24"/>
        </w:rPr>
        <w:t xml:space="preserve">      </w:t>
      </w:r>
      <w:r w:rsidR="00BF7541">
        <w:rPr>
          <w:rFonts w:ascii="Georgia" w:hAnsi="Georgia" w:cs="Courier New"/>
          <w:b/>
          <w:bCs/>
          <w:sz w:val="24"/>
          <w:szCs w:val="24"/>
        </w:rPr>
        <w:t>330,462.09</w:t>
      </w:r>
    </w:p>
    <w:p w14:paraId="34E60AEE" w14:textId="52D35439" w:rsidR="00CC7602" w:rsidRDefault="00CC7602" w:rsidP="00BD2C88">
      <w:pPr>
        <w:rPr>
          <w:rFonts w:ascii="Georgia" w:hAnsi="Georgia" w:cs="Courier New"/>
          <w:b/>
          <w:bCs/>
          <w:sz w:val="24"/>
          <w:szCs w:val="24"/>
        </w:rPr>
      </w:pPr>
      <w:r>
        <w:rPr>
          <w:rFonts w:ascii="Georgia" w:hAnsi="Georgia" w:cs="Courier New"/>
          <w:b/>
          <w:bCs/>
          <w:sz w:val="24"/>
          <w:szCs w:val="24"/>
        </w:rPr>
        <w:tab/>
        <w:t>Interest Income Earned</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sidR="0005486E">
        <w:rPr>
          <w:rFonts w:ascii="Georgia" w:hAnsi="Georgia" w:cs="Courier New"/>
          <w:b/>
          <w:bCs/>
          <w:sz w:val="24"/>
          <w:szCs w:val="24"/>
        </w:rPr>
        <w:t xml:space="preserve">   </w:t>
      </w:r>
      <w:r w:rsidR="00436581">
        <w:rPr>
          <w:rFonts w:ascii="Georgia" w:hAnsi="Georgia" w:cs="Courier New"/>
          <w:b/>
          <w:bCs/>
          <w:sz w:val="24"/>
          <w:szCs w:val="24"/>
        </w:rPr>
        <w:t xml:space="preserve"> </w:t>
      </w:r>
      <w:r w:rsidR="0005486E">
        <w:rPr>
          <w:rFonts w:ascii="Georgia" w:hAnsi="Georgia" w:cs="Courier New"/>
          <w:b/>
          <w:bCs/>
          <w:sz w:val="24"/>
          <w:szCs w:val="24"/>
        </w:rPr>
        <w:t xml:space="preserve">    </w:t>
      </w:r>
      <w:r w:rsidR="002A3CF1">
        <w:rPr>
          <w:rFonts w:ascii="Georgia" w:hAnsi="Georgia" w:cs="Courier New"/>
          <w:b/>
          <w:bCs/>
          <w:sz w:val="24"/>
          <w:szCs w:val="24"/>
        </w:rPr>
        <w:t xml:space="preserve">  </w:t>
      </w:r>
      <w:r w:rsidR="00D3076B">
        <w:rPr>
          <w:rFonts w:ascii="Georgia" w:hAnsi="Georgia" w:cs="Courier New"/>
          <w:b/>
          <w:bCs/>
          <w:sz w:val="24"/>
          <w:szCs w:val="24"/>
        </w:rPr>
        <w:t xml:space="preserve">      </w:t>
      </w:r>
      <w:r w:rsidR="00827E02">
        <w:rPr>
          <w:rFonts w:ascii="Georgia" w:hAnsi="Georgia" w:cs="Courier New"/>
          <w:b/>
          <w:bCs/>
          <w:sz w:val="24"/>
          <w:szCs w:val="24"/>
        </w:rPr>
        <w:t xml:space="preserve"> </w:t>
      </w:r>
      <w:r w:rsidR="00DB290C">
        <w:rPr>
          <w:rFonts w:ascii="Georgia" w:hAnsi="Georgia" w:cs="Courier New"/>
          <w:b/>
          <w:bCs/>
          <w:sz w:val="24"/>
          <w:szCs w:val="24"/>
        </w:rPr>
        <w:t xml:space="preserve">          </w:t>
      </w:r>
      <w:r w:rsidR="00BF7541">
        <w:rPr>
          <w:rFonts w:ascii="Georgia" w:hAnsi="Georgia" w:cs="Courier New"/>
          <w:b/>
          <w:bCs/>
          <w:sz w:val="24"/>
          <w:szCs w:val="24"/>
        </w:rPr>
        <w:t>18,445.73</w:t>
      </w:r>
    </w:p>
    <w:p w14:paraId="1C4F7957" w14:textId="6BC81C7E" w:rsid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TOTAL </w:t>
      </w:r>
      <w:r w:rsidR="00CC7602">
        <w:rPr>
          <w:rFonts w:ascii="Georgia" w:hAnsi="Georgia" w:cs="Courier New"/>
          <w:b/>
          <w:bCs/>
          <w:sz w:val="24"/>
          <w:szCs w:val="24"/>
        </w:rPr>
        <w:t xml:space="preserve">ENDING BALANCE </w:t>
      </w:r>
      <w:r w:rsidR="00BF7541">
        <w:rPr>
          <w:rFonts w:ascii="Georgia" w:hAnsi="Georgia" w:cs="Courier New"/>
          <w:b/>
          <w:bCs/>
          <w:sz w:val="24"/>
          <w:szCs w:val="24"/>
        </w:rPr>
        <w:t>JUNE 30</w:t>
      </w:r>
      <w:r w:rsidR="00CC7602">
        <w:rPr>
          <w:rFonts w:ascii="Georgia" w:hAnsi="Georgia" w:cs="Courier New"/>
          <w:b/>
          <w:bCs/>
          <w:sz w:val="24"/>
          <w:szCs w:val="24"/>
        </w:rPr>
        <w:t>, 202</w:t>
      </w:r>
      <w:r w:rsidR="008926ED">
        <w:rPr>
          <w:rFonts w:ascii="Georgia" w:hAnsi="Georgia" w:cs="Courier New"/>
          <w:b/>
          <w:bCs/>
          <w:sz w:val="24"/>
          <w:szCs w:val="24"/>
        </w:rPr>
        <w:t>3</w:t>
      </w:r>
      <w:r w:rsidRPr="00054E8F">
        <w:rPr>
          <w:rFonts w:ascii="Georgia" w:hAnsi="Georgia" w:cs="Courier New"/>
          <w:b/>
          <w:bCs/>
          <w:sz w:val="24"/>
          <w:szCs w:val="24"/>
        </w:rPr>
        <w:t xml:space="preserve">  </w:t>
      </w:r>
      <w:r>
        <w:rPr>
          <w:rFonts w:ascii="Georgia" w:hAnsi="Georgia" w:cs="Courier New"/>
          <w:b/>
          <w:bCs/>
          <w:sz w:val="24"/>
          <w:szCs w:val="24"/>
        </w:rPr>
        <w:t xml:space="preserve">   </w:t>
      </w:r>
      <w:r w:rsidRPr="00054E8F">
        <w:rPr>
          <w:rFonts w:ascii="Georgia" w:hAnsi="Georgia" w:cs="Courier New"/>
          <w:b/>
          <w:bCs/>
          <w:sz w:val="24"/>
          <w:szCs w:val="24"/>
        </w:rPr>
        <w:t xml:space="preserve"> </w:t>
      </w:r>
      <w:r w:rsidR="00E3292E">
        <w:rPr>
          <w:rFonts w:ascii="Georgia" w:hAnsi="Georgia" w:cs="Courier New"/>
          <w:b/>
          <w:bCs/>
          <w:sz w:val="24"/>
          <w:szCs w:val="24"/>
        </w:rPr>
        <w:tab/>
      </w:r>
      <w:r w:rsidR="00482F15">
        <w:rPr>
          <w:rFonts w:ascii="Georgia" w:hAnsi="Georgia" w:cs="Courier New"/>
          <w:b/>
          <w:bCs/>
          <w:sz w:val="24"/>
          <w:szCs w:val="24"/>
        </w:rPr>
        <w:t xml:space="preserve"> </w:t>
      </w:r>
      <w:r w:rsidR="004A6474">
        <w:rPr>
          <w:rFonts w:ascii="Georgia" w:hAnsi="Georgia" w:cs="Courier New"/>
          <w:b/>
          <w:bCs/>
          <w:sz w:val="24"/>
          <w:szCs w:val="24"/>
        </w:rPr>
        <w:t xml:space="preserve"> </w:t>
      </w:r>
      <w:r w:rsidR="0097021E">
        <w:rPr>
          <w:rFonts w:ascii="Georgia" w:hAnsi="Georgia" w:cs="Courier New"/>
          <w:b/>
          <w:bCs/>
          <w:sz w:val="24"/>
          <w:szCs w:val="24"/>
        </w:rPr>
        <w:t xml:space="preserve"> </w:t>
      </w:r>
      <w:r w:rsidRPr="00054E8F">
        <w:rPr>
          <w:rFonts w:ascii="Georgia" w:hAnsi="Georgia" w:cs="Courier New"/>
          <w:b/>
          <w:bCs/>
          <w:sz w:val="24"/>
          <w:szCs w:val="24"/>
        </w:rPr>
        <w:t xml:space="preserve"> </w:t>
      </w:r>
      <w:r w:rsidR="00E76058">
        <w:rPr>
          <w:rFonts w:ascii="Georgia" w:hAnsi="Georgia" w:cs="Courier New"/>
          <w:b/>
          <w:bCs/>
          <w:sz w:val="24"/>
          <w:szCs w:val="24"/>
        </w:rPr>
        <w:t xml:space="preserve">  </w:t>
      </w:r>
      <w:r w:rsidRPr="00054E8F">
        <w:rPr>
          <w:rFonts w:ascii="Georgia" w:hAnsi="Georgia" w:cs="Courier New"/>
          <w:b/>
          <w:bCs/>
          <w:sz w:val="24"/>
          <w:szCs w:val="24"/>
        </w:rPr>
        <w:t xml:space="preserve"> </w:t>
      </w:r>
      <w:r w:rsidR="00370192">
        <w:rPr>
          <w:rFonts w:ascii="Georgia" w:hAnsi="Georgia" w:cs="Courier New"/>
          <w:b/>
          <w:bCs/>
          <w:sz w:val="24"/>
          <w:szCs w:val="24"/>
        </w:rPr>
        <w:t xml:space="preserve">       </w:t>
      </w:r>
      <w:r w:rsidR="009A54F8">
        <w:rPr>
          <w:rFonts w:ascii="Georgia" w:hAnsi="Georgia" w:cs="Courier New"/>
          <w:b/>
          <w:bCs/>
          <w:sz w:val="24"/>
          <w:szCs w:val="24"/>
        </w:rPr>
        <w:tab/>
        <w:t xml:space="preserve"> </w:t>
      </w:r>
      <w:r w:rsidR="00F43747">
        <w:rPr>
          <w:rFonts w:ascii="Georgia" w:hAnsi="Georgia" w:cs="Courier New"/>
          <w:b/>
          <w:bCs/>
          <w:sz w:val="24"/>
          <w:szCs w:val="24"/>
        </w:rPr>
        <w:t xml:space="preserve"> </w:t>
      </w:r>
      <w:r w:rsidR="00A10567">
        <w:rPr>
          <w:rFonts w:ascii="Georgia" w:hAnsi="Georgia" w:cs="Courier New"/>
          <w:b/>
          <w:bCs/>
          <w:sz w:val="24"/>
          <w:szCs w:val="24"/>
        </w:rPr>
        <w:t xml:space="preserve"> </w:t>
      </w:r>
      <w:r w:rsidR="00612870">
        <w:rPr>
          <w:rFonts w:ascii="Georgia" w:hAnsi="Georgia" w:cs="Courier New"/>
          <w:b/>
          <w:bCs/>
          <w:sz w:val="24"/>
          <w:szCs w:val="24"/>
        </w:rPr>
        <w:t xml:space="preserve"> </w:t>
      </w:r>
      <w:r w:rsidR="00DB290C">
        <w:rPr>
          <w:rFonts w:ascii="Georgia" w:hAnsi="Georgia" w:cs="Courier New"/>
          <w:b/>
          <w:bCs/>
          <w:sz w:val="24"/>
          <w:szCs w:val="24"/>
        </w:rPr>
        <w:t xml:space="preserve"> </w:t>
      </w:r>
      <w:r w:rsidR="00205738">
        <w:rPr>
          <w:rFonts w:ascii="Georgia" w:hAnsi="Georgia" w:cs="Courier New"/>
          <w:b/>
          <w:bCs/>
          <w:sz w:val="24"/>
          <w:szCs w:val="24"/>
        </w:rPr>
        <w:t>$</w:t>
      </w:r>
      <w:r w:rsidRPr="00054E8F">
        <w:rPr>
          <w:rFonts w:ascii="Georgia" w:hAnsi="Georgia" w:cs="Courier New"/>
          <w:b/>
          <w:bCs/>
          <w:sz w:val="24"/>
          <w:szCs w:val="24"/>
        </w:rPr>
        <w:t xml:space="preserve"> </w:t>
      </w:r>
      <w:r w:rsidR="005756F3">
        <w:rPr>
          <w:rFonts w:ascii="Georgia" w:hAnsi="Georgia" w:cs="Courier New"/>
          <w:b/>
          <w:bCs/>
          <w:sz w:val="24"/>
          <w:szCs w:val="24"/>
        </w:rPr>
        <w:t>4,</w:t>
      </w:r>
      <w:r w:rsidR="00BF7541">
        <w:rPr>
          <w:rFonts w:ascii="Georgia" w:hAnsi="Georgia" w:cs="Courier New"/>
          <w:b/>
          <w:bCs/>
          <w:sz w:val="24"/>
          <w:szCs w:val="24"/>
        </w:rPr>
        <w:t>298,680.53</w:t>
      </w:r>
    </w:p>
    <w:p w14:paraId="50407D30" w14:textId="550F697C" w:rsidR="00CC7602" w:rsidRDefault="00CC7602" w:rsidP="00BD2C88">
      <w:pPr>
        <w:rPr>
          <w:rFonts w:ascii="Georgia" w:hAnsi="Georgia" w:cs="Courier New"/>
          <w:b/>
          <w:bCs/>
          <w:sz w:val="24"/>
          <w:szCs w:val="24"/>
        </w:rPr>
      </w:pPr>
    </w:p>
    <w:p w14:paraId="4B4EAC16" w14:textId="370E4C11" w:rsidR="00CC7602" w:rsidRDefault="00CC7602" w:rsidP="00BD2C88">
      <w:pPr>
        <w:rPr>
          <w:rFonts w:ascii="Georgia" w:hAnsi="Georgia" w:cs="Courier New"/>
          <w:b/>
          <w:bCs/>
          <w:sz w:val="24"/>
          <w:szCs w:val="24"/>
        </w:rPr>
      </w:pPr>
      <w:r>
        <w:rPr>
          <w:rFonts w:ascii="Georgia" w:hAnsi="Georgia" w:cs="Courier New"/>
          <w:b/>
          <w:bCs/>
          <w:sz w:val="24"/>
          <w:szCs w:val="24"/>
        </w:rPr>
        <w:t>INVESTMENTS: BNY</w:t>
      </w:r>
    </w:p>
    <w:p w14:paraId="3A88F67A" w14:textId="627FCBFA" w:rsidR="00CC7602" w:rsidRDefault="00CC7602" w:rsidP="00BD2C88">
      <w:pPr>
        <w:rPr>
          <w:rFonts w:ascii="Georgia" w:hAnsi="Georgia" w:cs="Courier New"/>
          <w:b/>
          <w:bCs/>
          <w:sz w:val="24"/>
          <w:szCs w:val="24"/>
        </w:rPr>
      </w:pPr>
      <w:r>
        <w:rPr>
          <w:rFonts w:ascii="Georgia" w:hAnsi="Georgia" w:cs="Courier New"/>
          <w:b/>
          <w:bCs/>
          <w:sz w:val="24"/>
          <w:szCs w:val="24"/>
        </w:rPr>
        <w:tab/>
        <w:t>Discount Notes/T-Bills/Bonds</w:t>
      </w:r>
      <w:r>
        <w:rPr>
          <w:rFonts w:ascii="Georgia" w:hAnsi="Georgia" w:cs="Courier New"/>
          <w:b/>
          <w:bCs/>
          <w:sz w:val="24"/>
          <w:szCs w:val="24"/>
        </w:rPr>
        <w:tab/>
      </w:r>
      <w:r>
        <w:rPr>
          <w:rFonts w:ascii="Georgia" w:hAnsi="Georgia" w:cs="Courier New"/>
          <w:b/>
          <w:bCs/>
          <w:sz w:val="24"/>
          <w:szCs w:val="24"/>
        </w:rPr>
        <w:tab/>
        <w:t xml:space="preserve">       </w:t>
      </w:r>
      <w:r w:rsidR="001E0361">
        <w:rPr>
          <w:rFonts w:ascii="Georgia" w:hAnsi="Georgia" w:cs="Courier New"/>
          <w:b/>
          <w:bCs/>
          <w:sz w:val="24"/>
          <w:szCs w:val="24"/>
        </w:rPr>
        <w:t xml:space="preserve"> </w:t>
      </w:r>
      <w:r w:rsidR="0005486E">
        <w:rPr>
          <w:rFonts w:ascii="Georgia" w:hAnsi="Georgia" w:cs="Courier New"/>
          <w:b/>
          <w:bCs/>
          <w:sz w:val="24"/>
          <w:szCs w:val="24"/>
        </w:rPr>
        <w:t xml:space="preserve"> </w:t>
      </w:r>
      <w:r w:rsidR="00436581">
        <w:rPr>
          <w:rFonts w:ascii="Georgia" w:hAnsi="Georgia" w:cs="Courier New"/>
          <w:b/>
          <w:bCs/>
          <w:sz w:val="24"/>
          <w:szCs w:val="24"/>
        </w:rPr>
        <w:t xml:space="preserve"> </w:t>
      </w:r>
      <w:r w:rsidR="00AC150D">
        <w:rPr>
          <w:rFonts w:ascii="Georgia" w:hAnsi="Georgia" w:cs="Courier New"/>
          <w:b/>
          <w:bCs/>
          <w:sz w:val="24"/>
          <w:szCs w:val="24"/>
        </w:rPr>
        <w:t xml:space="preserve">        </w:t>
      </w:r>
      <w:r w:rsidR="00827E02">
        <w:rPr>
          <w:rFonts w:ascii="Georgia" w:hAnsi="Georgia" w:cs="Courier New"/>
          <w:b/>
          <w:bCs/>
          <w:sz w:val="24"/>
          <w:szCs w:val="24"/>
        </w:rPr>
        <w:t xml:space="preserve"> </w:t>
      </w:r>
      <w:r w:rsidR="00AC150D">
        <w:rPr>
          <w:rFonts w:ascii="Georgia" w:hAnsi="Georgia" w:cs="Courier New"/>
          <w:b/>
          <w:bCs/>
          <w:sz w:val="24"/>
          <w:szCs w:val="24"/>
        </w:rPr>
        <w:t xml:space="preserve"> </w:t>
      </w:r>
      <w:r w:rsidR="006C0E32">
        <w:rPr>
          <w:rFonts w:ascii="Georgia" w:hAnsi="Georgia" w:cs="Courier New"/>
          <w:b/>
          <w:bCs/>
          <w:sz w:val="24"/>
          <w:szCs w:val="24"/>
        </w:rPr>
        <w:t xml:space="preserve">           </w:t>
      </w:r>
      <w:r w:rsidR="00612870">
        <w:rPr>
          <w:rFonts w:ascii="Georgia" w:hAnsi="Georgia" w:cs="Courier New"/>
          <w:b/>
          <w:bCs/>
          <w:sz w:val="24"/>
          <w:szCs w:val="24"/>
        </w:rPr>
        <w:t xml:space="preserve"> </w:t>
      </w:r>
      <w:r w:rsidR="00C60399">
        <w:rPr>
          <w:rFonts w:ascii="Georgia" w:hAnsi="Georgia" w:cs="Courier New"/>
          <w:b/>
          <w:bCs/>
          <w:sz w:val="24"/>
          <w:szCs w:val="24"/>
        </w:rPr>
        <w:t>5,008,794.65</w:t>
      </w:r>
    </w:p>
    <w:p w14:paraId="37D726D1" w14:textId="53F8FFFC" w:rsidR="00335F2B" w:rsidRDefault="00335F2B" w:rsidP="00BD2C88">
      <w:pPr>
        <w:rPr>
          <w:rFonts w:ascii="Georgia" w:hAnsi="Georgia" w:cs="Courier New"/>
          <w:b/>
          <w:bCs/>
          <w:sz w:val="24"/>
          <w:szCs w:val="24"/>
        </w:rPr>
      </w:pPr>
    </w:p>
    <w:p w14:paraId="12813B25" w14:textId="02D6812C" w:rsidR="00335F2B" w:rsidRDefault="00335F2B" w:rsidP="00BD2C88">
      <w:pPr>
        <w:rPr>
          <w:rFonts w:ascii="Georgia" w:hAnsi="Georgia" w:cs="Courier New"/>
          <w:b/>
          <w:bCs/>
          <w:sz w:val="24"/>
          <w:szCs w:val="24"/>
        </w:rPr>
      </w:pPr>
      <w:r>
        <w:rPr>
          <w:rFonts w:ascii="Georgia" w:hAnsi="Georgia" w:cs="Courier New"/>
          <w:b/>
          <w:bCs/>
          <w:sz w:val="24"/>
          <w:szCs w:val="24"/>
        </w:rPr>
        <w:t xml:space="preserve">TOTAL CASH &amp; INVESTMENTS AS OF </w:t>
      </w:r>
      <w:r w:rsidR="00BF7541">
        <w:rPr>
          <w:rFonts w:ascii="Georgia" w:hAnsi="Georgia" w:cs="Courier New"/>
          <w:b/>
          <w:bCs/>
          <w:sz w:val="24"/>
          <w:szCs w:val="24"/>
        </w:rPr>
        <w:t>JUNE 30</w:t>
      </w:r>
      <w:r>
        <w:rPr>
          <w:rFonts w:ascii="Georgia" w:hAnsi="Georgia" w:cs="Courier New"/>
          <w:b/>
          <w:bCs/>
          <w:sz w:val="24"/>
          <w:szCs w:val="24"/>
        </w:rPr>
        <w:t>, 202</w:t>
      </w:r>
      <w:r w:rsidR="0088057C">
        <w:rPr>
          <w:rFonts w:ascii="Georgia" w:hAnsi="Georgia" w:cs="Courier New"/>
          <w:b/>
          <w:bCs/>
          <w:sz w:val="24"/>
          <w:szCs w:val="24"/>
        </w:rPr>
        <w:t>3</w:t>
      </w:r>
      <w:r w:rsidR="00071D83">
        <w:rPr>
          <w:rFonts w:ascii="Georgia" w:hAnsi="Georgia" w:cs="Courier New"/>
          <w:b/>
          <w:bCs/>
          <w:sz w:val="24"/>
          <w:szCs w:val="24"/>
        </w:rPr>
        <w:t xml:space="preserve"> </w:t>
      </w:r>
      <w:r w:rsidR="00436581">
        <w:rPr>
          <w:rFonts w:ascii="Georgia" w:hAnsi="Georgia" w:cs="Courier New"/>
          <w:b/>
          <w:bCs/>
          <w:sz w:val="24"/>
          <w:szCs w:val="24"/>
        </w:rPr>
        <w:tab/>
        <w:t xml:space="preserve"> </w:t>
      </w:r>
      <w:r w:rsidR="00AC150D">
        <w:rPr>
          <w:rFonts w:ascii="Georgia" w:hAnsi="Georgia" w:cs="Courier New"/>
          <w:b/>
          <w:bCs/>
          <w:sz w:val="24"/>
          <w:szCs w:val="24"/>
        </w:rPr>
        <w:t xml:space="preserve"> </w:t>
      </w:r>
      <w:r w:rsidR="005941D9">
        <w:rPr>
          <w:rFonts w:ascii="Georgia" w:hAnsi="Georgia" w:cs="Courier New"/>
          <w:b/>
          <w:bCs/>
          <w:sz w:val="24"/>
          <w:szCs w:val="24"/>
        </w:rPr>
        <w:t xml:space="preserve"> </w:t>
      </w:r>
      <w:r w:rsidR="0015445B">
        <w:rPr>
          <w:rFonts w:ascii="Georgia" w:hAnsi="Georgia" w:cs="Courier New"/>
          <w:b/>
          <w:bCs/>
          <w:sz w:val="24"/>
          <w:szCs w:val="24"/>
        </w:rPr>
        <w:t xml:space="preserve">  </w:t>
      </w:r>
      <w:r>
        <w:rPr>
          <w:rFonts w:ascii="Georgia" w:hAnsi="Georgia" w:cs="Courier New"/>
          <w:b/>
          <w:bCs/>
          <w:sz w:val="24"/>
          <w:szCs w:val="24"/>
        </w:rPr>
        <w:t xml:space="preserve">$ </w:t>
      </w:r>
      <w:r w:rsidR="00612870">
        <w:rPr>
          <w:rFonts w:ascii="Georgia" w:hAnsi="Georgia" w:cs="Courier New"/>
          <w:b/>
          <w:bCs/>
          <w:sz w:val="24"/>
          <w:szCs w:val="24"/>
        </w:rPr>
        <w:t>9,</w:t>
      </w:r>
      <w:r w:rsidR="0015445B">
        <w:rPr>
          <w:rFonts w:ascii="Georgia" w:hAnsi="Georgia" w:cs="Courier New"/>
          <w:b/>
          <w:bCs/>
          <w:sz w:val="24"/>
          <w:szCs w:val="24"/>
        </w:rPr>
        <w:t>3</w:t>
      </w:r>
      <w:r w:rsidR="00C60399">
        <w:rPr>
          <w:rFonts w:ascii="Georgia" w:hAnsi="Georgia" w:cs="Courier New"/>
          <w:b/>
          <w:bCs/>
          <w:sz w:val="24"/>
          <w:szCs w:val="24"/>
        </w:rPr>
        <w:t>90</w:t>
      </w:r>
      <w:r w:rsidR="0015445B">
        <w:rPr>
          <w:rFonts w:ascii="Georgia" w:hAnsi="Georgia" w:cs="Courier New"/>
          <w:b/>
          <w:bCs/>
          <w:sz w:val="24"/>
          <w:szCs w:val="24"/>
        </w:rPr>
        <w:t>,</w:t>
      </w:r>
      <w:r w:rsidR="00C60399">
        <w:rPr>
          <w:rFonts w:ascii="Georgia" w:hAnsi="Georgia" w:cs="Courier New"/>
          <w:b/>
          <w:bCs/>
          <w:sz w:val="24"/>
          <w:szCs w:val="24"/>
        </w:rPr>
        <w:t>213.49</w:t>
      </w:r>
    </w:p>
    <w:p w14:paraId="2FEEB528" w14:textId="77777777" w:rsidR="00054E8F" w:rsidRDefault="00054E8F" w:rsidP="00BD2C88">
      <w:pPr>
        <w:rPr>
          <w:rFonts w:ascii="Georgia" w:hAnsi="Georgia" w:cs="Courier New"/>
          <w:b/>
          <w:bCs/>
          <w:sz w:val="24"/>
          <w:szCs w:val="24"/>
        </w:rPr>
      </w:pPr>
    </w:p>
    <w:p w14:paraId="02F992D1" w14:textId="7F509724" w:rsidR="009E693B" w:rsidRPr="009E693B" w:rsidRDefault="00054E8F" w:rsidP="009E693B">
      <w:pPr>
        <w:spacing w:after="100" w:afterAutospacing="1" w:line="480" w:lineRule="auto"/>
        <w:contextualSpacing/>
        <w:rPr>
          <w:rFonts w:ascii="Georgia" w:hAnsi="Georgia"/>
          <w:sz w:val="24"/>
          <w:szCs w:val="24"/>
        </w:rPr>
      </w:pPr>
      <w:r>
        <w:rPr>
          <w:rFonts w:ascii="Georgia" w:hAnsi="Georgia" w:cs="Courier New"/>
          <w:bCs/>
          <w:sz w:val="24"/>
          <w:szCs w:val="24"/>
        </w:rPr>
        <w:tab/>
      </w:r>
      <w:bookmarkStart w:id="4" w:name="_Hlk21419562"/>
      <w:r w:rsidR="0005486E">
        <w:rPr>
          <w:rFonts w:ascii="Georgia" w:hAnsi="Georgia" w:cs="Courier New"/>
          <w:bCs/>
          <w:sz w:val="24"/>
          <w:szCs w:val="24"/>
        </w:rPr>
        <w:t xml:space="preserve">No public comments were made. </w:t>
      </w:r>
      <w:r w:rsidR="00754A44">
        <w:rPr>
          <w:rFonts w:ascii="Georgia" w:hAnsi="Georgia" w:cs="Courier New"/>
          <w:bCs/>
          <w:sz w:val="24"/>
          <w:szCs w:val="24"/>
        </w:rPr>
        <w:t xml:space="preserve"> </w:t>
      </w:r>
      <w:r w:rsidR="00D41134" w:rsidRPr="00D41134">
        <w:rPr>
          <w:rFonts w:ascii="Georgia" w:hAnsi="Georgia"/>
          <w:sz w:val="24"/>
          <w:szCs w:val="24"/>
        </w:rPr>
        <w:t xml:space="preserve">President </w:t>
      </w:r>
      <w:r w:rsidR="0015445B">
        <w:rPr>
          <w:rFonts w:ascii="Georgia" w:hAnsi="Georgia"/>
          <w:sz w:val="24"/>
          <w:szCs w:val="24"/>
        </w:rPr>
        <w:t>Matherne</w:t>
      </w:r>
      <w:r w:rsidR="00D41134" w:rsidRPr="00D41134">
        <w:rPr>
          <w:rFonts w:ascii="Georgia" w:hAnsi="Georgia"/>
          <w:sz w:val="24"/>
          <w:szCs w:val="24"/>
        </w:rPr>
        <w:t xml:space="preserve"> </w:t>
      </w:r>
      <w:r w:rsidR="009E693B" w:rsidRPr="009E693B">
        <w:rPr>
          <w:rFonts w:ascii="Georgia" w:hAnsi="Georgia"/>
          <w:sz w:val="24"/>
          <w:szCs w:val="24"/>
        </w:rPr>
        <w:t xml:space="preserve">called for a vote.  The motion passed.  </w:t>
      </w:r>
    </w:p>
    <w:p w14:paraId="3E4C917F" w14:textId="37ABBD47" w:rsidR="001A1AFE" w:rsidRPr="001A1AFE" w:rsidRDefault="00D705C1" w:rsidP="00806060">
      <w:pPr>
        <w:spacing w:after="100" w:afterAutospacing="1" w:line="480" w:lineRule="auto"/>
        <w:contextualSpacing/>
        <w:rPr>
          <w:rFonts w:ascii="Georgia" w:hAnsi="Georgia" w:cs="Courier New"/>
          <w:bCs/>
          <w:sz w:val="24"/>
          <w:szCs w:val="24"/>
        </w:rPr>
      </w:pPr>
      <w:r>
        <w:rPr>
          <w:rFonts w:ascii="Georgia" w:hAnsi="Georgia" w:cs="Courier New"/>
          <w:bCs/>
          <w:sz w:val="24"/>
          <w:szCs w:val="24"/>
        </w:rPr>
        <w:tab/>
      </w:r>
      <w:bookmarkStart w:id="5" w:name="_Hlk53403130"/>
      <w:bookmarkStart w:id="6" w:name="_Hlk79417848"/>
      <w:bookmarkStart w:id="7" w:name="_Hlk125374297"/>
      <w:r w:rsidR="0008392A" w:rsidRPr="0008392A">
        <w:rPr>
          <w:rFonts w:ascii="Georgia" w:hAnsi="Georgia" w:cs="Courier New"/>
          <w:bCs/>
          <w:sz w:val="24"/>
          <w:szCs w:val="24"/>
        </w:rPr>
        <w:t>On motion of Commissioner</w:t>
      </w:r>
      <w:r w:rsidR="00B95803">
        <w:rPr>
          <w:rFonts w:ascii="Georgia" w:hAnsi="Georgia" w:cs="Courier New"/>
          <w:bCs/>
          <w:sz w:val="24"/>
          <w:szCs w:val="24"/>
        </w:rPr>
        <w:t xml:space="preserve"> James P. Jasmin</w:t>
      </w:r>
      <w:r w:rsidR="0008392A" w:rsidRPr="0008392A">
        <w:rPr>
          <w:rFonts w:ascii="Georgia" w:hAnsi="Georgia" w:cs="Courier New"/>
          <w:bCs/>
          <w:sz w:val="24"/>
          <w:szCs w:val="24"/>
        </w:rPr>
        <w:t xml:space="preserve">, seconded by Commissioner </w:t>
      </w:r>
      <w:r w:rsidR="00D00F9D">
        <w:rPr>
          <w:rFonts w:ascii="Georgia" w:hAnsi="Georgia" w:cs="Courier New"/>
          <w:bCs/>
          <w:sz w:val="24"/>
          <w:szCs w:val="24"/>
        </w:rPr>
        <w:t>Gary Watson</w:t>
      </w:r>
      <w:r w:rsidR="0008392A" w:rsidRPr="0008392A">
        <w:rPr>
          <w:rFonts w:ascii="Georgia" w:hAnsi="Georgia" w:cs="Courier New"/>
          <w:bCs/>
          <w:sz w:val="24"/>
          <w:szCs w:val="24"/>
        </w:rPr>
        <w:t>,</w:t>
      </w:r>
      <w:r w:rsidR="00822E93" w:rsidRPr="00822E93">
        <w:rPr>
          <w:rFonts w:ascii="Georgia" w:hAnsi="Georgia" w:cs="Courier New"/>
          <w:bCs/>
          <w:sz w:val="24"/>
          <w:szCs w:val="24"/>
        </w:rPr>
        <w:t xml:space="preserve"> </w:t>
      </w:r>
      <w:r w:rsidR="001A1AFE" w:rsidRPr="001A1AFE">
        <w:rPr>
          <w:rFonts w:ascii="Georgia" w:hAnsi="Georgia" w:cs="Courier New"/>
          <w:bCs/>
          <w:sz w:val="24"/>
          <w:szCs w:val="24"/>
        </w:rPr>
        <w:t>the following resolution was proposed</w:t>
      </w:r>
      <w:r w:rsidR="005F2DF6">
        <w:rPr>
          <w:rFonts w:ascii="Georgia" w:hAnsi="Georgia" w:cs="Courier New"/>
          <w:bCs/>
          <w:sz w:val="24"/>
          <w:szCs w:val="24"/>
        </w:rPr>
        <w:t xml:space="preserve"> and </w:t>
      </w:r>
      <w:r w:rsidR="005A434C">
        <w:rPr>
          <w:rFonts w:ascii="Georgia" w:hAnsi="Georgia" w:cs="Courier New"/>
          <w:bCs/>
          <w:sz w:val="24"/>
          <w:szCs w:val="24"/>
        </w:rPr>
        <w:t>approved</w:t>
      </w:r>
      <w:r w:rsidR="001A1AFE" w:rsidRPr="001A1AFE">
        <w:rPr>
          <w:rFonts w:ascii="Georgia" w:hAnsi="Georgia" w:cs="Courier New"/>
          <w:bCs/>
          <w:sz w:val="24"/>
          <w:szCs w:val="24"/>
        </w:rPr>
        <w:t>.</w:t>
      </w:r>
    </w:p>
    <w:bookmarkEnd w:id="5"/>
    <w:p w14:paraId="0D2F08AE" w14:textId="0D676C52" w:rsidR="00127446" w:rsidRDefault="0008392A" w:rsidP="00B95803">
      <w:pPr>
        <w:spacing w:line="480" w:lineRule="auto"/>
        <w:ind w:firstLine="720"/>
        <w:contextualSpacing/>
        <w:rPr>
          <w:rFonts w:ascii="Georgia" w:hAnsi="Georgia" w:cs="Courier New"/>
          <w:bCs/>
          <w:sz w:val="24"/>
          <w:szCs w:val="24"/>
        </w:rPr>
      </w:pPr>
      <w:r w:rsidRPr="0008392A">
        <w:rPr>
          <w:rFonts w:ascii="Georgia" w:hAnsi="Georgia" w:cs="Courier New"/>
          <w:bCs/>
          <w:sz w:val="24"/>
          <w:szCs w:val="24"/>
        </w:rPr>
        <w:t xml:space="preserve">BE IT RESOLVED, that the </w:t>
      </w:r>
      <w:r w:rsidR="00B95803" w:rsidRPr="00B95803">
        <w:rPr>
          <w:rFonts w:ascii="Georgia" w:hAnsi="Georgia" w:cs="Courier New"/>
          <w:bCs/>
          <w:sz w:val="24"/>
          <w:szCs w:val="24"/>
        </w:rPr>
        <w:t xml:space="preserve">Board of Commissioners </w:t>
      </w:r>
      <w:r w:rsidR="00D00F9D" w:rsidRPr="00D00F9D">
        <w:rPr>
          <w:rFonts w:ascii="Georgia" w:hAnsi="Georgia" w:cs="Courier New"/>
          <w:bCs/>
          <w:sz w:val="24"/>
          <w:szCs w:val="24"/>
        </w:rPr>
        <w:t>approve a 4% cost of living raise and a 4% merit raise for the Executive Director, Donald Henry, as discussed in the June Committee Meeting</w:t>
      </w:r>
      <w:r w:rsidR="00127446" w:rsidRPr="00127446">
        <w:rPr>
          <w:rFonts w:ascii="Georgia" w:hAnsi="Georgia" w:cs="Courier New"/>
          <w:bCs/>
          <w:sz w:val="24"/>
          <w:szCs w:val="24"/>
        </w:rPr>
        <w:t>.</w:t>
      </w:r>
    </w:p>
    <w:p w14:paraId="6F7F275D" w14:textId="0B950828" w:rsidR="009E693B" w:rsidRPr="009E693B" w:rsidRDefault="00D41134" w:rsidP="00B95803">
      <w:pPr>
        <w:spacing w:after="100" w:afterAutospacing="1" w:line="480" w:lineRule="auto"/>
        <w:ind w:firstLine="720"/>
        <w:contextualSpacing/>
        <w:rPr>
          <w:rFonts w:ascii="Georgia" w:hAnsi="Georgia" w:cs="Courier New"/>
          <w:bCs/>
          <w:sz w:val="24"/>
          <w:szCs w:val="24"/>
        </w:rPr>
      </w:pPr>
      <w:bookmarkStart w:id="8" w:name="_Hlk69137949"/>
      <w:bookmarkEnd w:id="6"/>
      <w:bookmarkEnd w:id="7"/>
      <w:r w:rsidRPr="00D41134">
        <w:rPr>
          <w:rFonts w:ascii="Georgia" w:hAnsi="Georgia" w:cs="Courier New"/>
          <w:bCs/>
          <w:sz w:val="24"/>
          <w:szCs w:val="24"/>
        </w:rPr>
        <w:t xml:space="preserve">President </w:t>
      </w:r>
      <w:r w:rsidR="00D00F9D">
        <w:rPr>
          <w:rFonts w:ascii="Georgia" w:hAnsi="Georgia" w:cs="Courier New"/>
          <w:bCs/>
          <w:sz w:val="24"/>
          <w:szCs w:val="24"/>
        </w:rPr>
        <w:t>Matherne</w:t>
      </w:r>
      <w:r w:rsidRPr="00D41134">
        <w:rPr>
          <w:rFonts w:ascii="Georgia" w:hAnsi="Georgia" w:cs="Courier New"/>
          <w:bCs/>
          <w:sz w:val="24"/>
          <w:szCs w:val="24"/>
        </w:rPr>
        <w:t xml:space="preserve"> </w:t>
      </w:r>
      <w:r w:rsidR="009E693B" w:rsidRPr="009E693B">
        <w:rPr>
          <w:rFonts w:ascii="Georgia" w:hAnsi="Georgia" w:cs="Courier New"/>
          <w:bCs/>
          <w:sz w:val="24"/>
          <w:szCs w:val="24"/>
        </w:rPr>
        <w:t>called for a roll call vote.  Roll call vote thereon as follows:</w:t>
      </w:r>
    </w:p>
    <w:p w14:paraId="749DCA1B" w14:textId="2C764AA3" w:rsidR="009E693B" w:rsidRPr="009E693B" w:rsidRDefault="009E693B" w:rsidP="00C6143E">
      <w:pPr>
        <w:spacing w:after="100" w:afterAutospacing="1" w:line="480" w:lineRule="auto"/>
        <w:contextualSpacing/>
        <w:rPr>
          <w:rFonts w:ascii="Georgia" w:hAnsi="Georgia" w:cs="Courier New"/>
          <w:bCs/>
          <w:sz w:val="24"/>
          <w:szCs w:val="24"/>
        </w:rPr>
      </w:pPr>
      <w:r w:rsidRPr="009E693B">
        <w:rPr>
          <w:rFonts w:ascii="Georgia" w:hAnsi="Georgia" w:cs="Courier New"/>
          <w:bCs/>
          <w:sz w:val="24"/>
          <w:szCs w:val="24"/>
        </w:rPr>
        <w:t>YEAS:</w:t>
      </w:r>
      <w:r w:rsidRPr="009E693B">
        <w:rPr>
          <w:rFonts w:ascii="Georgia" w:hAnsi="Georgia" w:cs="Courier New"/>
          <w:bCs/>
          <w:sz w:val="24"/>
          <w:szCs w:val="24"/>
        </w:rPr>
        <w:tab/>
      </w:r>
      <w:r w:rsidRPr="009E693B">
        <w:rPr>
          <w:rFonts w:ascii="Georgia" w:hAnsi="Georgia" w:cs="Courier New"/>
          <w:bCs/>
          <w:sz w:val="24"/>
          <w:szCs w:val="24"/>
        </w:rPr>
        <w:tab/>
      </w:r>
    </w:p>
    <w:p w14:paraId="645F6684" w14:textId="77777777" w:rsidR="009E693B" w:rsidRPr="009E693B" w:rsidRDefault="009E693B" w:rsidP="009E693B">
      <w:pPr>
        <w:numPr>
          <w:ilvl w:val="0"/>
          <w:numId w:val="7"/>
        </w:numPr>
        <w:spacing w:after="100" w:afterAutospacing="1" w:line="480" w:lineRule="auto"/>
        <w:contextualSpacing/>
        <w:rPr>
          <w:rFonts w:ascii="Georgia" w:hAnsi="Georgia" w:cs="Courier New"/>
          <w:bCs/>
          <w:sz w:val="24"/>
          <w:szCs w:val="24"/>
        </w:rPr>
      </w:pPr>
      <w:r w:rsidRPr="009E693B">
        <w:rPr>
          <w:rFonts w:ascii="Georgia" w:hAnsi="Georgia" w:cs="Courier New"/>
          <w:bCs/>
          <w:sz w:val="24"/>
          <w:szCs w:val="24"/>
        </w:rPr>
        <w:t>Arthur Bosworth IV</w:t>
      </w:r>
    </w:p>
    <w:p w14:paraId="3AECC7C5" w14:textId="77777777" w:rsidR="009E693B" w:rsidRPr="009E693B" w:rsidRDefault="009E693B" w:rsidP="009E693B">
      <w:pPr>
        <w:numPr>
          <w:ilvl w:val="0"/>
          <w:numId w:val="7"/>
        </w:numPr>
        <w:spacing w:after="100" w:afterAutospacing="1" w:line="480" w:lineRule="auto"/>
        <w:contextualSpacing/>
        <w:rPr>
          <w:rFonts w:ascii="Georgia" w:hAnsi="Georgia" w:cs="Courier New"/>
          <w:bCs/>
          <w:sz w:val="24"/>
          <w:szCs w:val="24"/>
        </w:rPr>
      </w:pPr>
      <w:r w:rsidRPr="009E693B">
        <w:rPr>
          <w:rFonts w:ascii="Georgia" w:hAnsi="Georgia" w:cs="Courier New"/>
          <w:bCs/>
          <w:sz w:val="24"/>
          <w:szCs w:val="24"/>
        </w:rPr>
        <w:t>Larry Sorapuru</w:t>
      </w:r>
    </w:p>
    <w:p w14:paraId="4EECCF46" w14:textId="77777777" w:rsidR="009E693B" w:rsidRPr="009E693B" w:rsidRDefault="009E693B" w:rsidP="009E693B">
      <w:pPr>
        <w:numPr>
          <w:ilvl w:val="0"/>
          <w:numId w:val="7"/>
        </w:numPr>
        <w:spacing w:after="100" w:afterAutospacing="1" w:line="480" w:lineRule="auto"/>
        <w:contextualSpacing/>
        <w:rPr>
          <w:rFonts w:ascii="Georgia" w:hAnsi="Georgia" w:cs="Courier New"/>
          <w:bCs/>
          <w:sz w:val="24"/>
          <w:szCs w:val="24"/>
        </w:rPr>
      </w:pPr>
      <w:r w:rsidRPr="009E693B">
        <w:rPr>
          <w:rFonts w:ascii="Georgia" w:hAnsi="Georgia" w:cs="Courier New"/>
          <w:bCs/>
          <w:sz w:val="24"/>
          <w:szCs w:val="24"/>
        </w:rPr>
        <w:t>Gary Watson</w:t>
      </w:r>
    </w:p>
    <w:p w14:paraId="6DD88373" w14:textId="77777777" w:rsidR="009E693B" w:rsidRPr="009E693B" w:rsidRDefault="009E693B" w:rsidP="009E693B">
      <w:pPr>
        <w:numPr>
          <w:ilvl w:val="0"/>
          <w:numId w:val="7"/>
        </w:numPr>
        <w:spacing w:after="100" w:afterAutospacing="1" w:line="480" w:lineRule="auto"/>
        <w:contextualSpacing/>
        <w:rPr>
          <w:rFonts w:ascii="Georgia" w:hAnsi="Georgia" w:cs="Courier New"/>
          <w:bCs/>
          <w:sz w:val="24"/>
          <w:szCs w:val="24"/>
        </w:rPr>
      </w:pPr>
      <w:r w:rsidRPr="009E693B">
        <w:rPr>
          <w:rFonts w:ascii="Georgia" w:hAnsi="Georgia" w:cs="Courier New"/>
          <w:bCs/>
          <w:sz w:val="24"/>
          <w:szCs w:val="24"/>
        </w:rPr>
        <w:t>Jeffery Henry</w:t>
      </w:r>
    </w:p>
    <w:p w14:paraId="2637B682" w14:textId="77777777" w:rsidR="009E693B" w:rsidRPr="009E693B" w:rsidRDefault="009E693B" w:rsidP="009E693B">
      <w:pPr>
        <w:numPr>
          <w:ilvl w:val="0"/>
          <w:numId w:val="7"/>
        </w:numPr>
        <w:spacing w:after="100" w:afterAutospacing="1" w:line="480" w:lineRule="auto"/>
        <w:contextualSpacing/>
        <w:rPr>
          <w:rFonts w:ascii="Georgia" w:hAnsi="Georgia" w:cs="Courier New"/>
          <w:bCs/>
          <w:sz w:val="24"/>
          <w:szCs w:val="24"/>
        </w:rPr>
      </w:pPr>
      <w:r w:rsidRPr="009E693B">
        <w:rPr>
          <w:rFonts w:ascii="Georgia" w:hAnsi="Georgia" w:cs="Courier New"/>
          <w:bCs/>
          <w:sz w:val="24"/>
          <w:szCs w:val="24"/>
        </w:rPr>
        <w:t>Craig Carter</w:t>
      </w:r>
    </w:p>
    <w:p w14:paraId="42616A13" w14:textId="77777777" w:rsidR="009E693B" w:rsidRPr="009E693B" w:rsidRDefault="009E693B" w:rsidP="009E693B">
      <w:pPr>
        <w:numPr>
          <w:ilvl w:val="0"/>
          <w:numId w:val="7"/>
        </w:numPr>
        <w:spacing w:after="100" w:afterAutospacing="1" w:line="480" w:lineRule="auto"/>
        <w:contextualSpacing/>
        <w:rPr>
          <w:rFonts w:ascii="Georgia" w:hAnsi="Georgia" w:cs="Courier New"/>
          <w:bCs/>
          <w:sz w:val="24"/>
          <w:szCs w:val="24"/>
        </w:rPr>
      </w:pPr>
      <w:r w:rsidRPr="009E693B">
        <w:rPr>
          <w:rFonts w:ascii="Georgia" w:hAnsi="Georgia" w:cs="Courier New"/>
          <w:bCs/>
          <w:sz w:val="24"/>
          <w:szCs w:val="24"/>
        </w:rPr>
        <w:t>James P. Jasmin</w:t>
      </w:r>
    </w:p>
    <w:p w14:paraId="0DDEADE7" w14:textId="48D838DB" w:rsidR="009E693B" w:rsidRDefault="009E693B" w:rsidP="00C6143E">
      <w:pPr>
        <w:spacing w:line="480" w:lineRule="auto"/>
        <w:contextualSpacing/>
        <w:rPr>
          <w:rFonts w:ascii="Georgia" w:hAnsi="Georgia" w:cs="Courier New"/>
          <w:bCs/>
          <w:sz w:val="24"/>
          <w:szCs w:val="24"/>
        </w:rPr>
      </w:pPr>
      <w:r w:rsidRPr="009E693B">
        <w:rPr>
          <w:rFonts w:ascii="Georgia" w:hAnsi="Georgia" w:cs="Courier New"/>
          <w:bCs/>
          <w:sz w:val="24"/>
          <w:szCs w:val="24"/>
        </w:rPr>
        <w:t xml:space="preserve">NAYS: </w:t>
      </w:r>
    </w:p>
    <w:p w14:paraId="1DB8EC9D" w14:textId="77777777" w:rsidR="00C6143E" w:rsidRPr="00C6143E" w:rsidRDefault="00C6143E" w:rsidP="00C6143E">
      <w:pPr>
        <w:pStyle w:val="ListParagraph"/>
        <w:numPr>
          <w:ilvl w:val="0"/>
          <w:numId w:val="23"/>
        </w:numPr>
        <w:spacing w:line="480" w:lineRule="auto"/>
        <w:rPr>
          <w:rFonts w:ascii="Georgia" w:hAnsi="Georgia" w:cs="Courier New"/>
          <w:bCs/>
          <w:sz w:val="24"/>
          <w:szCs w:val="24"/>
        </w:rPr>
      </w:pPr>
      <w:r w:rsidRPr="00C6143E">
        <w:rPr>
          <w:rFonts w:ascii="Georgia" w:hAnsi="Georgia" w:cs="Courier New"/>
          <w:bCs/>
          <w:sz w:val="24"/>
          <w:szCs w:val="24"/>
        </w:rPr>
        <w:t>Marlin Rogers</w:t>
      </w:r>
    </w:p>
    <w:p w14:paraId="5EF3E98C" w14:textId="77777777" w:rsidR="00C6143E" w:rsidRPr="00C6143E" w:rsidRDefault="00C6143E" w:rsidP="00C6143E">
      <w:pPr>
        <w:pStyle w:val="ListParagraph"/>
        <w:numPr>
          <w:ilvl w:val="0"/>
          <w:numId w:val="23"/>
        </w:numPr>
        <w:spacing w:line="480" w:lineRule="auto"/>
        <w:rPr>
          <w:rFonts w:ascii="Georgia" w:hAnsi="Georgia" w:cs="Courier New"/>
          <w:bCs/>
          <w:sz w:val="24"/>
          <w:szCs w:val="24"/>
        </w:rPr>
      </w:pPr>
      <w:r w:rsidRPr="00C6143E">
        <w:rPr>
          <w:rFonts w:ascii="Georgia" w:hAnsi="Georgia" w:cs="Courier New"/>
          <w:bCs/>
          <w:sz w:val="24"/>
          <w:szCs w:val="24"/>
        </w:rPr>
        <w:t>Kevin Hebert</w:t>
      </w:r>
    </w:p>
    <w:p w14:paraId="0B3FAE42" w14:textId="77777777" w:rsidR="00C6143E" w:rsidRPr="00C6143E" w:rsidRDefault="00C6143E" w:rsidP="00C6143E">
      <w:pPr>
        <w:pStyle w:val="ListParagraph"/>
        <w:numPr>
          <w:ilvl w:val="0"/>
          <w:numId w:val="23"/>
        </w:numPr>
        <w:spacing w:line="480" w:lineRule="auto"/>
        <w:rPr>
          <w:rFonts w:ascii="Georgia" w:hAnsi="Georgia" w:cs="Courier New"/>
          <w:bCs/>
          <w:sz w:val="24"/>
          <w:szCs w:val="24"/>
        </w:rPr>
      </w:pPr>
      <w:r w:rsidRPr="00C6143E">
        <w:rPr>
          <w:rFonts w:ascii="Georgia" w:hAnsi="Georgia" w:cs="Courier New"/>
          <w:bCs/>
          <w:sz w:val="24"/>
          <w:szCs w:val="24"/>
        </w:rPr>
        <w:t>Eric Matherne</w:t>
      </w:r>
    </w:p>
    <w:p w14:paraId="32C21CFC" w14:textId="77777777" w:rsidR="009E693B" w:rsidRPr="009E693B" w:rsidRDefault="009E693B" w:rsidP="00C6143E">
      <w:pPr>
        <w:spacing w:line="480" w:lineRule="auto"/>
        <w:contextualSpacing/>
        <w:rPr>
          <w:rFonts w:ascii="Georgia" w:hAnsi="Georgia" w:cs="Courier New"/>
          <w:bCs/>
          <w:sz w:val="24"/>
          <w:szCs w:val="24"/>
        </w:rPr>
      </w:pPr>
      <w:r w:rsidRPr="009E693B">
        <w:rPr>
          <w:rFonts w:ascii="Georgia" w:hAnsi="Georgia" w:cs="Courier New"/>
          <w:bCs/>
          <w:sz w:val="24"/>
          <w:szCs w:val="24"/>
        </w:rPr>
        <w:t xml:space="preserve">ABSENT: </w:t>
      </w:r>
    </w:p>
    <w:p w14:paraId="45F59733" w14:textId="48FE09D9" w:rsidR="00C6143E" w:rsidRPr="00C6143E" w:rsidRDefault="00C6143E" w:rsidP="00C6143E">
      <w:pPr>
        <w:pStyle w:val="ListParagraph"/>
        <w:numPr>
          <w:ilvl w:val="0"/>
          <w:numId w:val="7"/>
        </w:numPr>
        <w:spacing w:line="480" w:lineRule="auto"/>
        <w:rPr>
          <w:rFonts w:ascii="Georgia" w:hAnsi="Georgia" w:cs="Courier New"/>
          <w:bCs/>
          <w:sz w:val="24"/>
          <w:szCs w:val="24"/>
        </w:rPr>
      </w:pPr>
      <w:r w:rsidRPr="00C6143E">
        <w:rPr>
          <w:rFonts w:ascii="Georgia" w:hAnsi="Georgia" w:cs="Courier New"/>
          <w:bCs/>
          <w:sz w:val="24"/>
          <w:szCs w:val="24"/>
        </w:rPr>
        <w:t>Russell Loupe</w:t>
      </w:r>
    </w:p>
    <w:p w14:paraId="63F9E347" w14:textId="77777777" w:rsidR="009E693B" w:rsidRPr="009E693B" w:rsidRDefault="009E693B" w:rsidP="009E693B">
      <w:pPr>
        <w:spacing w:after="100" w:afterAutospacing="1" w:line="480" w:lineRule="auto"/>
        <w:contextualSpacing/>
        <w:rPr>
          <w:rFonts w:ascii="Georgia" w:hAnsi="Georgia" w:cs="Courier New"/>
          <w:bCs/>
          <w:sz w:val="24"/>
          <w:szCs w:val="24"/>
        </w:rPr>
      </w:pPr>
      <w:r w:rsidRPr="009E693B">
        <w:rPr>
          <w:rFonts w:ascii="Georgia" w:hAnsi="Georgia" w:cs="Courier New"/>
          <w:bCs/>
          <w:sz w:val="24"/>
          <w:szCs w:val="24"/>
        </w:rPr>
        <w:t>ABSTAINED: None</w:t>
      </w:r>
    </w:p>
    <w:p w14:paraId="709D8DD7" w14:textId="044E1F78" w:rsidR="009E693B" w:rsidRPr="009E693B" w:rsidRDefault="009E693B" w:rsidP="009E693B">
      <w:pPr>
        <w:spacing w:after="100" w:afterAutospacing="1" w:line="480" w:lineRule="auto"/>
        <w:contextualSpacing/>
        <w:rPr>
          <w:rFonts w:ascii="Georgia" w:hAnsi="Georgia" w:cs="Courier New"/>
          <w:bCs/>
          <w:sz w:val="24"/>
          <w:szCs w:val="24"/>
        </w:rPr>
      </w:pPr>
      <w:r w:rsidRPr="009E693B">
        <w:rPr>
          <w:rFonts w:ascii="Georgia" w:hAnsi="Georgia" w:cs="Courier New"/>
          <w:bCs/>
          <w:sz w:val="24"/>
          <w:szCs w:val="24"/>
        </w:rPr>
        <w:lastRenderedPageBreak/>
        <w:t xml:space="preserve">By a roll call vote of </w:t>
      </w:r>
      <w:r w:rsidR="00C6143E">
        <w:rPr>
          <w:rFonts w:ascii="Georgia" w:hAnsi="Georgia" w:cs="Courier New"/>
          <w:bCs/>
          <w:sz w:val="24"/>
          <w:szCs w:val="24"/>
        </w:rPr>
        <w:t>6</w:t>
      </w:r>
      <w:r w:rsidRPr="009E693B">
        <w:rPr>
          <w:rFonts w:ascii="Georgia" w:hAnsi="Georgia" w:cs="Courier New"/>
          <w:bCs/>
          <w:sz w:val="24"/>
          <w:szCs w:val="24"/>
        </w:rPr>
        <w:t xml:space="preserve"> yeas, </w:t>
      </w:r>
      <w:r w:rsidR="00C6143E">
        <w:rPr>
          <w:rFonts w:ascii="Georgia" w:hAnsi="Georgia" w:cs="Courier New"/>
          <w:bCs/>
          <w:sz w:val="24"/>
          <w:szCs w:val="24"/>
        </w:rPr>
        <w:t>3</w:t>
      </w:r>
      <w:r w:rsidRPr="009E693B">
        <w:rPr>
          <w:rFonts w:ascii="Georgia" w:hAnsi="Georgia" w:cs="Courier New"/>
          <w:bCs/>
          <w:sz w:val="24"/>
          <w:szCs w:val="24"/>
        </w:rPr>
        <w:t xml:space="preserve"> nay, </w:t>
      </w:r>
      <w:r w:rsidR="00C6143E">
        <w:rPr>
          <w:rFonts w:ascii="Georgia" w:hAnsi="Georgia" w:cs="Courier New"/>
          <w:bCs/>
          <w:sz w:val="24"/>
          <w:szCs w:val="24"/>
        </w:rPr>
        <w:t>1</w:t>
      </w:r>
      <w:r w:rsidRPr="009E693B">
        <w:rPr>
          <w:rFonts w:ascii="Georgia" w:hAnsi="Georgia" w:cs="Courier New"/>
          <w:bCs/>
          <w:sz w:val="24"/>
          <w:szCs w:val="24"/>
        </w:rPr>
        <w:t xml:space="preserve"> absent and 0 abstained.  The motion passed.  </w:t>
      </w:r>
    </w:p>
    <w:p w14:paraId="57AD5806" w14:textId="51BB8E4D" w:rsidR="00A22944" w:rsidRPr="00A22944" w:rsidRDefault="00723206" w:rsidP="00A22944">
      <w:pPr>
        <w:spacing w:after="100" w:afterAutospacing="1" w:line="480" w:lineRule="auto"/>
        <w:contextualSpacing/>
        <w:rPr>
          <w:rFonts w:ascii="Georgia" w:hAnsi="Georgia"/>
          <w:bCs/>
          <w:sz w:val="24"/>
          <w:szCs w:val="24"/>
        </w:rPr>
      </w:pPr>
      <w:r>
        <w:rPr>
          <w:rFonts w:ascii="Georgia" w:hAnsi="Georgia"/>
          <w:bCs/>
          <w:sz w:val="24"/>
          <w:szCs w:val="24"/>
        </w:rPr>
        <w:tab/>
      </w:r>
      <w:r w:rsidR="00A22944" w:rsidRPr="00A22944">
        <w:rPr>
          <w:rFonts w:ascii="Georgia" w:hAnsi="Georgia"/>
          <w:bCs/>
          <w:sz w:val="24"/>
          <w:szCs w:val="24"/>
        </w:rPr>
        <w:t xml:space="preserve">On motion of </w:t>
      </w:r>
      <w:r w:rsidR="00D563A9">
        <w:rPr>
          <w:rFonts w:ascii="Georgia" w:hAnsi="Georgia"/>
          <w:bCs/>
          <w:sz w:val="24"/>
          <w:szCs w:val="24"/>
        </w:rPr>
        <w:t xml:space="preserve">Commissioner </w:t>
      </w:r>
      <w:r w:rsidR="00B95803">
        <w:rPr>
          <w:rFonts w:ascii="Georgia" w:hAnsi="Georgia"/>
          <w:bCs/>
          <w:sz w:val="24"/>
          <w:szCs w:val="24"/>
        </w:rPr>
        <w:t>Arthur J. Bosworth, IV</w:t>
      </w:r>
      <w:r w:rsidR="00A22944" w:rsidRPr="00A22944">
        <w:rPr>
          <w:rFonts w:ascii="Georgia" w:hAnsi="Georgia"/>
          <w:bCs/>
          <w:sz w:val="24"/>
          <w:szCs w:val="24"/>
        </w:rPr>
        <w:t xml:space="preserve">, seconded by </w:t>
      </w:r>
      <w:r w:rsidR="00B95803">
        <w:rPr>
          <w:rFonts w:ascii="Georgia" w:hAnsi="Georgia"/>
          <w:bCs/>
          <w:sz w:val="24"/>
          <w:szCs w:val="24"/>
        </w:rPr>
        <w:t xml:space="preserve">Commissioner </w:t>
      </w:r>
      <w:r w:rsidR="00C6143E">
        <w:rPr>
          <w:rFonts w:ascii="Georgia" w:hAnsi="Georgia"/>
          <w:bCs/>
          <w:sz w:val="24"/>
          <w:szCs w:val="24"/>
        </w:rPr>
        <w:t>Marlin Rogers</w:t>
      </w:r>
      <w:r w:rsidR="00127446">
        <w:rPr>
          <w:rFonts w:ascii="Georgia" w:hAnsi="Georgia"/>
          <w:bCs/>
          <w:sz w:val="24"/>
          <w:szCs w:val="24"/>
        </w:rPr>
        <w:t>,</w:t>
      </w:r>
      <w:r w:rsidR="00A22944" w:rsidRPr="00A22944">
        <w:rPr>
          <w:rFonts w:ascii="Georgia" w:hAnsi="Georgia"/>
          <w:bCs/>
          <w:sz w:val="24"/>
          <w:szCs w:val="24"/>
        </w:rPr>
        <w:t xml:space="preserve"> the following resolution was proposed</w:t>
      </w:r>
      <w:r w:rsidR="005F2DF6" w:rsidRPr="005F2DF6">
        <w:t xml:space="preserve"> </w:t>
      </w:r>
      <w:r w:rsidR="005F2DF6" w:rsidRPr="005F2DF6">
        <w:rPr>
          <w:rFonts w:ascii="Georgia" w:hAnsi="Georgia"/>
          <w:bCs/>
          <w:sz w:val="24"/>
          <w:szCs w:val="24"/>
        </w:rPr>
        <w:t xml:space="preserve">and </w:t>
      </w:r>
      <w:r w:rsidR="005A434C">
        <w:rPr>
          <w:rFonts w:ascii="Georgia" w:hAnsi="Georgia"/>
          <w:bCs/>
          <w:sz w:val="24"/>
          <w:szCs w:val="24"/>
        </w:rPr>
        <w:t>approved</w:t>
      </w:r>
      <w:r w:rsidR="00A22944" w:rsidRPr="00A22944">
        <w:rPr>
          <w:rFonts w:ascii="Georgia" w:hAnsi="Georgia"/>
          <w:bCs/>
          <w:sz w:val="24"/>
          <w:szCs w:val="24"/>
        </w:rPr>
        <w:t>.</w:t>
      </w:r>
    </w:p>
    <w:p w14:paraId="3016BE17" w14:textId="00C5D9BE" w:rsidR="00A22944" w:rsidRDefault="00A22944" w:rsidP="00A22944">
      <w:pPr>
        <w:spacing w:after="100" w:afterAutospacing="1" w:line="480" w:lineRule="auto"/>
        <w:ind w:firstLine="720"/>
        <w:contextualSpacing/>
        <w:rPr>
          <w:rFonts w:ascii="Georgia" w:hAnsi="Georgia"/>
          <w:bCs/>
          <w:sz w:val="24"/>
          <w:szCs w:val="24"/>
        </w:rPr>
      </w:pPr>
      <w:r w:rsidRPr="00A22944">
        <w:rPr>
          <w:rFonts w:ascii="Georgia" w:hAnsi="Georgia"/>
          <w:bCs/>
          <w:sz w:val="24"/>
          <w:szCs w:val="24"/>
        </w:rPr>
        <w:t xml:space="preserve">BE IT RESOLVED, that the Board of Commissioners </w:t>
      </w:r>
      <w:r w:rsidR="00C6143E" w:rsidRPr="00C6143E">
        <w:rPr>
          <w:rFonts w:ascii="Georgia" w:hAnsi="Georgia"/>
          <w:bCs/>
          <w:sz w:val="24"/>
          <w:szCs w:val="24"/>
        </w:rPr>
        <w:t>authorize the Executive Director, Donald Henry, to enter into the Cooperative Endeavor Agreement (CEA) between the Lafourche Basin Levee District and St. Charles Parish for reimbursement to increase the height of the Sunset Levee and to construct an access roadway and surcharge area across certain immovable property owned and operated by St. Charles Parish</w:t>
      </w:r>
      <w:r w:rsidRPr="00A22944">
        <w:rPr>
          <w:rFonts w:ascii="Georgia" w:hAnsi="Georgia"/>
          <w:bCs/>
          <w:sz w:val="24"/>
          <w:szCs w:val="24"/>
        </w:rPr>
        <w:t xml:space="preserve">.  </w:t>
      </w:r>
    </w:p>
    <w:p w14:paraId="3333E059" w14:textId="77777777" w:rsidR="00340B42" w:rsidRDefault="008465F0" w:rsidP="00340B42">
      <w:pPr>
        <w:spacing w:line="480" w:lineRule="auto"/>
        <w:ind w:firstLine="720"/>
        <w:contextualSpacing/>
        <w:rPr>
          <w:rFonts w:ascii="Georgia" w:hAnsi="Georgia"/>
          <w:bCs/>
          <w:sz w:val="24"/>
          <w:szCs w:val="24"/>
        </w:rPr>
      </w:pPr>
      <w:r>
        <w:rPr>
          <w:rFonts w:ascii="Georgia" w:hAnsi="Georgia"/>
          <w:bCs/>
          <w:sz w:val="24"/>
          <w:szCs w:val="24"/>
        </w:rPr>
        <w:t>Commissioner Larry Sorapuru asked what is the total amount of reimbursement dollar figure.  Mr. Donald Henry, Executive Director, answered that it would be the $3.5 million from CPRA and an additional $2 million from St. Charles Parish.  Commissioner Kevin Hebert stated that it was his first time seeing this, no chance reading it.  He would like to read it before voting on it.  Mr. Donald Henry said he would defer it the lawyer, Mr. Spencer Long, explain any questions.  Mr. Long stated that he cooperated in constructing the CEA agreement</w:t>
      </w:r>
      <w:r w:rsidR="00340B42">
        <w:rPr>
          <w:rFonts w:ascii="Georgia" w:hAnsi="Georgia"/>
          <w:bCs/>
          <w:sz w:val="24"/>
          <w:szCs w:val="24"/>
        </w:rPr>
        <w:t xml:space="preserve">.  It describes each party’s obligations.  Commissioner Hebert said that once again he don’t know how something can be put in front of us and expect for us to vote on it without seeing it before.  Mr. Long went on to read the obligations. </w:t>
      </w:r>
    </w:p>
    <w:p w14:paraId="7B2FAC8F" w14:textId="0DF0B3C0" w:rsidR="00340B42" w:rsidRPr="00340B42" w:rsidRDefault="00340B42" w:rsidP="00340B42">
      <w:pPr>
        <w:spacing w:line="480" w:lineRule="auto"/>
        <w:contextualSpacing/>
        <w:rPr>
          <w:rFonts w:ascii="Georgia" w:hAnsi="Georgia"/>
          <w:bCs/>
          <w:sz w:val="24"/>
          <w:szCs w:val="24"/>
        </w:rPr>
      </w:pPr>
      <w:r w:rsidRPr="00340B42">
        <w:rPr>
          <w:rFonts w:ascii="Georgia" w:hAnsi="Georgia"/>
          <w:bCs/>
          <w:sz w:val="24"/>
          <w:szCs w:val="24"/>
        </w:rPr>
        <w:t>4.</w:t>
      </w:r>
      <w:r w:rsidRPr="00340B42">
        <w:rPr>
          <w:rFonts w:ascii="Georgia" w:hAnsi="Georgia"/>
          <w:bCs/>
          <w:sz w:val="24"/>
          <w:szCs w:val="24"/>
        </w:rPr>
        <w:tab/>
        <w:t>The obligations of LBLD under this Agreement shall include:</w:t>
      </w:r>
    </w:p>
    <w:p w14:paraId="4F86C09B" w14:textId="77777777" w:rsidR="00340B42" w:rsidRPr="00340B42" w:rsidRDefault="00340B42" w:rsidP="00340B42">
      <w:pPr>
        <w:spacing w:line="480" w:lineRule="auto"/>
        <w:ind w:firstLine="720"/>
        <w:contextualSpacing/>
        <w:rPr>
          <w:rFonts w:ascii="Georgia" w:hAnsi="Georgia"/>
          <w:bCs/>
          <w:sz w:val="24"/>
          <w:szCs w:val="24"/>
        </w:rPr>
      </w:pPr>
      <w:r w:rsidRPr="00340B42">
        <w:rPr>
          <w:rFonts w:ascii="Georgia" w:hAnsi="Georgia"/>
          <w:bCs/>
          <w:sz w:val="24"/>
          <w:szCs w:val="24"/>
        </w:rPr>
        <w:t>a.</w:t>
      </w:r>
      <w:r w:rsidRPr="00340B42">
        <w:rPr>
          <w:rFonts w:ascii="Georgia" w:hAnsi="Georgia"/>
          <w:bCs/>
          <w:sz w:val="24"/>
          <w:szCs w:val="24"/>
        </w:rPr>
        <w:tab/>
        <w:t>Acquire any and all local, state, and federal permits required for the construction of Project A;</w:t>
      </w:r>
    </w:p>
    <w:p w14:paraId="7F97E1EE" w14:textId="77777777" w:rsidR="00340B42" w:rsidRPr="00340B42" w:rsidRDefault="00340B42" w:rsidP="00340B42">
      <w:pPr>
        <w:spacing w:line="480" w:lineRule="auto"/>
        <w:ind w:firstLine="720"/>
        <w:contextualSpacing/>
        <w:rPr>
          <w:rFonts w:ascii="Georgia" w:hAnsi="Georgia"/>
          <w:bCs/>
          <w:sz w:val="24"/>
          <w:szCs w:val="24"/>
        </w:rPr>
      </w:pPr>
      <w:r w:rsidRPr="00340B42">
        <w:rPr>
          <w:rFonts w:ascii="Georgia" w:hAnsi="Georgia"/>
          <w:bCs/>
          <w:sz w:val="24"/>
          <w:szCs w:val="24"/>
        </w:rPr>
        <w:lastRenderedPageBreak/>
        <w:t>b.</w:t>
      </w:r>
      <w:r w:rsidRPr="00340B42">
        <w:rPr>
          <w:rFonts w:ascii="Georgia" w:hAnsi="Georgia"/>
          <w:bCs/>
          <w:sz w:val="24"/>
          <w:szCs w:val="24"/>
        </w:rPr>
        <w:tab/>
        <w:t>Prepare, along with St. Charles Parish, a construction bid package combining Project A and Project B. This package will need to be submitted and approved by CPRA prior to advertisement for bidding. The bid package will also be presented to the Parish for review and comment relative to those items pertinent to Project B;</w:t>
      </w:r>
    </w:p>
    <w:p w14:paraId="00C36FAF" w14:textId="77777777" w:rsidR="00340B42" w:rsidRPr="00340B42" w:rsidRDefault="00340B42" w:rsidP="00340B42">
      <w:pPr>
        <w:spacing w:line="480" w:lineRule="auto"/>
        <w:ind w:firstLine="720"/>
        <w:contextualSpacing/>
        <w:rPr>
          <w:rFonts w:ascii="Georgia" w:hAnsi="Georgia"/>
          <w:bCs/>
          <w:sz w:val="24"/>
          <w:szCs w:val="24"/>
        </w:rPr>
      </w:pPr>
      <w:r w:rsidRPr="00340B42">
        <w:rPr>
          <w:rFonts w:ascii="Georgia" w:hAnsi="Georgia"/>
          <w:bCs/>
          <w:sz w:val="24"/>
          <w:szCs w:val="24"/>
        </w:rPr>
        <w:t>c.</w:t>
      </w:r>
      <w:r w:rsidRPr="00340B42">
        <w:rPr>
          <w:rFonts w:ascii="Georgia" w:hAnsi="Georgia"/>
          <w:bCs/>
          <w:sz w:val="24"/>
          <w:szCs w:val="24"/>
        </w:rPr>
        <w:tab/>
        <w:t>Coordination with CPRA on project updates and reimbursement requests related to Project A;</w:t>
      </w:r>
    </w:p>
    <w:p w14:paraId="64A048BD" w14:textId="77777777" w:rsidR="00340B42" w:rsidRPr="00340B42" w:rsidRDefault="00340B42" w:rsidP="00340B42">
      <w:pPr>
        <w:spacing w:line="480" w:lineRule="auto"/>
        <w:ind w:firstLine="720"/>
        <w:contextualSpacing/>
        <w:rPr>
          <w:rFonts w:ascii="Georgia" w:hAnsi="Georgia"/>
          <w:bCs/>
          <w:sz w:val="24"/>
          <w:szCs w:val="24"/>
        </w:rPr>
      </w:pPr>
      <w:r w:rsidRPr="00340B42">
        <w:rPr>
          <w:rFonts w:ascii="Georgia" w:hAnsi="Georgia"/>
          <w:bCs/>
          <w:sz w:val="24"/>
          <w:szCs w:val="24"/>
        </w:rPr>
        <w:t>d.</w:t>
      </w:r>
      <w:r w:rsidRPr="00340B42">
        <w:rPr>
          <w:rFonts w:ascii="Georgia" w:hAnsi="Georgia"/>
          <w:bCs/>
          <w:sz w:val="24"/>
          <w:szCs w:val="24"/>
        </w:rPr>
        <w:tab/>
        <w:t>With St. Charles Parish being involved in the review and acceptance process, LBLD will advertise the Project, receive bids, and award the Project to the lowest responsible bidder on the project which will be performed. The lowest bid for the project shall be defined as the sum of the cost of Project A plus the cost of Project B;</w:t>
      </w:r>
    </w:p>
    <w:p w14:paraId="74137564" w14:textId="77777777" w:rsidR="00340B42" w:rsidRPr="00340B42" w:rsidRDefault="00340B42" w:rsidP="00340B42">
      <w:pPr>
        <w:spacing w:line="480" w:lineRule="auto"/>
        <w:ind w:firstLine="720"/>
        <w:contextualSpacing/>
        <w:rPr>
          <w:rFonts w:ascii="Georgia" w:hAnsi="Georgia"/>
          <w:bCs/>
          <w:sz w:val="24"/>
          <w:szCs w:val="24"/>
        </w:rPr>
      </w:pPr>
      <w:r w:rsidRPr="00340B42">
        <w:rPr>
          <w:rFonts w:ascii="Georgia" w:hAnsi="Georgia"/>
          <w:bCs/>
          <w:sz w:val="24"/>
          <w:szCs w:val="24"/>
        </w:rPr>
        <w:t>e.</w:t>
      </w:r>
      <w:r w:rsidRPr="00340B42">
        <w:rPr>
          <w:rFonts w:ascii="Georgia" w:hAnsi="Georgia"/>
          <w:bCs/>
          <w:sz w:val="24"/>
          <w:szCs w:val="24"/>
        </w:rPr>
        <w:tab/>
        <w:t>Notify the Parish of the intended award of the contract, the expected cost for Project B, and the expected date for commencement of the construction work;</w:t>
      </w:r>
    </w:p>
    <w:p w14:paraId="298B76DD" w14:textId="77777777" w:rsidR="00340B42" w:rsidRPr="00340B42" w:rsidRDefault="00340B42" w:rsidP="00340B42">
      <w:pPr>
        <w:spacing w:line="480" w:lineRule="auto"/>
        <w:ind w:firstLine="720"/>
        <w:contextualSpacing/>
        <w:rPr>
          <w:rFonts w:ascii="Georgia" w:hAnsi="Georgia"/>
          <w:bCs/>
          <w:sz w:val="24"/>
          <w:szCs w:val="24"/>
        </w:rPr>
      </w:pPr>
      <w:r w:rsidRPr="00340B42">
        <w:rPr>
          <w:rFonts w:ascii="Georgia" w:hAnsi="Georgia"/>
          <w:bCs/>
          <w:sz w:val="24"/>
          <w:szCs w:val="24"/>
        </w:rPr>
        <w:t>f.</w:t>
      </w:r>
      <w:r w:rsidRPr="00340B42">
        <w:rPr>
          <w:rFonts w:ascii="Georgia" w:hAnsi="Georgia"/>
          <w:bCs/>
          <w:sz w:val="24"/>
          <w:szCs w:val="24"/>
        </w:rPr>
        <w:tab/>
        <w:t>Administer the construction contract with the selected contractor, including construction administration, construction monitoring, and construction inspection;</w:t>
      </w:r>
    </w:p>
    <w:p w14:paraId="665BC7BC" w14:textId="77777777" w:rsidR="00340B42" w:rsidRPr="00340B42" w:rsidRDefault="00340B42" w:rsidP="00340B42">
      <w:pPr>
        <w:spacing w:line="480" w:lineRule="auto"/>
        <w:ind w:firstLine="720"/>
        <w:contextualSpacing/>
        <w:rPr>
          <w:rFonts w:ascii="Georgia" w:hAnsi="Georgia"/>
          <w:bCs/>
          <w:sz w:val="24"/>
          <w:szCs w:val="24"/>
        </w:rPr>
      </w:pPr>
      <w:r w:rsidRPr="00340B42">
        <w:rPr>
          <w:rFonts w:ascii="Georgia" w:hAnsi="Georgia"/>
          <w:bCs/>
          <w:sz w:val="24"/>
          <w:szCs w:val="24"/>
        </w:rPr>
        <w:t>g.</w:t>
      </w:r>
      <w:r w:rsidRPr="00340B42">
        <w:rPr>
          <w:rFonts w:ascii="Georgia" w:hAnsi="Georgia"/>
          <w:bCs/>
          <w:sz w:val="24"/>
          <w:szCs w:val="24"/>
        </w:rPr>
        <w:tab/>
        <w:t>At the beginning of construction, provide an estimate to the Parish of the anticipated construction administration, monitoring, inspection, and testing fees that will be prorated toward Project B during the course of construction;</w:t>
      </w:r>
    </w:p>
    <w:p w14:paraId="6A0A7420" w14:textId="77777777" w:rsidR="00340B42" w:rsidRPr="00340B42" w:rsidRDefault="00340B42" w:rsidP="00340B42">
      <w:pPr>
        <w:spacing w:line="480" w:lineRule="auto"/>
        <w:ind w:firstLine="720"/>
        <w:contextualSpacing/>
        <w:rPr>
          <w:rFonts w:ascii="Georgia" w:hAnsi="Georgia"/>
          <w:bCs/>
          <w:sz w:val="24"/>
          <w:szCs w:val="24"/>
        </w:rPr>
      </w:pPr>
      <w:r w:rsidRPr="00340B42">
        <w:rPr>
          <w:rFonts w:ascii="Georgia" w:hAnsi="Georgia"/>
          <w:bCs/>
          <w:sz w:val="24"/>
          <w:szCs w:val="24"/>
        </w:rPr>
        <w:t>h.</w:t>
      </w:r>
      <w:r w:rsidRPr="00340B42">
        <w:rPr>
          <w:rFonts w:ascii="Georgia" w:hAnsi="Georgia"/>
          <w:bCs/>
          <w:sz w:val="24"/>
          <w:szCs w:val="24"/>
        </w:rPr>
        <w:tab/>
        <w:t>Approve monthly pay requests by the contractor, and submit an invoice to the Parish for their portion of the construction work as related to Project B, inclusive of the construction fees shown above in item (g);</w:t>
      </w:r>
    </w:p>
    <w:p w14:paraId="2E15E0FE" w14:textId="77777777" w:rsidR="00340B42" w:rsidRPr="00340B42" w:rsidRDefault="00340B42" w:rsidP="00340B42">
      <w:pPr>
        <w:spacing w:line="480" w:lineRule="auto"/>
        <w:ind w:firstLine="720"/>
        <w:contextualSpacing/>
        <w:rPr>
          <w:rFonts w:ascii="Georgia" w:hAnsi="Georgia"/>
          <w:bCs/>
          <w:sz w:val="24"/>
          <w:szCs w:val="24"/>
        </w:rPr>
      </w:pPr>
      <w:r w:rsidRPr="00340B42">
        <w:rPr>
          <w:rFonts w:ascii="Georgia" w:hAnsi="Georgia"/>
          <w:bCs/>
          <w:sz w:val="24"/>
          <w:szCs w:val="24"/>
        </w:rPr>
        <w:t>i.</w:t>
      </w:r>
      <w:r w:rsidRPr="00340B42">
        <w:rPr>
          <w:rFonts w:ascii="Georgia" w:hAnsi="Georgia"/>
          <w:bCs/>
          <w:sz w:val="24"/>
          <w:szCs w:val="24"/>
        </w:rPr>
        <w:tab/>
        <w:t>Notify the Parish of any construction issues relative to Project B;</w:t>
      </w:r>
    </w:p>
    <w:p w14:paraId="1865434C" w14:textId="77777777" w:rsidR="00340B42" w:rsidRPr="00340B42" w:rsidRDefault="00340B42" w:rsidP="00340B42">
      <w:pPr>
        <w:spacing w:line="480" w:lineRule="auto"/>
        <w:ind w:firstLine="720"/>
        <w:contextualSpacing/>
        <w:rPr>
          <w:rFonts w:ascii="Georgia" w:hAnsi="Georgia"/>
          <w:bCs/>
          <w:sz w:val="24"/>
          <w:szCs w:val="24"/>
        </w:rPr>
      </w:pPr>
      <w:r w:rsidRPr="00340B42">
        <w:rPr>
          <w:rFonts w:ascii="Georgia" w:hAnsi="Georgia"/>
          <w:bCs/>
          <w:sz w:val="24"/>
          <w:szCs w:val="24"/>
        </w:rPr>
        <w:lastRenderedPageBreak/>
        <w:t>j.</w:t>
      </w:r>
      <w:r w:rsidRPr="00340B42">
        <w:rPr>
          <w:rFonts w:ascii="Georgia" w:hAnsi="Georgia"/>
          <w:bCs/>
          <w:sz w:val="24"/>
          <w:szCs w:val="24"/>
        </w:rPr>
        <w:tab/>
        <w:t xml:space="preserve">Notify the Parish prior to completion of the construction work for Project B and facilitate a final inspection of the work with the Parish; </w:t>
      </w:r>
    </w:p>
    <w:p w14:paraId="7FD377F9" w14:textId="77777777" w:rsidR="00340B42" w:rsidRPr="00340B42" w:rsidRDefault="00340B42" w:rsidP="00340B42">
      <w:pPr>
        <w:spacing w:line="480" w:lineRule="auto"/>
        <w:ind w:firstLine="720"/>
        <w:contextualSpacing/>
        <w:rPr>
          <w:rFonts w:ascii="Georgia" w:hAnsi="Georgia"/>
          <w:bCs/>
          <w:sz w:val="24"/>
          <w:szCs w:val="24"/>
        </w:rPr>
      </w:pPr>
      <w:r w:rsidRPr="00340B42">
        <w:rPr>
          <w:rFonts w:ascii="Georgia" w:hAnsi="Georgia"/>
          <w:bCs/>
          <w:sz w:val="24"/>
          <w:szCs w:val="24"/>
        </w:rPr>
        <w:t>k.</w:t>
      </w:r>
      <w:r w:rsidRPr="00340B42">
        <w:rPr>
          <w:rFonts w:ascii="Georgia" w:hAnsi="Georgia"/>
          <w:bCs/>
          <w:sz w:val="24"/>
          <w:szCs w:val="24"/>
        </w:rPr>
        <w:tab/>
        <w:t>Perform project close-out and final invoicing to the Parish upon completion of the work; and</w:t>
      </w:r>
    </w:p>
    <w:p w14:paraId="6EAE8297" w14:textId="77777777" w:rsidR="00340B42" w:rsidRPr="00340B42" w:rsidRDefault="00340B42" w:rsidP="00340B42">
      <w:pPr>
        <w:spacing w:line="480" w:lineRule="auto"/>
        <w:ind w:firstLine="720"/>
        <w:contextualSpacing/>
        <w:rPr>
          <w:rFonts w:ascii="Georgia" w:hAnsi="Georgia"/>
          <w:bCs/>
          <w:sz w:val="24"/>
          <w:szCs w:val="24"/>
        </w:rPr>
      </w:pPr>
      <w:r w:rsidRPr="00340B42">
        <w:rPr>
          <w:rFonts w:ascii="Georgia" w:hAnsi="Georgia"/>
          <w:bCs/>
          <w:sz w:val="24"/>
          <w:szCs w:val="24"/>
        </w:rPr>
        <w:t>l.</w:t>
      </w:r>
      <w:r w:rsidRPr="00340B42">
        <w:rPr>
          <w:rFonts w:ascii="Georgia" w:hAnsi="Georgia"/>
          <w:bCs/>
          <w:sz w:val="24"/>
          <w:szCs w:val="24"/>
        </w:rPr>
        <w:tab/>
        <w:t xml:space="preserve">Timely provide St. Charles Parish with all inspection reports, change orders, change directives or other proposed modifications to Project B;  </w:t>
      </w:r>
    </w:p>
    <w:p w14:paraId="7AD0AC9C" w14:textId="77777777" w:rsidR="00340B42" w:rsidRPr="00340B42" w:rsidRDefault="00340B42" w:rsidP="00340B42">
      <w:pPr>
        <w:spacing w:line="480" w:lineRule="auto"/>
        <w:contextualSpacing/>
        <w:rPr>
          <w:rFonts w:ascii="Georgia" w:hAnsi="Georgia"/>
          <w:bCs/>
          <w:sz w:val="24"/>
          <w:szCs w:val="24"/>
        </w:rPr>
      </w:pPr>
      <w:r w:rsidRPr="00340B42">
        <w:rPr>
          <w:rFonts w:ascii="Georgia" w:hAnsi="Georgia"/>
          <w:bCs/>
          <w:sz w:val="24"/>
          <w:szCs w:val="24"/>
        </w:rPr>
        <w:t>5.</w:t>
      </w:r>
      <w:r w:rsidRPr="00340B42">
        <w:rPr>
          <w:rFonts w:ascii="Georgia" w:hAnsi="Georgia"/>
          <w:bCs/>
          <w:sz w:val="24"/>
          <w:szCs w:val="24"/>
        </w:rPr>
        <w:tab/>
        <w:t>The obligations of the Parish under this Agreement shall include:</w:t>
      </w:r>
    </w:p>
    <w:p w14:paraId="2B7E9178" w14:textId="77777777" w:rsidR="00340B42" w:rsidRPr="00340B42" w:rsidRDefault="00340B42" w:rsidP="00340B42">
      <w:pPr>
        <w:spacing w:line="480" w:lineRule="auto"/>
        <w:ind w:firstLine="720"/>
        <w:contextualSpacing/>
        <w:rPr>
          <w:rFonts w:ascii="Georgia" w:hAnsi="Georgia"/>
          <w:bCs/>
          <w:sz w:val="24"/>
          <w:szCs w:val="24"/>
        </w:rPr>
      </w:pPr>
      <w:r w:rsidRPr="00340B42">
        <w:rPr>
          <w:rFonts w:ascii="Georgia" w:hAnsi="Georgia"/>
          <w:bCs/>
          <w:sz w:val="24"/>
          <w:szCs w:val="24"/>
        </w:rPr>
        <w:t>a.</w:t>
      </w:r>
      <w:r w:rsidRPr="00340B42">
        <w:rPr>
          <w:rFonts w:ascii="Georgia" w:hAnsi="Georgia"/>
          <w:bCs/>
          <w:sz w:val="24"/>
          <w:szCs w:val="24"/>
        </w:rPr>
        <w:tab/>
        <w:t>Provide to LBLD final construction plans, geotechnical reports, and specifications for Project B certified by a Professional Engineer properly licensed in the State of Louisiana;</w:t>
      </w:r>
    </w:p>
    <w:p w14:paraId="319F7B77" w14:textId="77777777" w:rsidR="00340B42" w:rsidRPr="00340B42" w:rsidRDefault="00340B42" w:rsidP="00340B42">
      <w:pPr>
        <w:spacing w:line="480" w:lineRule="auto"/>
        <w:ind w:firstLine="720"/>
        <w:contextualSpacing/>
        <w:rPr>
          <w:rFonts w:ascii="Georgia" w:hAnsi="Georgia"/>
          <w:bCs/>
          <w:sz w:val="24"/>
          <w:szCs w:val="24"/>
        </w:rPr>
      </w:pPr>
      <w:r w:rsidRPr="00340B42">
        <w:rPr>
          <w:rFonts w:ascii="Georgia" w:hAnsi="Georgia"/>
          <w:bCs/>
          <w:sz w:val="24"/>
          <w:szCs w:val="24"/>
        </w:rPr>
        <w:t>b.</w:t>
      </w:r>
      <w:r w:rsidRPr="00340B42">
        <w:rPr>
          <w:rFonts w:ascii="Georgia" w:hAnsi="Georgia"/>
          <w:bCs/>
          <w:sz w:val="24"/>
          <w:szCs w:val="24"/>
        </w:rPr>
        <w:tab/>
        <w:t>Provide to LBLD and maintain through the duration of the project all documents relative to all local, state, and federal permits required and obtained for Project B;</w:t>
      </w:r>
    </w:p>
    <w:p w14:paraId="4E505A06" w14:textId="77777777" w:rsidR="00340B42" w:rsidRPr="00340B42" w:rsidRDefault="00340B42" w:rsidP="00340B42">
      <w:pPr>
        <w:spacing w:line="480" w:lineRule="auto"/>
        <w:ind w:firstLine="720"/>
        <w:contextualSpacing/>
        <w:rPr>
          <w:rFonts w:ascii="Georgia" w:hAnsi="Georgia"/>
          <w:bCs/>
          <w:sz w:val="24"/>
          <w:szCs w:val="24"/>
        </w:rPr>
      </w:pPr>
      <w:r w:rsidRPr="00340B42">
        <w:rPr>
          <w:rFonts w:ascii="Georgia" w:hAnsi="Georgia"/>
          <w:bCs/>
          <w:sz w:val="24"/>
          <w:szCs w:val="24"/>
        </w:rPr>
        <w:t>c.</w:t>
      </w:r>
      <w:r w:rsidRPr="00340B42">
        <w:rPr>
          <w:rFonts w:ascii="Georgia" w:hAnsi="Georgia"/>
          <w:bCs/>
          <w:sz w:val="24"/>
          <w:szCs w:val="24"/>
        </w:rPr>
        <w:tab/>
        <w:t>Provide to LBLD an engineer’s construction cost estimate for Project B;</w:t>
      </w:r>
    </w:p>
    <w:p w14:paraId="7B9A7131" w14:textId="77777777" w:rsidR="00340B42" w:rsidRPr="00340B42" w:rsidRDefault="00340B42" w:rsidP="00340B42">
      <w:pPr>
        <w:spacing w:line="480" w:lineRule="auto"/>
        <w:ind w:firstLine="720"/>
        <w:contextualSpacing/>
        <w:rPr>
          <w:rFonts w:ascii="Georgia" w:hAnsi="Georgia"/>
          <w:bCs/>
          <w:sz w:val="24"/>
          <w:szCs w:val="24"/>
        </w:rPr>
      </w:pPr>
      <w:r w:rsidRPr="00340B42">
        <w:rPr>
          <w:rFonts w:ascii="Georgia" w:hAnsi="Georgia"/>
          <w:bCs/>
          <w:sz w:val="24"/>
          <w:szCs w:val="24"/>
        </w:rPr>
        <w:t>d.</w:t>
      </w:r>
      <w:r w:rsidRPr="00340B42">
        <w:rPr>
          <w:rFonts w:ascii="Georgia" w:hAnsi="Georgia"/>
          <w:bCs/>
          <w:sz w:val="24"/>
          <w:szCs w:val="24"/>
        </w:rPr>
        <w:tab/>
        <w:t>Provide written approval to LBLD of the expected cost for Project B and that sufficient funds to cover the estimated construction cost for Project B have been properly budgeted by the Parish and that the funds will be available prior to the first public advertisement date. It is the intent of this item to satisfy La. R.S. 38:2212 requirement of properly budgeting funds prior to issuance of public advertisement for the Project;</w:t>
      </w:r>
    </w:p>
    <w:p w14:paraId="6EF55CE9" w14:textId="77777777" w:rsidR="00340B42" w:rsidRPr="00340B42" w:rsidRDefault="00340B42" w:rsidP="00340B42">
      <w:pPr>
        <w:spacing w:line="480" w:lineRule="auto"/>
        <w:ind w:firstLine="720"/>
        <w:contextualSpacing/>
        <w:rPr>
          <w:rFonts w:ascii="Georgia" w:hAnsi="Georgia"/>
          <w:bCs/>
          <w:sz w:val="24"/>
          <w:szCs w:val="24"/>
        </w:rPr>
      </w:pPr>
      <w:r w:rsidRPr="00340B42">
        <w:rPr>
          <w:rFonts w:ascii="Georgia" w:hAnsi="Georgia"/>
          <w:bCs/>
          <w:sz w:val="24"/>
          <w:szCs w:val="24"/>
        </w:rPr>
        <w:t>e.</w:t>
      </w:r>
      <w:r w:rsidRPr="00340B42">
        <w:rPr>
          <w:rFonts w:ascii="Georgia" w:hAnsi="Georgia"/>
          <w:bCs/>
          <w:sz w:val="24"/>
          <w:szCs w:val="24"/>
        </w:rPr>
        <w:tab/>
        <w:t>Coordination with CPRA on project updates and reimbursement requests related to Project B;</w:t>
      </w:r>
    </w:p>
    <w:p w14:paraId="55FA3714" w14:textId="77777777" w:rsidR="00340B42" w:rsidRPr="00340B42" w:rsidRDefault="00340B42" w:rsidP="00340B42">
      <w:pPr>
        <w:spacing w:line="480" w:lineRule="auto"/>
        <w:ind w:firstLine="720"/>
        <w:contextualSpacing/>
        <w:rPr>
          <w:rFonts w:ascii="Georgia" w:hAnsi="Georgia"/>
          <w:bCs/>
          <w:sz w:val="24"/>
          <w:szCs w:val="24"/>
        </w:rPr>
      </w:pPr>
      <w:r w:rsidRPr="00340B42">
        <w:rPr>
          <w:rFonts w:ascii="Georgia" w:hAnsi="Georgia"/>
          <w:bCs/>
          <w:sz w:val="24"/>
          <w:szCs w:val="24"/>
        </w:rPr>
        <w:lastRenderedPageBreak/>
        <w:t>f.</w:t>
      </w:r>
      <w:r w:rsidRPr="00340B42">
        <w:rPr>
          <w:rFonts w:ascii="Georgia" w:hAnsi="Georgia"/>
          <w:bCs/>
          <w:sz w:val="24"/>
          <w:szCs w:val="24"/>
        </w:rPr>
        <w:tab/>
        <w:t>Work closely with LBLD relative to any construction issues as noticed by LBLD per items 4. g, h, and i above;</w:t>
      </w:r>
    </w:p>
    <w:p w14:paraId="7B1FCB69" w14:textId="77777777" w:rsidR="00340B42" w:rsidRPr="00340B42" w:rsidRDefault="00340B42" w:rsidP="00340B42">
      <w:pPr>
        <w:spacing w:line="480" w:lineRule="auto"/>
        <w:ind w:firstLine="720"/>
        <w:contextualSpacing/>
        <w:rPr>
          <w:rFonts w:ascii="Georgia" w:hAnsi="Georgia"/>
          <w:bCs/>
          <w:sz w:val="24"/>
          <w:szCs w:val="24"/>
        </w:rPr>
      </w:pPr>
      <w:r w:rsidRPr="00340B42">
        <w:rPr>
          <w:rFonts w:ascii="Georgia" w:hAnsi="Georgia"/>
          <w:bCs/>
          <w:sz w:val="24"/>
          <w:szCs w:val="24"/>
        </w:rPr>
        <w:t>g.</w:t>
      </w:r>
      <w:r w:rsidRPr="00340B42">
        <w:rPr>
          <w:rFonts w:ascii="Georgia" w:hAnsi="Georgia"/>
          <w:bCs/>
          <w:sz w:val="24"/>
          <w:szCs w:val="24"/>
        </w:rPr>
        <w:tab/>
        <w:t>Immediately approve, process and make payment to LBLD for monthly construction cost invoices within thirty (30) calendar days of receipt of the invoice from LBLD; and</w:t>
      </w:r>
    </w:p>
    <w:p w14:paraId="03F1ABB0" w14:textId="0DCB707C" w:rsidR="00E8549B" w:rsidRDefault="00340B42" w:rsidP="00340B42">
      <w:pPr>
        <w:spacing w:line="480" w:lineRule="auto"/>
        <w:ind w:firstLine="720"/>
        <w:contextualSpacing/>
        <w:rPr>
          <w:rFonts w:ascii="Georgia" w:hAnsi="Georgia"/>
          <w:bCs/>
          <w:sz w:val="24"/>
          <w:szCs w:val="24"/>
        </w:rPr>
      </w:pPr>
      <w:r w:rsidRPr="00340B42">
        <w:rPr>
          <w:rFonts w:ascii="Georgia" w:hAnsi="Georgia"/>
          <w:bCs/>
          <w:sz w:val="24"/>
          <w:szCs w:val="24"/>
        </w:rPr>
        <w:t>h.</w:t>
      </w:r>
      <w:r w:rsidRPr="00340B42">
        <w:rPr>
          <w:rFonts w:ascii="Georgia" w:hAnsi="Georgia"/>
          <w:bCs/>
          <w:sz w:val="24"/>
          <w:szCs w:val="24"/>
        </w:rPr>
        <w:tab/>
        <w:t>At the completion of construction, provide written confirmation that all construction work relative to this agreement have been satisfactorily completed, pay all outstanding invoices and retainage to LBLD, and written confirmation that all requirements of this agreement have been satisfied.</w:t>
      </w:r>
    </w:p>
    <w:p w14:paraId="57875CFA" w14:textId="2ECD0AFF" w:rsidR="00340B42" w:rsidRDefault="00340B42" w:rsidP="00340B42">
      <w:pPr>
        <w:spacing w:line="480" w:lineRule="auto"/>
        <w:contextualSpacing/>
        <w:rPr>
          <w:rFonts w:ascii="Georgia" w:hAnsi="Georgia"/>
          <w:bCs/>
          <w:sz w:val="24"/>
          <w:szCs w:val="24"/>
        </w:rPr>
      </w:pPr>
      <w:r>
        <w:rPr>
          <w:rFonts w:ascii="Georgia" w:hAnsi="Georgia"/>
          <w:bCs/>
          <w:sz w:val="24"/>
          <w:szCs w:val="24"/>
        </w:rPr>
        <w:t>Commissioner Hebert asked how much of it will be reimbursed.  Mr. Long stated all of it.  Commissioner Hebert asked who is constructing the road.  Mr. Long said LBLD will.</w:t>
      </w:r>
      <w:r w:rsidR="001D7448">
        <w:rPr>
          <w:rFonts w:ascii="Georgia" w:hAnsi="Georgia"/>
          <w:bCs/>
          <w:sz w:val="24"/>
          <w:szCs w:val="24"/>
        </w:rPr>
        <w:t xml:space="preserve">  The intention of the road is to give LBLD access.  Mr. Hebert stated that he understands the intent because he was involved in the process.  The question is whether LBLD will continue to have access after the project is complete because the Parish has concerns about that because of the size of trucks and equipment the district uses.  Mr. Long stated that LBLD will not be getting servitude.  The road will become a public road after the completion of the project.  LBLD can use it for regular trucks but heavy equipment access, no, they can not.  Commissioner Hebert asked if LBLD will have a key to the gate on the weekends.  </w:t>
      </w:r>
      <w:r>
        <w:rPr>
          <w:rFonts w:ascii="Georgia" w:hAnsi="Georgia"/>
          <w:bCs/>
          <w:sz w:val="24"/>
          <w:szCs w:val="24"/>
        </w:rPr>
        <w:t xml:space="preserve">  Commissioner Sorapuru asked if it will be</w:t>
      </w:r>
      <w:r w:rsidR="001D7448">
        <w:rPr>
          <w:rFonts w:ascii="Georgia" w:hAnsi="Georgia"/>
          <w:bCs/>
          <w:sz w:val="24"/>
          <w:szCs w:val="24"/>
        </w:rPr>
        <w:t xml:space="preserve"> a</w:t>
      </w:r>
      <w:r>
        <w:rPr>
          <w:rFonts w:ascii="Georgia" w:hAnsi="Georgia"/>
          <w:bCs/>
          <w:sz w:val="24"/>
          <w:szCs w:val="24"/>
        </w:rPr>
        <w:t xml:space="preserve"> black top</w:t>
      </w:r>
      <w:r w:rsidR="001D7448">
        <w:rPr>
          <w:rFonts w:ascii="Georgia" w:hAnsi="Georgia"/>
          <w:bCs/>
          <w:sz w:val="24"/>
          <w:szCs w:val="24"/>
        </w:rPr>
        <w:t xml:space="preserve"> road</w:t>
      </w:r>
      <w:r>
        <w:rPr>
          <w:rFonts w:ascii="Georgia" w:hAnsi="Georgia"/>
          <w:bCs/>
          <w:sz w:val="24"/>
          <w:szCs w:val="24"/>
        </w:rPr>
        <w:t xml:space="preserve">.  Mr. Long </w:t>
      </w:r>
      <w:r w:rsidR="001D7448">
        <w:rPr>
          <w:rFonts w:ascii="Georgia" w:hAnsi="Georgia"/>
          <w:bCs/>
          <w:sz w:val="24"/>
          <w:szCs w:val="24"/>
        </w:rPr>
        <w:t>said he wasn’t sure.  Commissioner Sorapuru asked that if the road will be public, why would they need a gate to access the road.  Commissioner Hebert stated he wasn’t sure if there would be a road.  Mr. Stokka Brown, CSRS, stated that in the agreement there is no language</w:t>
      </w:r>
      <w:r w:rsidR="008B36C3">
        <w:rPr>
          <w:rFonts w:ascii="Georgia" w:hAnsi="Georgia"/>
          <w:bCs/>
          <w:sz w:val="24"/>
          <w:szCs w:val="24"/>
        </w:rPr>
        <w:t xml:space="preserve"> saying there’s no access or that there is access in the final language.  </w:t>
      </w:r>
      <w:r w:rsidR="008B36C3">
        <w:rPr>
          <w:rFonts w:ascii="Georgia" w:hAnsi="Georgia"/>
          <w:bCs/>
          <w:sz w:val="24"/>
          <w:szCs w:val="24"/>
        </w:rPr>
        <w:lastRenderedPageBreak/>
        <w:t>President Matherne asked if there is a weight restriction.  Mr. Brown stated that there are no restrictions.  Since the parish decided to make it a public road after the project is done, heavy equipment will need a permit to access it so there was no need for that in the final language.  Commissioner Sorapuru wanted to know if there is a road to get to the boat launch.  Mr. Brown said yes, there will be.  As of now, specific to this project, LBLD will make a gravel road so that there will be access to the levee with the fill.  Commissioner Hebert said, yet again, we voting on something without seeing it.  He knows what going with this project but he doubts everyone else knows what’s happening.</w:t>
      </w:r>
    </w:p>
    <w:p w14:paraId="54BAB0B6" w14:textId="413EF3A3" w:rsidR="00F1130B" w:rsidRPr="00F1130B" w:rsidRDefault="00D41134" w:rsidP="00B95803">
      <w:pPr>
        <w:spacing w:after="100" w:afterAutospacing="1" w:line="480" w:lineRule="auto"/>
        <w:ind w:firstLine="720"/>
        <w:contextualSpacing/>
        <w:rPr>
          <w:rFonts w:ascii="Georgia" w:eastAsia="Calibri" w:hAnsi="Georgia"/>
          <w:sz w:val="24"/>
          <w:szCs w:val="24"/>
        </w:rPr>
      </w:pPr>
      <w:bookmarkStart w:id="9" w:name="_Hlk137468296"/>
      <w:r w:rsidRPr="00D41134">
        <w:rPr>
          <w:rFonts w:ascii="Georgia" w:eastAsia="Calibri" w:hAnsi="Georgia"/>
          <w:sz w:val="24"/>
          <w:szCs w:val="24"/>
        </w:rPr>
        <w:t xml:space="preserve">President Henry </w:t>
      </w:r>
      <w:r w:rsidR="00F1130B" w:rsidRPr="00F1130B">
        <w:rPr>
          <w:rFonts w:ascii="Georgia" w:eastAsia="Calibri" w:hAnsi="Georgia"/>
          <w:sz w:val="24"/>
          <w:szCs w:val="24"/>
        </w:rPr>
        <w:t>called for a roll call vote.  Roll call vote thereon as follows:</w:t>
      </w:r>
    </w:p>
    <w:p w14:paraId="191A229E" w14:textId="77777777" w:rsidR="00F1130B" w:rsidRPr="00F1130B" w:rsidRDefault="00F1130B" w:rsidP="00F1130B">
      <w:pPr>
        <w:spacing w:after="100" w:afterAutospacing="1" w:line="480" w:lineRule="auto"/>
        <w:contextualSpacing/>
        <w:rPr>
          <w:rFonts w:ascii="Georgia" w:eastAsia="Calibri" w:hAnsi="Georgia"/>
          <w:sz w:val="24"/>
          <w:szCs w:val="24"/>
        </w:rPr>
      </w:pPr>
      <w:r w:rsidRPr="00F1130B">
        <w:rPr>
          <w:rFonts w:ascii="Georgia" w:eastAsia="Calibri" w:hAnsi="Georgia"/>
          <w:sz w:val="24"/>
          <w:szCs w:val="24"/>
        </w:rPr>
        <w:t>YEAS:</w:t>
      </w:r>
      <w:r w:rsidRPr="00F1130B">
        <w:rPr>
          <w:rFonts w:ascii="Georgia" w:eastAsia="Calibri" w:hAnsi="Georgia"/>
          <w:sz w:val="24"/>
          <w:szCs w:val="24"/>
        </w:rPr>
        <w:tab/>
      </w:r>
    </w:p>
    <w:p w14:paraId="3C5AF403" w14:textId="77777777" w:rsidR="00F1130B" w:rsidRPr="00F1130B" w:rsidRDefault="00F1130B">
      <w:pPr>
        <w:numPr>
          <w:ilvl w:val="0"/>
          <w:numId w:val="7"/>
        </w:numPr>
        <w:spacing w:after="100" w:afterAutospacing="1" w:line="480" w:lineRule="auto"/>
        <w:contextualSpacing/>
        <w:rPr>
          <w:rFonts w:ascii="Georgia" w:eastAsia="Calibri" w:hAnsi="Georgia"/>
          <w:sz w:val="24"/>
          <w:szCs w:val="24"/>
        </w:rPr>
      </w:pPr>
      <w:r w:rsidRPr="00F1130B">
        <w:rPr>
          <w:rFonts w:ascii="Georgia" w:eastAsia="Calibri" w:hAnsi="Georgia"/>
          <w:sz w:val="24"/>
          <w:szCs w:val="24"/>
        </w:rPr>
        <w:t>Arthur Bosworth IV</w:t>
      </w:r>
    </w:p>
    <w:p w14:paraId="084FF5E1" w14:textId="77777777" w:rsidR="00F1130B" w:rsidRPr="00F1130B" w:rsidRDefault="00F1130B">
      <w:pPr>
        <w:numPr>
          <w:ilvl w:val="0"/>
          <w:numId w:val="7"/>
        </w:numPr>
        <w:spacing w:after="100" w:afterAutospacing="1" w:line="480" w:lineRule="auto"/>
        <w:contextualSpacing/>
        <w:rPr>
          <w:rFonts w:ascii="Georgia" w:eastAsia="Calibri" w:hAnsi="Georgia"/>
          <w:sz w:val="24"/>
          <w:szCs w:val="24"/>
        </w:rPr>
      </w:pPr>
      <w:r w:rsidRPr="00F1130B">
        <w:rPr>
          <w:rFonts w:ascii="Georgia" w:eastAsia="Calibri" w:hAnsi="Georgia"/>
          <w:sz w:val="24"/>
          <w:szCs w:val="24"/>
        </w:rPr>
        <w:t>Larry Sorapuru</w:t>
      </w:r>
    </w:p>
    <w:p w14:paraId="3731BA87" w14:textId="77777777" w:rsidR="00F1130B" w:rsidRPr="00F1130B" w:rsidRDefault="00F1130B">
      <w:pPr>
        <w:numPr>
          <w:ilvl w:val="0"/>
          <w:numId w:val="7"/>
        </w:numPr>
        <w:spacing w:after="100" w:afterAutospacing="1" w:line="480" w:lineRule="auto"/>
        <w:contextualSpacing/>
        <w:rPr>
          <w:rFonts w:ascii="Georgia" w:eastAsia="Calibri" w:hAnsi="Georgia"/>
          <w:sz w:val="24"/>
          <w:szCs w:val="24"/>
        </w:rPr>
      </w:pPr>
      <w:r w:rsidRPr="00F1130B">
        <w:rPr>
          <w:rFonts w:ascii="Georgia" w:eastAsia="Calibri" w:hAnsi="Georgia"/>
          <w:sz w:val="24"/>
          <w:szCs w:val="24"/>
        </w:rPr>
        <w:t>Gary Watson</w:t>
      </w:r>
    </w:p>
    <w:p w14:paraId="09CD8DB6" w14:textId="77777777" w:rsidR="00F1130B" w:rsidRPr="00F1130B" w:rsidRDefault="00F1130B">
      <w:pPr>
        <w:numPr>
          <w:ilvl w:val="0"/>
          <w:numId w:val="7"/>
        </w:numPr>
        <w:spacing w:after="100" w:afterAutospacing="1" w:line="480" w:lineRule="auto"/>
        <w:contextualSpacing/>
        <w:rPr>
          <w:rFonts w:ascii="Georgia" w:eastAsia="Calibri" w:hAnsi="Georgia"/>
          <w:sz w:val="24"/>
          <w:szCs w:val="24"/>
        </w:rPr>
      </w:pPr>
      <w:r w:rsidRPr="00F1130B">
        <w:rPr>
          <w:rFonts w:ascii="Georgia" w:eastAsia="Calibri" w:hAnsi="Georgia"/>
          <w:sz w:val="24"/>
          <w:szCs w:val="24"/>
        </w:rPr>
        <w:t>Jeffery Henry</w:t>
      </w:r>
    </w:p>
    <w:p w14:paraId="2DC2293A" w14:textId="77777777" w:rsidR="00F1130B" w:rsidRPr="00F1130B" w:rsidRDefault="00F1130B">
      <w:pPr>
        <w:numPr>
          <w:ilvl w:val="0"/>
          <w:numId w:val="7"/>
        </w:numPr>
        <w:spacing w:after="100" w:afterAutospacing="1" w:line="480" w:lineRule="auto"/>
        <w:contextualSpacing/>
        <w:rPr>
          <w:rFonts w:ascii="Georgia" w:eastAsia="Calibri" w:hAnsi="Georgia"/>
          <w:sz w:val="24"/>
          <w:szCs w:val="24"/>
        </w:rPr>
      </w:pPr>
      <w:r w:rsidRPr="00F1130B">
        <w:rPr>
          <w:rFonts w:ascii="Georgia" w:eastAsia="Calibri" w:hAnsi="Georgia"/>
          <w:sz w:val="24"/>
          <w:szCs w:val="24"/>
        </w:rPr>
        <w:t>Craig Carter</w:t>
      </w:r>
    </w:p>
    <w:p w14:paraId="0CB4730F" w14:textId="77777777" w:rsidR="00F1130B" w:rsidRDefault="00F1130B" w:rsidP="00C6143E">
      <w:pPr>
        <w:numPr>
          <w:ilvl w:val="0"/>
          <w:numId w:val="7"/>
        </w:numPr>
        <w:spacing w:line="480" w:lineRule="auto"/>
        <w:contextualSpacing/>
        <w:rPr>
          <w:rFonts w:ascii="Georgia" w:eastAsia="Calibri" w:hAnsi="Georgia"/>
          <w:sz w:val="24"/>
          <w:szCs w:val="24"/>
        </w:rPr>
      </w:pPr>
      <w:r w:rsidRPr="00F1130B">
        <w:rPr>
          <w:rFonts w:ascii="Georgia" w:eastAsia="Calibri" w:hAnsi="Georgia"/>
          <w:sz w:val="24"/>
          <w:szCs w:val="24"/>
        </w:rPr>
        <w:t>James P. Jasmin</w:t>
      </w:r>
    </w:p>
    <w:p w14:paraId="19E5E1FE" w14:textId="363E7F40" w:rsidR="00C6143E" w:rsidRPr="00C6143E" w:rsidRDefault="00C6143E" w:rsidP="00C6143E">
      <w:pPr>
        <w:pStyle w:val="ListParagraph"/>
        <w:numPr>
          <w:ilvl w:val="0"/>
          <w:numId w:val="7"/>
        </w:numPr>
        <w:spacing w:line="480" w:lineRule="auto"/>
        <w:rPr>
          <w:rFonts w:ascii="Georgia" w:eastAsia="Calibri" w:hAnsi="Georgia"/>
          <w:sz w:val="24"/>
          <w:szCs w:val="24"/>
        </w:rPr>
      </w:pPr>
      <w:r w:rsidRPr="00C6143E">
        <w:rPr>
          <w:rFonts w:ascii="Georgia" w:eastAsia="Calibri" w:hAnsi="Georgia"/>
          <w:sz w:val="24"/>
          <w:szCs w:val="24"/>
        </w:rPr>
        <w:t>Marlin Rogers</w:t>
      </w:r>
    </w:p>
    <w:p w14:paraId="5E624A60" w14:textId="77777777" w:rsidR="009E693B" w:rsidRDefault="009E693B" w:rsidP="00C6143E">
      <w:pPr>
        <w:numPr>
          <w:ilvl w:val="0"/>
          <w:numId w:val="7"/>
        </w:numPr>
        <w:spacing w:line="480" w:lineRule="auto"/>
        <w:contextualSpacing/>
        <w:rPr>
          <w:rFonts w:ascii="Georgia" w:eastAsia="Calibri" w:hAnsi="Georgia"/>
          <w:sz w:val="24"/>
          <w:szCs w:val="24"/>
        </w:rPr>
      </w:pPr>
      <w:r w:rsidRPr="009E693B">
        <w:rPr>
          <w:rFonts w:ascii="Georgia" w:eastAsia="Calibri" w:hAnsi="Georgia"/>
          <w:sz w:val="24"/>
          <w:szCs w:val="24"/>
        </w:rPr>
        <w:t>Kevin Hebert</w:t>
      </w:r>
    </w:p>
    <w:p w14:paraId="13A9C726" w14:textId="77777777" w:rsidR="00C6143E" w:rsidRPr="00C6143E" w:rsidRDefault="00C6143E" w:rsidP="00C6143E">
      <w:pPr>
        <w:pStyle w:val="ListParagraph"/>
        <w:numPr>
          <w:ilvl w:val="0"/>
          <w:numId w:val="7"/>
        </w:numPr>
        <w:spacing w:line="480" w:lineRule="auto"/>
        <w:rPr>
          <w:rFonts w:ascii="Georgia" w:eastAsia="Calibri" w:hAnsi="Georgia"/>
          <w:sz w:val="24"/>
          <w:szCs w:val="24"/>
        </w:rPr>
      </w:pPr>
      <w:r w:rsidRPr="00C6143E">
        <w:rPr>
          <w:rFonts w:ascii="Georgia" w:eastAsia="Calibri" w:hAnsi="Georgia"/>
          <w:sz w:val="24"/>
          <w:szCs w:val="24"/>
        </w:rPr>
        <w:t>Eric Matherne</w:t>
      </w:r>
    </w:p>
    <w:p w14:paraId="7BCC206F" w14:textId="77777777" w:rsidR="009E693B" w:rsidRPr="009E693B" w:rsidRDefault="009E693B" w:rsidP="009E693B">
      <w:pPr>
        <w:spacing w:after="100" w:afterAutospacing="1" w:line="480" w:lineRule="auto"/>
        <w:contextualSpacing/>
        <w:rPr>
          <w:rFonts w:ascii="Georgia" w:eastAsia="Calibri" w:hAnsi="Georgia"/>
          <w:sz w:val="24"/>
          <w:szCs w:val="24"/>
        </w:rPr>
      </w:pPr>
      <w:r w:rsidRPr="009E693B">
        <w:rPr>
          <w:rFonts w:ascii="Georgia" w:eastAsia="Calibri" w:hAnsi="Georgia"/>
          <w:sz w:val="24"/>
          <w:szCs w:val="24"/>
        </w:rPr>
        <w:t>NAYS: None</w:t>
      </w:r>
    </w:p>
    <w:p w14:paraId="6105412D" w14:textId="77777777" w:rsidR="009E693B" w:rsidRPr="009E693B" w:rsidRDefault="009E693B" w:rsidP="00C6143E">
      <w:pPr>
        <w:spacing w:after="100" w:afterAutospacing="1" w:line="480" w:lineRule="auto"/>
        <w:contextualSpacing/>
        <w:rPr>
          <w:rFonts w:ascii="Georgia" w:eastAsia="Calibri" w:hAnsi="Georgia"/>
          <w:sz w:val="24"/>
          <w:szCs w:val="24"/>
        </w:rPr>
      </w:pPr>
      <w:r w:rsidRPr="009E693B">
        <w:rPr>
          <w:rFonts w:ascii="Georgia" w:eastAsia="Calibri" w:hAnsi="Georgia"/>
          <w:sz w:val="24"/>
          <w:szCs w:val="24"/>
        </w:rPr>
        <w:t xml:space="preserve">ABSENT: </w:t>
      </w:r>
    </w:p>
    <w:p w14:paraId="4C38AE35" w14:textId="40488E01" w:rsidR="00C6143E" w:rsidRPr="00C6143E" w:rsidRDefault="00C6143E" w:rsidP="00C6143E">
      <w:pPr>
        <w:pStyle w:val="ListParagraph"/>
        <w:numPr>
          <w:ilvl w:val="0"/>
          <w:numId w:val="7"/>
        </w:numPr>
        <w:spacing w:after="100" w:afterAutospacing="1" w:line="480" w:lineRule="auto"/>
        <w:rPr>
          <w:rFonts w:ascii="Georgia" w:eastAsia="Calibri" w:hAnsi="Georgia"/>
          <w:sz w:val="24"/>
          <w:szCs w:val="24"/>
        </w:rPr>
      </w:pPr>
      <w:r w:rsidRPr="00C6143E">
        <w:rPr>
          <w:rFonts w:ascii="Georgia" w:eastAsia="Calibri" w:hAnsi="Georgia"/>
          <w:sz w:val="24"/>
          <w:szCs w:val="24"/>
        </w:rPr>
        <w:lastRenderedPageBreak/>
        <w:t>Russell Loupe</w:t>
      </w:r>
    </w:p>
    <w:p w14:paraId="336EC67B" w14:textId="77777777" w:rsidR="009E693B" w:rsidRPr="009E693B" w:rsidRDefault="009E693B" w:rsidP="00C6143E">
      <w:pPr>
        <w:spacing w:after="100" w:afterAutospacing="1" w:line="480" w:lineRule="auto"/>
        <w:contextualSpacing/>
        <w:rPr>
          <w:rFonts w:ascii="Georgia" w:eastAsia="Calibri" w:hAnsi="Georgia"/>
          <w:sz w:val="24"/>
          <w:szCs w:val="24"/>
        </w:rPr>
      </w:pPr>
      <w:r w:rsidRPr="009E693B">
        <w:rPr>
          <w:rFonts w:ascii="Georgia" w:eastAsia="Calibri" w:hAnsi="Georgia"/>
          <w:sz w:val="24"/>
          <w:szCs w:val="24"/>
        </w:rPr>
        <w:t>ABSTAINED: None</w:t>
      </w:r>
    </w:p>
    <w:p w14:paraId="1DDFAF69" w14:textId="7C9B6CE7" w:rsidR="00F1130B" w:rsidRPr="00F1130B" w:rsidRDefault="009E693B" w:rsidP="009E693B">
      <w:pPr>
        <w:spacing w:after="100" w:afterAutospacing="1" w:line="480" w:lineRule="auto"/>
        <w:contextualSpacing/>
        <w:rPr>
          <w:rFonts w:ascii="Georgia" w:eastAsia="Calibri" w:hAnsi="Georgia"/>
          <w:sz w:val="24"/>
          <w:szCs w:val="24"/>
        </w:rPr>
      </w:pPr>
      <w:r w:rsidRPr="009E693B">
        <w:rPr>
          <w:rFonts w:ascii="Georgia" w:eastAsia="Calibri" w:hAnsi="Georgia"/>
          <w:sz w:val="24"/>
          <w:szCs w:val="24"/>
        </w:rPr>
        <w:t xml:space="preserve">By a roll call vote of </w:t>
      </w:r>
      <w:r w:rsidR="00AA2B8C">
        <w:rPr>
          <w:rFonts w:ascii="Georgia" w:eastAsia="Calibri" w:hAnsi="Georgia"/>
          <w:sz w:val="24"/>
          <w:szCs w:val="24"/>
        </w:rPr>
        <w:t>9</w:t>
      </w:r>
      <w:r w:rsidRPr="009E693B">
        <w:rPr>
          <w:rFonts w:ascii="Georgia" w:eastAsia="Calibri" w:hAnsi="Georgia"/>
          <w:sz w:val="24"/>
          <w:szCs w:val="24"/>
        </w:rPr>
        <w:t xml:space="preserve"> yeas, 0 nay, </w:t>
      </w:r>
      <w:r w:rsidR="00C6143E">
        <w:rPr>
          <w:rFonts w:ascii="Georgia" w:eastAsia="Calibri" w:hAnsi="Georgia"/>
          <w:sz w:val="24"/>
          <w:szCs w:val="24"/>
        </w:rPr>
        <w:t>1</w:t>
      </w:r>
      <w:r w:rsidRPr="009E693B">
        <w:rPr>
          <w:rFonts w:ascii="Georgia" w:eastAsia="Calibri" w:hAnsi="Georgia"/>
          <w:sz w:val="24"/>
          <w:szCs w:val="24"/>
        </w:rPr>
        <w:t xml:space="preserve"> absent and 0 abstained</w:t>
      </w:r>
      <w:r w:rsidR="00F1130B" w:rsidRPr="00F1130B">
        <w:rPr>
          <w:rFonts w:ascii="Georgia" w:eastAsia="Calibri" w:hAnsi="Georgia"/>
          <w:sz w:val="24"/>
          <w:szCs w:val="24"/>
        </w:rPr>
        <w:t xml:space="preserve">.  The motion passed.  </w:t>
      </w:r>
    </w:p>
    <w:bookmarkEnd w:id="9"/>
    <w:p w14:paraId="7CBFDA83" w14:textId="3F15418B" w:rsidR="00A509BC" w:rsidRPr="00A509BC" w:rsidRDefault="00A509BC" w:rsidP="00A509BC">
      <w:pPr>
        <w:spacing w:after="100" w:afterAutospacing="1" w:line="480" w:lineRule="auto"/>
        <w:ind w:firstLine="720"/>
        <w:contextualSpacing/>
        <w:rPr>
          <w:rFonts w:ascii="Georgia" w:hAnsi="Georgia"/>
          <w:bCs/>
          <w:sz w:val="24"/>
          <w:szCs w:val="24"/>
        </w:rPr>
      </w:pPr>
      <w:r w:rsidRPr="00A509BC">
        <w:rPr>
          <w:rFonts w:ascii="Georgia" w:hAnsi="Georgia"/>
          <w:bCs/>
          <w:sz w:val="24"/>
          <w:szCs w:val="24"/>
        </w:rPr>
        <w:t>On motion of Commissioner</w:t>
      </w:r>
      <w:r w:rsidR="00CA4E3C">
        <w:rPr>
          <w:rFonts w:ascii="Georgia" w:hAnsi="Georgia"/>
          <w:bCs/>
          <w:sz w:val="24"/>
          <w:szCs w:val="24"/>
        </w:rPr>
        <w:t xml:space="preserve"> </w:t>
      </w:r>
      <w:r w:rsidR="00C6143E">
        <w:rPr>
          <w:rFonts w:ascii="Georgia" w:hAnsi="Georgia"/>
          <w:bCs/>
          <w:sz w:val="24"/>
          <w:szCs w:val="24"/>
        </w:rPr>
        <w:t>Larry Sorapuru</w:t>
      </w:r>
      <w:r w:rsidR="00F1447F">
        <w:rPr>
          <w:rFonts w:ascii="Georgia" w:hAnsi="Georgia"/>
          <w:bCs/>
          <w:sz w:val="24"/>
          <w:szCs w:val="24"/>
        </w:rPr>
        <w:t>,</w:t>
      </w:r>
      <w:r w:rsidR="00A16331" w:rsidRPr="00A16331">
        <w:rPr>
          <w:rFonts w:ascii="Georgia" w:hAnsi="Georgia"/>
          <w:bCs/>
          <w:sz w:val="24"/>
          <w:szCs w:val="24"/>
        </w:rPr>
        <w:t xml:space="preserve"> </w:t>
      </w:r>
      <w:r w:rsidRPr="00A509BC">
        <w:rPr>
          <w:rFonts w:ascii="Georgia" w:hAnsi="Georgia"/>
          <w:bCs/>
          <w:sz w:val="24"/>
          <w:szCs w:val="24"/>
        </w:rPr>
        <w:t xml:space="preserve">seconded by Commissioner </w:t>
      </w:r>
      <w:r w:rsidR="00C6143E">
        <w:rPr>
          <w:rFonts w:ascii="Georgia" w:hAnsi="Georgia"/>
          <w:bCs/>
          <w:sz w:val="24"/>
          <w:szCs w:val="24"/>
        </w:rPr>
        <w:t>Arthur J. Bosworth, IV</w:t>
      </w:r>
      <w:r w:rsidR="00A16331" w:rsidRPr="00A16331">
        <w:rPr>
          <w:rFonts w:ascii="Georgia" w:hAnsi="Georgia"/>
          <w:bCs/>
          <w:sz w:val="24"/>
          <w:szCs w:val="24"/>
        </w:rPr>
        <w:t xml:space="preserve">, </w:t>
      </w:r>
      <w:r w:rsidRPr="00A509BC">
        <w:rPr>
          <w:rFonts w:ascii="Georgia" w:hAnsi="Georgia"/>
          <w:bCs/>
          <w:sz w:val="24"/>
          <w:szCs w:val="24"/>
        </w:rPr>
        <w:t>the following resolution was proposed</w:t>
      </w:r>
      <w:r w:rsidR="005F2DF6" w:rsidRPr="005F2DF6">
        <w:t xml:space="preserve"> </w:t>
      </w:r>
      <w:r w:rsidR="005F2DF6" w:rsidRPr="005F2DF6">
        <w:rPr>
          <w:rFonts w:ascii="Georgia" w:hAnsi="Georgia"/>
          <w:bCs/>
          <w:sz w:val="24"/>
          <w:szCs w:val="24"/>
        </w:rPr>
        <w:t xml:space="preserve">and </w:t>
      </w:r>
      <w:r w:rsidR="005A434C">
        <w:rPr>
          <w:rFonts w:ascii="Georgia" w:hAnsi="Georgia"/>
          <w:bCs/>
          <w:sz w:val="24"/>
          <w:szCs w:val="24"/>
        </w:rPr>
        <w:t>approved</w:t>
      </w:r>
      <w:r w:rsidRPr="00A509BC">
        <w:rPr>
          <w:rFonts w:ascii="Georgia" w:hAnsi="Georgia"/>
          <w:bCs/>
          <w:sz w:val="24"/>
          <w:szCs w:val="24"/>
        </w:rPr>
        <w:t>.</w:t>
      </w:r>
    </w:p>
    <w:p w14:paraId="737C4330" w14:textId="0BCE90FA" w:rsidR="00A509BC" w:rsidRDefault="00A509BC" w:rsidP="005F2DF6">
      <w:pPr>
        <w:spacing w:line="480" w:lineRule="auto"/>
        <w:ind w:firstLine="720"/>
        <w:rPr>
          <w:rFonts w:ascii="Georgia" w:hAnsi="Georgia"/>
          <w:bCs/>
          <w:sz w:val="24"/>
          <w:szCs w:val="24"/>
        </w:rPr>
      </w:pPr>
      <w:r w:rsidRPr="00A509BC">
        <w:rPr>
          <w:rFonts w:ascii="Georgia" w:hAnsi="Georgia"/>
          <w:bCs/>
          <w:sz w:val="24"/>
          <w:szCs w:val="24"/>
        </w:rPr>
        <w:t xml:space="preserve">BE IT RESOLVED, that the Board of Commissioners approve </w:t>
      </w:r>
      <w:r w:rsidR="00B95803" w:rsidRPr="00B95803">
        <w:rPr>
          <w:rFonts w:ascii="Georgia" w:hAnsi="Georgia"/>
          <w:bCs/>
          <w:sz w:val="24"/>
          <w:szCs w:val="24"/>
        </w:rPr>
        <w:t xml:space="preserve">the </w:t>
      </w:r>
      <w:r w:rsidR="00C6143E" w:rsidRPr="00C6143E">
        <w:rPr>
          <w:rFonts w:ascii="Georgia" w:hAnsi="Georgia"/>
          <w:bCs/>
          <w:sz w:val="24"/>
          <w:szCs w:val="24"/>
        </w:rPr>
        <w:t>request from the US Corps of Engineers for Right of Entry (ROE) construction including ingress and egress to increase the ROW limits ROW from baseline station (BL Stas.) 3109+50 to 3137+50 to B/L Stas. 3108+00 to 3139+00 to allow the contractor additional space to build temporary ramps if necessary for the “Mississippi River and Tributaries (MR&amp;T), Lafourche Basin Levee District, Ama #2 Levee Enlargement, ROE for Construction, St. Charles Parish, LA,” File Number H-8-48510, Sheet Identification Numbers R-01 to R-05, dated May 2023, and should remain valid for a period of approximately 30 months through February 13, 2025, or until completion of work, whichever comes first</w:t>
      </w:r>
      <w:r w:rsidRPr="00A509BC">
        <w:rPr>
          <w:rFonts w:ascii="Georgia" w:hAnsi="Georgia"/>
          <w:bCs/>
          <w:sz w:val="24"/>
          <w:szCs w:val="24"/>
        </w:rPr>
        <w:t>.</w:t>
      </w:r>
    </w:p>
    <w:p w14:paraId="2C1D461C" w14:textId="5471BA39" w:rsidR="00F1130B" w:rsidRPr="00F1130B" w:rsidRDefault="00D41134" w:rsidP="00C6143E">
      <w:pPr>
        <w:spacing w:after="100" w:afterAutospacing="1" w:line="480" w:lineRule="auto"/>
        <w:ind w:firstLine="720"/>
        <w:contextualSpacing/>
        <w:rPr>
          <w:rFonts w:ascii="Georgia" w:eastAsia="Calibri" w:hAnsi="Georgia"/>
          <w:sz w:val="24"/>
          <w:szCs w:val="24"/>
        </w:rPr>
      </w:pPr>
      <w:bookmarkStart w:id="10" w:name="_Hlk135060037"/>
      <w:r w:rsidRPr="00D41134">
        <w:rPr>
          <w:rFonts w:ascii="Georgia" w:eastAsia="Calibri" w:hAnsi="Georgia"/>
          <w:sz w:val="24"/>
          <w:szCs w:val="24"/>
        </w:rPr>
        <w:t xml:space="preserve">President Henry </w:t>
      </w:r>
      <w:r w:rsidR="00F1130B" w:rsidRPr="00F1130B">
        <w:rPr>
          <w:rFonts w:ascii="Georgia" w:eastAsia="Calibri" w:hAnsi="Georgia"/>
          <w:sz w:val="24"/>
          <w:szCs w:val="24"/>
        </w:rPr>
        <w:t xml:space="preserve">called for a vote.  The motion passed.  </w:t>
      </w:r>
      <w:bookmarkEnd w:id="10"/>
    </w:p>
    <w:p w14:paraId="7A8B4BBE" w14:textId="61B6F122" w:rsidR="007320CF" w:rsidRPr="007320CF" w:rsidRDefault="007320CF" w:rsidP="007320CF">
      <w:pPr>
        <w:spacing w:after="100" w:afterAutospacing="1" w:line="480" w:lineRule="auto"/>
        <w:ind w:firstLine="720"/>
        <w:contextualSpacing/>
        <w:rPr>
          <w:rFonts w:ascii="Georgia" w:hAnsi="Georgia"/>
          <w:bCs/>
          <w:sz w:val="24"/>
          <w:szCs w:val="24"/>
        </w:rPr>
      </w:pPr>
      <w:r w:rsidRPr="007320CF">
        <w:rPr>
          <w:rFonts w:ascii="Georgia" w:hAnsi="Georgia"/>
          <w:bCs/>
          <w:sz w:val="24"/>
          <w:szCs w:val="24"/>
        </w:rPr>
        <w:t xml:space="preserve">On motion of Commissioner </w:t>
      </w:r>
      <w:r w:rsidR="00C6143E">
        <w:rPr>
          <w:rFonts w:ascii="Georgia" w:hAnsi="Georgia"/>
          <w:bCs/>
          <w:sz w:val="24"/>
          <w:szCs w:val="24"/>
        </w:rPr>
        <w:t>Larry Sorapuru</w:t>
      </w:r>
      <w:r w:rsidRPr="007320CF">
        <w:rPr>
          <w:rFonts w:ascii="Georgia" w:hAnsi="Georgia"/>
          <w:bCs/>
          <w:sz w:val="24"/>
          <w:szCs w:val="24"/>
        </w:rPr>
        <w:t xml:space="preserve">, seconded by </w:t>
      </w:r>
      <w:r w:rsidR="005476A7">
        <w:rPr>
          <w:rFonts w:ascii="Georgia" w:hAnsi="Georgia"/>
          <w:bCs/>
          <w:sz w:val="24"/>
          <w:szCs w:val="24"/>
        </w:rPr>
        <w:t xml:space="preserve">Commissioner </w:t>
      </w:r>
      <w:r w:rsidR="00CA4E3C" w:rsidRPr="00CA4E3C">
        <w:rPr>
          <w:rFonts w:ascii="Georgia" w:hAnsi="Georgia"/>
          <w:bCs/>
          <w:sz w:val="24"/>
          <w:szCs w:val="24"/>
        </w:rPr>
        <w:t>Gary Watson</w:t>
      </w:r>
      <w:r w:rsidRPr="007320CF">
        <w:rPr>
          <w:rFonts w:ascii="Georgia" w:hAnsi="Georgia"/>
          <w:bCs/>
          <w:sz w:val="24"/>
          <w:szCs w:val="24"/>
        </w:rPr>
        <w:t>, the following resolution was proposed and approved.</w:t>
      </w:r>
    </w:p>
    <w:p w14:paraId="58CE93DE" w14:textId="5A723955" w:rsidR="005476A7" w:rsidRDefault="007320CF" w:rsidP="00C6143E">
      <w:pPr>
        <w:spacing w:line="480" w:lineRule="auto"/>
        <w:ind w:firstLine="720"/>
        <w:rPr>
          <w:rFonts w:ascii="Georgia" w:hAnsi="Georgia"/>
          <w:bCs/>
          <w:sz w:val="24"/>
          <w:szCs w:val="24"/>
        </w:rPr>
      </w:pPr>
      <w:r w:rsidRPr="007320CF">
        <w:rPr>
          <w:rFonts w:ascii="Georgia" w:hAnsi="Georgia"/>
          <w:bCs/>
          <w:sz w:val="24"/>
          <w:szCs w:val="24"/>
        </w:rPr>
        <w:t xml:space="preserve">BE IT RESOLVED, that the Board of Commissioners approve </w:t>
      </w:r>
      <w:r w:rsidR="00C6143E" w:rsidRPr="00C6143E">
        <w:rPr>
          <w:rFonts w:ascii="Georgia" w:hAnsi="Georgia"/>
          <w:bCs/>
          <w:sz w:val="24"/>
          <w:szCs w:val="24"/>
        </w:rPr>
        <w:t>to amend the term of the Professional Services Agreement through June 30, 2024 and to approve an additional budget of $24,000 for Civix to continue coordinating approval of the design change with utility operators and obtain amended agreements as needed and to provide professional consulting services as requested</w:t>
      </w:r>
      <w:r w:rsidR="005476A7">
        <w:rPr>
          <w:rFonts w:ascii="Georgia" w:hAnsi="Georgia"/>
          <w:bCs/>
          <w:sz w:val="24"/>
          <w:szCs w:val="24"/>
        </w:rPr>
        <w:t>.</w:t>
      </w:r>
    </w:p>
    <w:p w14:paraId="5697D44E" w14:textId="0A82C4E4" w:rsidR="00D32DF4" w:rsidRDefault="00D41134" w:rsidP="009E693B">
      <w:pPr>
        <w:spacing w:after="100" w:afterAutospacing="1" w:line="480" w:lineRule="auto"/>
        <w:ind w:firstLine="720"/>
        <w:contextualSpacing/>
        <w:rPr>
          <w:rFonts w:ascii="Georgia" w:hAnsi="Georgia"/>
          <w:bCs/>
          <w:sz w:val="24"/>
          <w:szCs w:val="24"/>
        </w:rPr>
      </w:pPr>
      <w:r w:rsidRPr="00D41134">
        <w:rPr>
          <w:rFonts w:ascii="Georgia" w:hAnsi="Georgia"/>
          <w:bCs/>
          <w:sz w:val="24"/>
          <w:szCs w:val="24"/>
        </w:rPr>
        <w:lastRenderedPageBreak/>
        <w:t xml:space="preserve">President </w:t>
      </w:r>
      <w:r w:rsidR="00C6143E">
        <w:rPr>
          <w:rFonts w:ascii="Georgia" w:hAnsi="Georgia"/>
          <w:bCs/>
          <w:sz w:val="24"/>
          <w:szCs w:val="24"/>
        </w:rPr>
        <w:t>Matherne</w:t>
      </w:r>
      <w:r w:rsidRPr="00D41134">
        <w:rPr>
          <w:rFonts w:ascii="Georgia" w:hAnsi="Georgia"/>
          <w:bCs/>
          <w:sz w:val="24"/>
          <w:szCs w:val="24"/>
        </w:rPr>
        <w:t xml:space="preserve"> </w:t>
      </w:r>
      <w:r w:rsidR="00D32DF4" w:rsidRPr="00D32DF4">
        <w:rPr>
          <w:rFonts w:ascii="Georgia" w:hAnsi="Georgia"/>
          <w:bCs/>
          <w:sz w:val="24"/>
          <w:szCs w:val="24"/>
        </w:rPr>
        <w:t xml:space="preserve">called for a vote.  </w:t>
      </w:r>
      <w:r w:rsidR="00D32DF4" w:rsidRPr="00F1130B">
        <w:rPr>
          <w:rFonts w:ascii="Georgia" w:hAnsi="Georgia"/>
          <w:bCs/>
          <w:sz w:val="24"/>
          <w:szCs w:val="24"/>
        </w:rPr>
        <w:t xml:space="preserve">The motion passed.  </w:t>
      </w:r>
    </w:p>
    <w:p w14:paraId="2B00DB99" w14:textId="46E0B22A" w:rsidR="00DA0299" w:rsidRDefault="006B0B74" w:rsidP="005476A7">
      <w:pPr>
        <w:spacing w:after="100" w:afterAutospacing="1" w:line="480" w:lineRule="auto"/>
        <w:contextualSpacing/>
        <w:rPr>
          <w:rFonts w:ascii="Georgia" w:hAnsi="Georgia" w:cs="Courier New"/>
          <w:bCs/>
          <w:sz w:val="24"/>
          <w:szCs w:val="24"/>
        </w:rPr>
      </w:pPr>
      <w:r w:rsidRPr="006B0B74">
        <w:rPr>
          <w:rFonts w:ascii="Georgia" w:hAnsi="Georgia"/>
          <w:bCs/>
          <w:sz w:val="24"/>
          <w:szCs w:val="24"/>
        </w:rPr>
        <w:t xml:space="preserve">  </w:t>
      </w:r>
      <w:r w:rsidR="00723206">
        <w:rPr>
          <w:rFonts w:ascii="Georgia" w:hAnsi="Georgia"/>
          <w:bCs/>
          <w:sz w:val="24"/>
          <w:szCs w:val="24"/>
        </w:rPr>
        <w:tab/>
      </w:r>
      <w:bookmarkEnd w:id="4"/>
      <w:bookmarkEnd w:id="8"/>
      <w:r w:rsidR="0054782C">
        <w:rPr>
          <w:rFonts w:ascii="Georgia" w:hAnsi="Georgia"/>
          <w:bCs/>
          <w:sz w:val="24"/>
          <w:szCs w:val="24"/>
        </w:rPr>
        <w:t xml:space="preserve">Mr. </w:t>
      </w:r>
      <w:r w:rsidR="00D32DF4">
        <w:rPr>
          <w:rFonts w:ascii="Georgia" w:hAnsi="Georgia"/>
          <w:bCs/>
          <w:sz w:val="24"/>
          <w:szCs w:val="24"/>
        </w:rPr>
        <w:t>Stokka Brown</w:t>
      </w:r>
      <w:r w:rsidR="00AB2FE2">
        <w:rPr>
          <w:rFonts w:ascii="Georgia" w:hAnsi="Georgia"/>
          <w:bCs/>
          <w:sz w:val="24"/>
          <w:szCs w:val="24"/>
        </w:rPr>
        <w:t xml:space="preserve">, </w:t>
      </w:r>
      <w:r w:rsidR="004A652A" w:rsidRPr="004A652A">
        <w:rPr>
          <w:rFonts w:ascii="Georgia" w:hAnsi="Georgia" w:cs="Courier New"/>
          <w:bCs/>
          <w:sz w:val="24"/>
          <w:szCs w:val="24"/>
        </w:rPr>
        <w:t>CSRS, Inc.</w:t>
      </w:r>
      <w:r w:rsidR="009707C8">
        <w:rPr>
          <w:rFonts w:ascii="Georgia" w:hAnsi="Georgia" w:cs="Courier New"/>
          <w:bCs/>
          <w:sz w:val="24"/>
          <w:szCs w:val="24"/>
        </w:rPr>
        <w:t>,</w:t>
      </w:r>
      <w:r w:rsidR="001F7FC2">
        <w:rPr>
          <w:rFonts w:ascii="Georgia" w:hAnsi="Georgia" w:cs="Courier New"/>
          <w:bCs/>
          <w:sz w:val="24"/>
          <w:szCs w:val="24"/>
        </w:rPr>
        <w:t xml:space="preserve"> </w:t>
      </w:r>
      <w:r w:rsidR="004A652A" w:rsidRPr="004A652A">
        <w:rPr>
          <w:rFonts w:ascii="Georgia" w:hAnsi="Georgia" w:cs="Courier New"/>
          <w:bCs/>
          <w:sz w:val="24"/>
          <w:szCs w:val="24"/>
        </w:rPr>
        <w:t xml:space="preserve">gave the highlights on the Upper Barataria Project.  </w:t>
      </w:r>
    </w:p>
    <w:p w14:paraId="6580C58E" w14:textId="59B8A21D" w:rsidR="00A16331" w:rsidRDefault="00A16331" w:rsidP="006709BD">
      <w:pPr>
        <w:spacing w:line="480" w:lineRule="auto"/>
        <w:contextualSpacing/>
        <w:rPr>
          <w:rFonts w:ascii="Georgia" w:hAnsi="Georgia" w:cs="Courier New"/>
          <w:b/>
          <w:bCs/>
          <w:sz w:val="24"/>
          <w:szCs w:val="24"/>
        </w:rPr>
      </w:pPr>
      <w:r>
        <w:rPr>
          <w:rFonts w:ascii="Georgia" w:hAnsi="Georgia" w:cs="Courier New"/>
          <w:b/>
          <w:bCs/>
          <w:sz w:val="24"/>
          <w:szCs w:val="24"/>
        </w:rPr>
        <w:t xml:space="preserve">Segment 2 </w:t>
      </w:r>
      <w:r w:rsidR="00A2052C" w:rsidRPr="00A2052C">
        <w:rPr>
          <w:rFonts w:ascii="Georgia" w:hAnsi="Georgia" w:cs="Courier New"/>
          <w:b/>
          <w:bCs/>
          <w:sz w:val="24"/>
          <w:szCs w:val="24"/>
        </w:rPr>
        <w:t>Sunset Levee Rebid</w:t>
      </w:r>
    </w:p>
    <w:p w14:paraId="066106C2" w14:textId="77777777" w:rsidR="00A2052C" w:rsidRPr="00A2052C" w:rsidRDefault="00A2052C" w:rsidP="00A2052C">
      <w:pPr>
        <w:spacing w:line="480" w:lineRule="auto"/>
        <w:contextualSpacing/>
        <w:rPr>
          <w:rFonts w:ascii="Georgia" w:hAnsi="Georgia" w:cs="Courier New"/>
          <w:b/>
          <w:bCs/>
          <w:sz w:val="24"/>
          <w:szCs w:val="24"/>
        </w:rPr>
      </w:pPr>
      <w:r w:rsidRPr="00A2052C">
        <w:rPr>
          <w:rFonts w:ascii="Georgia" w:hAnsi="Georgia" w:cs="Courier New"/>
          <w:b/>
          <w:bCs/>
          <w:sz w:val="24"/>
          <w:szCs w:val="24"/>
        </w:rPr>
        <w:t>Summary</w:t>
      </w:r>
    </w:p>
    <w:p w14:paraId="451077E6" w14:textId="77777777" w:rsidR="00BB0E9D" w:rsidRPr="00BB0E9D" w:rsidRDefault="00BB0E9D" w:rsidP="00BB0E9D">
      <w:pPr>
        <w:numPr>
          <w:ilvl w:val="0"/>
          <w:numId w:val="24"/>
        </w:numPr>
        <w:spacing w:line="480" w:lineRule="auto"/>
        <w:contextualSpacing/>
        <w:rPr>
          <w:rFonts w:ascii="Georgia" w:hAnsi="Georgia" w:cs="Courier New"/>
          <w:b/>
          <w:bCs/>
          <w:sz w:val="24"/>
          <w:szCs w:val="24"/>
        </w:rPr>
      </w:pPr>
      <w:r w:rsidRPr="00BB0E9D">
        <w:rPr>
          <w:rFonts w:ascii="Georgia" w:hAnsi="Georgia" w:cs="Courier New"/>
          <w:b/>
          <w:bCs/>
          <w:sz w:val="24"/>
          <w:szCs w:val="24"/>
        </w:rPr>
        <w:t>Levee Lift and Des Allemands boat Launch bid together to lower unit price of fill and reduce access road costs</w:t>
      </w:r>
    </w:p>
    <w:p w14:paraId="23D47AF0" w14:textId="77777777" w:rsidR="00BB0E9D" w:rsidRPr="00BB0E9D" w:rsidRDefault="00BB0E9D" w:rsidP="00BB0E9D">
      <w:pPr>
        <w:numPr>
          <w:ilvl w:val="0"/>
          <w:numId w:val="24"/>
        </w:numPr>
        <w:spacing w:line="480" w:lineRule="auto"/>
        <w:contextualSpacing/>
        <w:rPr>
          <w:rFonts w:ascii="Georgia" w:hAnsi="Georgia" w:cs="Courier New"/>
          <w:b/>
          <w:bCs/>
          <w:sz w:val="24"/>
          <w:szCs w:val="24"/>
        </w:rPr>
      </w:pPr>
      <w:r w:rsidRPr="00BB0E9D">
        <w:rPr>
          <w:rFonts w:ascii="Georgia" w:hAnsi="Georgia" w:cs="Courier New"/>
          <w:b/>
          <w:bCs/>
          <w:sz w:val="24"/>
          <w:szCs w:val="24"/>
        </w:rPr>
        <w:t>Draft-Final CEA with LBLD and St. Charles Parish submitted for execution</w:t>
      </w:r>
    </w:p>
    <w:p w14:paraId="297D0E7F" w14:textId="77777777" w:rsidR="00BB0E9D" w:rsidRPr="00BB0E9D" w:rsidRDefault="00BB0E9D" w:rsidP="00BB0E9D">
      <w:pPr>
        <w:numPr>
          <w:ilvl w:val="0"/>
          <w:numId w:val="24"/>
        </w:numPr>
        <w:spacing w:line="480" w:lineRule="auto"/>
        <w:contextualSpacing/>
        <w:rPr>
          <w:rFonts w:ascii="Georgia" w:hAnsi="Georgia" w:cs="Courier New"/>
          <w:b/>
          <w:bCs/>
          <w:sz w:val="24"/>
          <w:szCs w:val="24"/>
        </w:rPr>
      </w:pPr>
      <w:r w:rsidRPr="00BB0E9D">
        <w:rPr>
          <w:rFonts w:ascii="Georgia" w:hAnsi="Georgia" w:cs="Courier New"/>
          <w:b/>
          <w:bCs/>
          <w:sz w:val="24"/>
          <w:szCs w:val="24"/>
        </w:rPr>
        <w:t>Civix continued LONO coordination for pipeline crossings</w:t>
      </w:r>
    </w:p>
    <w:p w14:paraId="3DA1F8A7" w14:textId="77777777" w:rsidR="00BB0E9D" w:rsidRPr="00BB0E9D" w:rsidRDefault="00BB0E9D" w:rsidP="00BB0E9D">
      <w:pPr>
        <w:spacing w:line="480" w:lineRule="auto"/>
        <w:contextualSpacing/>
        <w:rPr>
          <w:rFonts w:ascii="Georgia" w:hAnsi="Georgia" w:cs="Courier New"/>
          <w:b/>
          <w:bCs/>
          <w:sz w:val="24"/>
          <w:szCs w:val="24"/>
        </w:rPr>
      </w:pPr>
      <w:r w:rsidRPr="00BB0E9D">
        <w:rPr>
          <w:rFonts w:ascii="Georgia" w:hAnsi="Georgia" w:cs="Courier New"/>
          <w:b/>
          <w:bCs/>
          <w:sz w:val="24"/>
          <w:szCs w:val="24"/>
        </w:rPr>
        <w:t>Next Steps</w:t>
      </w:r>
    </w:p>
    <w:p w14:paraId="09CCE255" w14:textId="77777777" w:rsidR="00BB0E9D" w:rsidRPr="00BB0E9D" w:rsidRDefault="00BB0E9D" w:rsidP="00BB0E9D">
      <w:pPr>
        <w:numPr>
          <w:ilvl w:val="0"/>
          <w:numId w:val="25"/>
        </w:numPr>
        <w:spacing w:line="480" w:lineRule="auto"/>
        <w:contextualSpacing/>
        <w:rPr>
          <w:rFonts w:ascii="Georgia" w:hAnsi="Georgia" w:cs="Courier New"/>
          <w:b/>
          <w:bCs/>
          <w:sz w:val="24"/>
          <w:szCs w:val="24"/>
        </w:rPr>
      </w:pPr>
      <w:r w:rsidRPr="00BB0E9D">
        <w:rPr>
          <w:rFonts w:ascii="Georgia" w:hAnsi="Georgia" w:cs="Courier New"/>
          <w:b/>
          <w:bCs/>
          <w:sz w:val="24"/>
          <w:szCs w:val="24"/>
        </w:rPr>
        <w:t xml:space="preserve">GIS and DDG bid document comment pickups </w:t>
      </w:r>
    </w:p>
    <w:p w14:paraId="14138B2F" w14:textId="77777777" w:rsidR="00BB0E9D" w:rsidRPr="00BB0E9D" w:rsidRDefault="00BB0E9D" w:rsidP="00BB0E9D">
      <w:pPr>
        <w:numPr>
          <w:ilvl w:val="0"/>
          <w:numId w:val="25"/>
        </w:numPr>
        <w:spacing w:line="480" w:lineRule="auto"/>
        <w:contextualSpacing/>
        <w:rPr>
          <w:rFonts w:ascii="Georgia" w:hAnsi="Georgia" w:cs="Courier New"/>
          <w:b/>
          <w:bCs/>
          <w:sz w:val="24"/>
          <w:szCs w:val="24"/>
        </w:rPr>
      </w:pPr>
      <w:r w:rsidRPr="00BB0E9D">
        <w:rPr>
          <w:rFonts w:ascii="Georgia" w:hAnsi="Georgia" w:cs="Courier New"/>
          <w:b/>
          <w:bCs/>
          <w:sz w:val="24"/>
          <w:szCs w:val="24"/>
        </w:rPr>
        <w:t>Civix finalize LONOs</w:t>
      </w:r>
    </w:p>
    <w:p w14:paraId="4CCF354F" w14:textId="77777777" w:rsidR="00BB0E9D" w:rsidRPr="00BB0E9D" w:rsidRDefault="00BB0E9D" w:rsidP="00BB0E9D">
      <w:pPr>
        <w:numPr>
          <w:ilvl w:val="0"/>
          <w:numId w:val="25"/>
        </w:numPr>
        <w:spacing w:line="480" w:lineRule="auto"/>
        <w:contextualSpacing/>
        <w:rPr>
          <w:rFonts w:ascii="Georgia" w:hAnsi="Georgia" w:cs="Courier New"/>
          <w:b/>
          <w:bCs/>
          <w:sz w:val="24"/>
          <w:szCs w:val="24"/>
        </w:rPr>
      </w:pPr>
      <w:r w:rsidRPr="00BB0E9D">
        <w:rPr>
          <w:rFonts w:ascii="Georgia" w:hAnsi="Georgia" w:cs="Courier New"/>
          <w:b/>
          <w:bCs/>
          <w:sz w:val="24"/>
          <w:szCs w:val="24"/>
        </w:rPr>
        <w:t>CSRS finalize Bid Package consolidation</w:t>
      </w:r>
    </w:p>
    <w:p w14:paraId="443CEA1F" w14:textId="77777777" w:rsidR="00BB0E9D" w:rsidRPr="00BB0E9D" w:rsidRDefault="00BB0E9D" w:rsidP="00BB0E9D">
      <w:pPr>
        <w:numPr>
          <w:ilvl w:val="0"/>
          <w:numId w:val="25"/>
        </w:numPr>
        <w:spacing w:line="480" w:lineRule="auto"/>
        <w:contextualSpacing/>
        <w:rPr>
          <w:rFonts w:ascii="Georgia" w:hAnsi="Georgia" w:cs="Courier New"/>
          <w:b/>
          <w:bCs/>
          <w:sz w:val="24"/>
          <w:szCs w:val="24"/>
        </w:rPr>
      </w:pPr>
      <w:r w:rsidRPr="00BB0E9D">
        <w:rPr>
          <w:rFonts w:ascii="Georgia" w:hAnsi="Georgia" w:cs="Courier New"/>
          <w:b/>
          <w:bCs/>
          <w:sz w:val="24"/>
          <w:szCs w:val="24"/>
        </w:rPr>
        <w:t>Execution of CEA with LBLD and St. Charles Parish</w:t>
      </w:r>
    </w:p>
    <w:p w14:paraId="6FEE799B" w14:textId="77777777" w:rsidR="00BB0E9D" w:rsidRPr="00BB0E9D" w:rsidRDefault="00BB0E9D" w:rsidP="00BB0E9D">
      <w:pPr>
        <w:numPr>
          <w:ilvl w:val="0"/>
          <w:numId w:val="25"/>
        </w:numPr>
        <w:spacing w:line="480" w:lineRule="auto"/>
        <w:contextualSpacing/>
        <w:rPr>
          <w:rFonts w:ascii="Georgia" w:hAnsi="Georgia" w:cs="Courier New"/>
          <w:b/>
          <w:bCs/>
          <w:sz w:val="24"/>
          <w:szCs w:val="24"/>
        </w:rPr>
      </w:pPr>
      <w:r w:rsidRPr="00BB0E9D">
        <w:rPr>
          <w:rFonts w:ascii="Georgia" w:hAnsi="Georgia" w:cs="Courier New"/>
          <w:b/>
          <w:bCs/>
          <w:sz w:val="24"/>
          <w:szCs w:val="24"/>
        </w:rPr>
        <w:t>Bid Package review and approval by LBLD, SCP, and CPRA</w:t>
      </w:r>
    </w:p>
    <w:p w14:paraId="2ABC210D" w14:textId="77777777" w:rsidR="00BB0E9D" w:rsidRPr="00BB0E9D" w:rsidRDefault="00BB0E9D" w:rsidP="00BB0E9D">
      <w:pPr>
        <w:numPr>
          <w:ilvl w:val="0"/>
          <w:numId w:val="25"/>
        </w:numPr>
        <w:spacing w:line="480" w:lineRule="auto"/>
        <w:contextualSpacing/>
        <w:rPr>
          <w:rFonts w:ascii="Georgia" w:hAnsi="Georgia" w:cs="Courier New"/>
          <w:b/>
          <w:bCs/>
          <w:sz w:val="24"/>
          <w:szCs w:val="24"/>
        </w:rPr>
      </w:pPr>
      <w:r w:rsidRPr="00BB0E9D">
        <w:rPr>
          <w:rFonts w:ascii="Georgia" w:hAnsi="Georgia" w:cs="Courier New"/>
          <w:b/>
          <w:bCs/>
          <w:sz w:val="24"/>
          <w:szCs w:val="24"/>
        </w:rPr>
        <w:t>Advertise Bid</w:t>
      </w:r>
    </w:p>
    <w:p w14:paraId="734AB4B9" w14:textId="77777777" w:rsidR="00A2052C" w:rsidRPr="00A2052C" w:rsidRDefault="00A2052C" w:rsidP="00A2052C">
      <w:pPr>
        <w:spacing w:line="480" w:lineRule="auto"/>
        <w:contextualSpacing/>
        <w:rPr>
          <w:rFonts w:ascii="Georgia" w:hAnsi="Georgia" w:cs="Courier New"/>
          <w:b/>
          <w:bCs/>
          <w:sz w:val="24"/>
          <w:szCs w:val="24"/>
        </w:rPr>
      </w:pPr>
      <w:r w:rsidRPr="00A2052C">
        <w:rPr>
          <w:rFonts w:ascii="Georgia" w:hAnsi="Georgia" w:cs="Courier New"/>
          <w:b/>
          <w:bCs/>
          <w:sz w:val="24"/>
          <w:szCs w:val="24"/>
        </w:rPr>
        <w:t>Schedule</w:t>
      </w:r>
    </w:p>
    <w:p w14:paraId="14041C97" w14:textId="77777777" w:rsidR="00A2052C" w:rsidRPr="00A2052C" w:rsidRDefault="00A2052C" w:rsidP="00A2052C">
      <w:pPr>
        <w:numPr>
          <w:ilvl w:val="0"/>
          <w:numId w:val="10"/>
        </w:numPr>
        <w:spacing w:line="480" w:lineRule="auto"/>
        <w:contextualSpacing/>
        <w:rPr>
          <w:rFonts w:ascii="Georgia" w:hAnsi="Georgia" w:cs="Courier New"/>
          <w:b/>
          <w:bCs/>
          <w:sz w:val="24"/>
          <w:szCs w:val="24"/>
        </w:rPr>
      </w:pPr>
      <w:r w:rsidRPr="00A2052C">
        <w:rPr>
          <w:rFonts w:ascii="Georgia" w:hAnsi="Georgia" w:cs="Courier New"/>
          <w:b/>
          <w:bCs/>
          <w:sz w:val="24"/>
          <w:szCs w:val="24"/>
        </w:rPr>
        <w:t>1 month to bid</w:t>
      </w:r>
    </w:p>
    <w:p w14:paraId="67CC7C71" w14:textId="43618187" w:rsidR="00B24E69" w:rsidRPr="00B24E69" w:rsidRDefault="00A2052C" w:rsidP="00B24E69">
      <w:pPr>
        <w:spacing w:line="480" w:lineRule="auto"/>
        <w:contextualSpacing/>
        <w:rPr>
          <w:rFonts w:ascii="Georgia" w:hAnsi="Georgia" w:cs="Courier New"/>
          <w:b/>
          <w:bCs/>
          <w:sz w:val="24"/>
          <w:szCs w:val="24"/>
        </w:rPr>
      </w:pPr>
      <w:r w:rsidRPr="00A2052C">
        <w:rPr>
          <w:rFonts w:ascii="Georgia" w:hAnsi="Georgia" w:cs="Courier New"/>
          <w:b/>
          <w:bCs/>
          <w:sz w:val="24"/>
          <w:szCs w:val="24"/>
        </w:rPr>
        <w:t>Segment 3 – Floodgate</w:t>
      </w:r>
    </w:p>
    <w:p w14:paraId="559CF3B3" w14:textId="77777777" w:rsidR="00B24E69" w:rsidRPr="00B24E69" w:rsidRDefault="00B24E69" w:rsidP="00B24E69">
      <w:pPr>
        <w:spacing w:line="480" w:lineRule="auto"/>
        <w:ind w:firstLine="720"/>
        <w:contextualSpacing/>
        <w:rPr>
          <w:rFonts w:ascii="Georgia" w:hAnsi="Georgia" w:cs="Courier New"/>
          <w:b/>
          <w:bCs/>
          <w:sz w:val="24"/>
          <w:szCs w:val="24"/>
        </w:rPr>
      </w:pPr>
      <w:r w:rsidRPr="00B24E69">
        <w:rPr>
          <w:rFonts w:ascii="Georgia" w:hAnsi="Georgia" w:cs="Courier New"/>
          <w:b/>
          <w:bCs/>
          <w:sz w:val="24"/>
          <w:szCs w:val="24"/>
        </w:rPr>
        <w:t>Progress Update</w:t>
      </w:r>
    </w:p>
    <w:p w14:paraId="2EA8D090" w14:textId="77777777" w:rsidR="00BB0E9D" w:rsidRPr="00BB0E9D" w:rsidRDefault="00BB0E9D" w:rsidP="00BB0E9D">
      <w:pPr>
        <w:numPr>
          <w:ilvl w:val="0"/>
          <w:numId w:val="26"/>
        </w:numPr>
        <w:spacing w:line="480" w:lineRule="auto"/>
        <w:contextualSpacing/>
        <w:rPr>
          <w:rFonts w:ascii="Georgia" w:hAnsi="Georgia" w:cs="Courier New"/>
          <w:b/>
          <w:bCs/>
          <w:sz w:val="24"/>
          <w:szCs w:val="24"/>
        </w:rPr>
      </w:pPr>
      <w:r w:rsidRPr="00BB0E9D">
        <w:rPr>
          <w:rFonts w:ascii="Georgia" w:hAnsi="Georgia" w:cs="Courier New"/>
          <w:b/>
          <w:bCs/>
          <w:sz w:val="24"/>
          <w:szCs w:val="24"/>
        </w:rPr>
        <w:t>Meeting between CSRS, GIS, and Stantec to discuss comments with Design and Review teams</w:t>
      </w:r>
    </w:p>
    <w:p w14:paraId="1D55E427" w14:textId="77777777" w:rsidR="00BB0E9D" w:rsidRPr="00BB0E9D" w:rsidRDefault="00BB0E9D" w:rsidP="00BB0E9D">
      <w:pPr>
        <w:numPr>
          <w:ilvl w:val="1"/>
          <w:numId w:val="26"/>
        </w:numPr>
        <w:spacing w:line="480" w:lineRule="auto"/>
        <w:contextualSpacing/>
        <w:rPr>
          <w:rFonts w:ascii="Georgia" w:hAnsi="Georgia" w:cs="Courier New"/>
          <w:b/>
          <w:bCs/>
          <w:sz w:val="24"/>
          <w:szCs w:val="24"/>
        </w:rPr>
      </w:pPr>
      <w:r w:rsidRPr="00BB0E9D">
        <w:rPr>
          <w:rFonts w:ascii="Georgia" w:hAnsi="Georgia" w:cs="Courier New"/>
          <w:b/>
          <w:bCs/>
          <w:sz w:val="24"/>
          <w:szCs w:val="24"/>
        </w:rPr>
        <w:lastRenderedPageBreak/>
        <w:t>Regarding comment resolution 95% kickoff meeting and preliminary progress status review currently agreed upon by the Design and Review teams</w:t>
      </w:r>
    </w:p>
    <w:p w14:paraId="031E7CB8" w14:textId="77777777" w:rsidR="00BB0E9D" w:rsidRPr="00BB0E9D" w:rsidRDefault="00BB0E9D" w:rsidP="00BB0E9D">
      <w:pPr>
        <w:numPr>
          <w:ilvl w:val="0"/>
          <w:numId w:val="26"/>
        </w:numPr>
        <w:spacing w:line="480" w:lineRule="auto"/>
        <w:contextualSpacing/>
        <w:rPr>
          <w:rFonts w:ascii="Georgia" w:hAnsi="Georgia" w:cs="Courier New"/>
          <w:b/>
          <w:bCs/>
          <w:sz w:val="24"/>
          <w:szCs w:val="24"/>
        </w:rPr>
      </w:pPr>
      <w:r w:rsidRPr="00BB0E9D">
        <w:rPr>
          <w:rFonts w:ascii="Georgia" w:hAnsi="Georgia" w:cs="Courier New"/>
          <w:b/>
          <w:bCs/>
          <w:sz w:val="24"/>
          <w:szCs w:val="24"/>
        </w:rPr>
        <w:t>Executed contract to begin H&amp;H Modeling to support final design</w:t>
      </w:r>
    </w:p>
    <w:p w14:paraId="43A35C6F" w14:textId="77777777" w:rsidR="00BB0E9D" w:rsidRPr="00BB0E9D" w:rsidRDefault="00BB0E9D" w:rsidP="00BB0E9D">
      <w:pPr>
        <w:numPr>
          <w:ilvl w:val="0"/>
          <w:numId w:val="26"/>
        </w:numPr>
        <w:spacing w:line="480" w:lineRule="auto"/>
        <w:contextualSpacing/>
        <w:rPr>
          <w:rFonts w:ascii="Georgia" w:hAnsi="Georgia" w:cs="Courier New"/>
          <w:b/>
          <w:bCs/>
          <w:sz w:val="24"/>
          <w:szCs w:val="24"/>
        </w:rPr>
      </w:pPr>
      <w:r w:rsidRPr="00BB0E9D">
        <w:rPr>
          <w:rFonts w:ascii="Georgia" w:hAnsi="Georgia" w:cs="Courier New"/>
          <w:b/>
          <w:bCs/>
          <w:sz w:val="24"/>
          <w:szCs w:val="24"/>
        </w:rPr>
        <w:t>BKI working on MEP 65% Design</w:t>
      </w:r>
    </w:p>
    <w:p w14:paraId="6D1DF400" w14:textId="77777777" w:rsidR="00BB0E9D" w:rsidRPr="00BB0E9D" w:rsidRDefault="00BB0E9D" w:rsidP="00BB0E9D">
      <w:pPr>
        <w:numPr>
          <w:ilvl w:val="1"/>
          <w:numId w:val="26"/>
        </w:numPr>
        <w:spacing w:line="480" w:lineRule="auto"/>
        <w:contextualSpacing/>
        <w:rPr>
          <w:rFonts w:ascii="Georgia" w:hAnsi="Georgia" w:cs="Courier New"/>
          <w:b/>
          <w:bCs/>
          <w:sz w:val="24"/>
          <w:szCs w:val="24"/>
        </w:rPr>
      </w:pPr>
      <w:r w:rsidRPr="00BB0E9D">
        <w:rPr>
          <w:rFonts w:ascii="Georgia" w:hAnsi="Georgia" w:cs="Courier New"/>
          <w:b/>
          <w:bCs/>
          <w:sz w:val="24"/>
          <w:szCs w:val="24"/>
        </w:rPr>
        <w:t xml:space="preserve">35% progress submitted to GIS </w:t>
      </w:r>
    </w:p>
    <w:p w14:paraId="3126A780" w14:textId="77777777" w:rsidR="00BB0E9D" w:rsidRPr="00BB0E9D" w:rsidRDefault="00BB0E9D" w:rsidP="00BB0E9D">
      <w:pPr>
        <w:spacing w:line="480" w:lineRule="auto"/>
        <w:contextualSpacing/>
        <w:rPr>
          <w:rFonts w:ascii="Georgia" w:hAnsi="Georgia" w:cs="Courier New"/>
          <w:b/>
          <w:bCs/>
          <w:sz w:val="24"/>
          <w:szCs w:val="24"/>
        </w:rPr>
      </w:pPr>
      <w:r w:rsidRPr="00BB0E9D">
        <w:rPr>
          <w:rFonts w:ascii="Georgia" w:hAnsi="Georgia" w:cs="Courier New"/>
          <w:b/>
          <w:bCs/>
          <w:sz w:val="24"/>
          <w:szCs w:val="24"/>
        </w:rPr>
        <w:t xml:space="preserve">Next Steps </w:t>
      </w:r>
    </w:p>
    <w:p w14:paraId="32F4AAF3" w14:textId="77777777" w:rsidR="00BB0E9D" w:rsidRPr="00BB0E9D" w:rsidRDefault="00BB0E9D" w:rsidP="00BB0E9D">
      <w:pPr>
        <w:numPr>
          <w:ilvl w:val="0"/>
          <w:numId w:val="27"/>
        </w:numPr>
        <w:spacing w:line="480" w:lineRule="auto"/>
        <w:contextualSpacing/>
        <w:rPr>
          <w:rFonts w:ascii="Georgia" w:hAnsi="Georgia" w:cs="Courier New"/>
          <w:b/>
          <w:bCs/>
          <w:sz w:val="24"/>
          <w:szCs w:val="24"/>
        </w:rPr>
      </w:pPr>
      <w:r w:rsidRPr="00BB0E9D">
        <w:rPr>
          <w:rFonts w:ascii="Georgia" w:hAnsi="Georgia" w:cs="Courier New"/>
          <w:b/>
          <w:bCs/>
          <w:sz w:val="24"/>
          <w:szCs w:val="24"/>
        </w:rPr>
        <w:t>Complete H&amp;H modeling</w:t>
      </w:r>
    </w:p>
    <w:p w14:paraId="6F4EF0C2" w14:textId="77777777" w:rsidR="00BB0E9D" w:rsidRPr="00BB0E9D" w:rsidRDefault="00BB0E9D" w:rsidP="00BB0E9D">
      <w:pPr>
        <w:numPr>
          <w:ilvl w:val="0"/>
          <w:numId w:val="27"/>
        </w:numPr>
        <w:spacing w:line="480" w:lineRule="auto"/>
        <w:contextualSpacing/>
        <w:rPr>
          <w:rFonts w:ascii="Georgia" w:hAnsi="Georgia" w:cs="Courier New"/>
          <w:b/>
          <w:bCs/>
          <w:sz w:val="24"/>
          <w:szCs w:val="24"/>
        </w:rPr>
      </w:pPr>
      <w:r w:rsidRPr="00BB0E9D">
        <w:rPr>
          <w:rFonts w:ascii="Georgia" w:hAnsi="Georgia" w:cs="Courier New"/>
          <w:b/>
          <w:bCs/>
          <w:sz w:val="24"/>
          <w:szCs w:val="24"/>
        </w:rPr>
        <w:t>BKI complete MEP 65% Design</w:t>
      </w:r>
    </w:p>
    <w:p w14:paraId="4277436E" w14:textId="77777777" w:rsidR="00BB0E9D" w:rsidRPr="00BB0E9D" w:rsidRDefault="00BB0E9D" w:rsidP="00BB0E9D">
      <w:pPr>
        <w:numPr>
          <w:ilvl w:val="0"/>
          <w:numId w:val="27"/>
        </w:numPr>
        <w:spacing w:line="480" w:lineRule="auto"/>
        <w:contextualSpacing/>
        <w:rPr>
          <w:rFonts w:ascii="Georgia" w:hAnsi="Georgia" w:cs="Courier New"/>
          <w:b/>
          <w:bCs/>
          <w:sz w:val="24"/>
          <w:szCs w:val="24"/>
        </w:rPr>
      </w:pPr>
      <w:r w:rsidRPr="00BB0E9D">
        <w:rPr>
          <w:rFonts w:ascii="Georgia" w:hAnsi="Georgia" w:cs="Courier New"/>
          <w:b/>
          <w:bCs/>
          <w:sz w:val="24"/>
          <w:szCs w:val="24"/>
        </w:rPr>
        <w:t>CPRA to review status of the 65% design deliverable recommendations</w:t>
      </w:r>
    </w:p>
    <w:p w14:paraId="0AD97D38" w14:textId="54D68D13" w:rsidR="00B24E69" w:rsidRDefault="00B24E69" w:rsidP="00B24E69">
      <w:pPr>
        <w:spacing w:line="480" w:lineRule="auto"/>
        <w:contextualSpacing/>
        <w:rPr>
          <w:rFonts w:ascii="Georgia" w:hAnsi="Georgia" w:cs="Courier New"/>
          <w:b/>
          <w:bCs/>
          <w:sz w:val="24"/>
          <w:szCs w:val="24"/>
        </w:rPr>
      </w:pPr>
      <w:r w:rsidRPr="00B24E69">
        <w:rPr>
          <w:rFonts w:ascii="Georgia" w:hAnsi="Georgia" w:cs="Courier New"/>
          <w:b/>
          <w:bCs/>
          <w:sz w:val="24"/>
          <w:szCs w:val="24"/>
        </w:rPr>
        <w:t>Segment 4 – Floodgate to Hwy 90</w:t>
      </w:r>
    </w:p>
    <w:p w14:paraId="534D1C46" w14:textId="77777777" w:rsidR="00B24E69" w:rsidRPr="00B24E69" w:rsidRDefault="00B24E69" w:rsidP="00B24E69">
      <w:pPr>
        <w:spacing w:line="480" w:lineRule="auto"/>
        <w:contextualSpacing/>
        <w:rPr>
          <w:rFonts w:ascii="Georgia" w:hAnsi="Georgia" w:cs="Courier New"/>
          <w:b/>
          <w:bCs/>
          <w:sz w:val="24"/>
          <w:szCs w:val="24"/>
        </w:rPr>
      </w:pPr>
      <w:r w:rsidRPr="00B24E69">
        <w:rPr>
          <w:rFonts w:ascii="Georgia" w:hAnsi="Georgia" w:cs="Courier New"/>
          <w:b/>
          <w:bCs/>
          <w:sz w:val="24"/>
          <w:szCs w:val="24"/>
        </w:rPr>
        <w:t>Progress Update</w:t>
      </w:r>
    </w:p>
    <w:p w14:paraId="357E5F9C" w14:textId="77777777" w:rsidR="00BB0E9D" w:rsidRPr="00BB0E9D" w:rsidRDefault="00BB0E9D" w:rsidP="00BB0E9D">
      <w:pPr>
        <w:numPr>
          <w:ilvl w:val="0"/>
          <w:numId w:val="28"/>
        </w:numPr>
        <w:spacing w:line="480" w:lineRule="auto"/>
        <w:contextualSpacing/>
        <w:rPr>
          <w:rFonts w:ascii="Georgia" w:hAnsi="Georgia" w:cs="Courier New"/>
          <w:b/>
          <w:bCs/>
          <w:sz w:val="24"/>
          <w:szCs w:val="24"/>
        </w:rPr>
      </w:pPr>
      <w:r w:rsidRPr="00BB0E9D">
        <w:rPr>
          <w:rFonts w:ascii="Georgia" w:hAnsi="Georgia" w:cs="Courier New"/>
          <w:b/>
          <w:bCs/>
          <w:sz w:val="24"/>
          <w:szCs w:val="24"/>
        </w:rPr>
        <w:t>BKI Interim studies proposal executed</w:t>
      </w:r>
    </w:p>
    <w:p w14:paraId="4C26B438" w14:textId="77777777" w:rsidR="00BB0E9D" w:rsidRPr="00BB0E9D" w:rsidRDefault="00BB0E9D" w:rsidP="00BB0E9D">
      <w:pPr>
        <w:spacing w:line="480" w:lineRule="auto"/>
        <w:ind w:firstLine="720"/>
        <w:contextualSpacing/>
        <w:rPr>
          <w:rFonts w:ascii="Georgia" w:hAnsi="Georgia" w:cs="Courier New"/>
          <w:b/>
          <w:bCs/>
          <w:sz w:val="24"/>
          <w:szCs w:val="24"/>
        </w:rPr>
      </w:pPr>
      <w:r w:rsidRPr="00BB0E9D">
        <w:rPr>
          <w:rFonts w:ascii="Georgia" w:hAnsi="Georgia" w:cs="Courier New"/>
          <w:b/>
          <w:bCs/>
          <w:sz w:val="24"/>
          <w:szCs w:val="24"/>
        </w:rPr>
        <w:t xml:space="preserve">Next Steps </w:t>
      </w:r>
    </w:p>
    <w:p w14:paraId="03DCAC4D" w14:textId="77777777" w:rsidR="00BB0E9D" w:rsidRPr="00BB0E9D" w:rsidRDefault="00BB0E9D" w:rsidP="00BB0E9D">
      <w:pPr>
        <w:numPr>
          <w:ilvl w:val="0"/>
          <w:numId w:val="29"/>
        </w:numPr>
        <w:spacing w:line="480" w:lineRule="auto"/>
        <w:contextualSpacing/>
        <w:rPr>
          <w:rFonts w:ascii="Georgia" w:hAnsi="Georgia" w:cs="Courier New"/>
          <w:b/>
          <w:bCs/>
          <w:sz w:val="24"/>
          <w:szCs w:val="24"/>
        </w:rPr>
      </w:pPr>
      <w:r w:rsidRPr="00BB0E9D">
        <w:rPr>
          <w:rFonts w:ascii="Georgia" w:hAnsi="Georgia" w:cs="Courier New"/>
          <w:b/>
          <w:bCs/>
          <w:sz w:val="24"/>
          <w:szCs w:val="24"/>
        </w:rPr>
        <w:t xml:space="preserve">Greenup to submit Interim studies proposal Scope of Services and Fee Estimate </w:t>
      </w:r>
    </w:p>
    <w:p w14:paraId="43CAC54A" w14:textId="77777777" w:rsidR="00BB0E9D" w:rsidRPr="00BB0E9D" w:rsidRDefault="00BB0E9D" w:rsidP="00BB0E9D">
      <w:pPr>
        <w:numPr>
          <w:ilvl w:val="0"/>
          <w:numId w:val="29"/>
        </w:numPr>
        <w:spacing w:line="480" w:lineRule="auto"/>
        <w:contextualSpacing/>
        <w:rPr>
          <w:rFonts w:ascii="Georgia" w:hAnsi="Georgia" w:cs="Courier New"/>
          <w:b/>
          <w:bCs/>
          <w:sz w:val="24"/>
          <w:szCs w:val="24"/>
        </w:rPr>
      </w:pPr>
      <w:r w:rsidRPr="00BB0E9D">
        <w:rPr>
          <w:rFonts w:ascii="Georgia" w:hAnsi="Georgia" w:cs="Courier New"/>
          <w:b/>
          <w:bCs/>
          <w:sz w:val="24"/>
          <w:szCs w:val="24"/>
        </w:rPr>
        <w:t>Complete Alternatives Analysis</w:t>
      </w:r>
    </w:p>
    <w:p w14:paraId="76267D45" w14:textId="59F065EB" w:rsidR="008B36C3" w:rsidRDefault="004704DC" w:rsidP="002F681B">
      <w:pPr>
        <w:spacing w:line="480" w:lineRule="auto"/>
        <w:ind w:firstLine="720"/>
        <w:contextualSpacing/>
        <w:rPr>
          <w:rFonts w:ascii="Georgia" w:hAnsi="Georgia" w:cs="Courier New"/>
          <w:bCs/>
          <w:sz w:val="24"/>
          <w:szCs w:val="24"/>
        </w:rPr>
      </w:pPr>
      <w:r w:rsidRPr="004704DC">
        <w:rPr>
          <w:rFonts w:ascii="Georgia" w:hAnsi="Georgia" w:cs="Courier New"/>
          <w:bCs/>
          <w:sz w:val="24"/>
          <w:szCs w:val="24"/>
        </w:rPr>
        <w:t xml:space="preserve">Commissioner </w:t>
      </w:r>
      <w:r w:rsidR="000131DF">
        <w:rPr>
          <w:rFonts w:ascii="Georgia" w:hAnsi="Georgia" w:cs="Courier New"/>
          <w:bCs/>
          <w:sz w:val="24"/>
          <w:szCs w:val="24"/>
        </w:rPr>
        <w:t>Arthur J. Bosworth, IV</w:t>
      </w:r>
      <w:r w:rsidRPr="004704DC">
        <w:rPr>
          <w:rFonts w:ascii="Georgia" w:hAnsi="Georgia" w:cs="Courier New"/>
          <w:bCs/>
          <w:sz w:val="24"/>
          <w:szCs w:val="24"/>
        </w:rPr>
        <w:t xml:space="preserve"> </w:t>
      </w:r>
      <w:r w:rsidR="004F1EC2">
        <w:rPr>
          <w:rFonts w:ascii="Georgia" w:hAnsi="Georgia" w:cs="Courier New"/>
          <w:bCs/>
          <w:sz w:val="24"/>
          <w:szCs w:val="24"/>
        </w:rPr>
        <w:t xml:space="preserve">made a motion to adjourn and </w:t>
      </w:r>
      <w:r w:rsidR="000131DF">
        <w:rPr>
          <w:rFonts w:ascii="Georgia" w:hAnsi="Georgia" w:cs="Courier New"/>
          <w:bCs/>
          <w:sz w:val="24"/>
          <w:szCs w:val="24"/>
        </w:rPr>
        <w:t>Vice-President Jeffery Henry</w:t>
      </w:r>
      <w:r w:rsidR="00FA0EAC" w:rsidRPr="00FA0EAC">
        <w:rPr>
          <w:rFonts w:ascii="Georgia" w:hAnsi="Georgia" w:cs="Courier New"/>
          <w:bCs/>
          <w:sz w:val="24"/>
          <w:szCs w:val="24"/>
        </w:rPr>
        <w:t xml:space="preserve"> </w:t>
      </w:r>
      <w:r w:rsidR="004F1EC2">
        <w:rPr>
          <w:rFonts w:ascii="Georgia" w:hAnsi="Georgia" w:cs="Courier New"/>
          <w:bCs/>
          <w:sz w:val="24"/>
          <w:szCs w:val="24"/>
        </w:rPr>
        <w:t>seconded his motion.</w:t>
      </w:r>
    </w:p>
    <w:p w14:paraId="3FE9A27A" w14:textId="77777777" w:rsidR="004F1EC2" w:rsidRPr="004F1EC2" w:rsidRDefault="004F1EC2" w:rsidP="008C6825">
      <w:pPr>
        <w:spacing w:line="480" w:lineRule="auto"/>
        <w:ind w:firstLine="720"/>
        <w:contextualSpacing/>
        <w:rPr>
          <w:rFonts w:ascii="Georgia" w:hAnsi="Georgia" w:cs="Courier New"/>
          <w:b/>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
          <w:bCs/>
          <w:sz w:val="24"/>
          <w:szCs w:val="24"/>
        </w:rPr>
        <w:t>____________________________</w:t>
      </w:r>
    </w:p>
    <w:p w14:paraId="26DCE8E6" w14:textId="68A60BD9" w:rsidR="00AD1BF6" w:rsidRDefault="004F1EC2" w:rsidP="000F372E">
      <w:pPr>
        <w:spacing w:line="480" w:lineRule="auto"/>
        <w:ind w:firstLine="720"/>
        <w:contextualSpacing/>
        <w:rPr>
          <w:rFonts w:ascii="Georgia" w:hAnsi="Georgia" w:cs="Courier New"/>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t>PRESIDENT</w:t>
      </w:r>
    </w:p>
    <w:p w14:paraId="4756B420" w14:textId="5507D8E0" w:rsidR="002C0A62" w:rsidRDefault="00A4479E" w:rsidP="000F372E">
      <w:pPr>
        <w:spacing w:line="480" w:lineRule="auto"/>
        <w:ind w:firstLine="720"/>
        <w:contextualSpacing/>
        <w:rPr>
          <w:rFonts w:ascii="Georgia" w:hAnsi="Georgia" w:cs="Courier New"/>
          <w:bCs/>
          <w:sz w:val="24"/>
          <w:szCs w:val="24"/>
        </w:rPr>
      </w:pPr>
      <w:r>
        <w:rPr>
          <w:rFonts w:ascii="Georgia" w:hAnsi="Georgia" w:cs="Courier New"/>
          <w:bCs/>
          <w:sz w:val="24"/>
          <w:szCs w:val="24"/>
        </w:rPr>
        <w:t>0</w:t>
      </w:r>
      <w:r w:rsidR="000131DF">
        <w:rPr>
          <w:rFonts w:ascii="Georgia" w:hAnsi="Georgia" w:cs="Courier New"/>
          <w:bCs/>
          <w:sz w:val="24"/>
          <w:szCs w:val="24"/>
        </w:rPr>
        <w:t>7</w:t>
      </w:r>
      <w:r>
        <w:rPr>
          <w:rFonts w:ascii="Georgia" w:hAnsi="Georgia" w:cs="Courier New"/>
          <w:bCs/>
          <w:sz w:val="24"/>
          <w:szCs w:val="24"/>
        </w:rPr>
        <w:t>/</w:t>
      </w:r>
      <w:r w:rsidR="004704DC">
        <w:rPr>
          <w:rFonts w:ascii="Georgia" w:hAnsi="Georgia" w:cs="Courier New"/>
          <w:bCs/>
          <w:sz w:val="24"/>
          <w:szCs w:val="24"/>
        </w:rPr>
        <w:t>1</w:t>
      </w:r>
      <w:r w:rsidR="000131DF">
        <w:rPr>
          <w:rFonts w:ascii="Georgia" w:hAnsi="Georgia" w:cs="Courier New"/>
          <w:bCs/>
          <w:sz w:val="24"/>
          <w:szCs w:val="24"/>
        </w:rPr>
        <w:t>0</w:t>
      </w:r>
      <w:r>
        <w:rPr>
          <w:rFonts w:ascii="Georgia" w:hAnsi="Georgia" w:cs="Courier New"/>
          <w:bCs/>
          <w:sz w:val="24"/>
          <w:szCs w:val="24"/>
        </w:rPr>
        <w:t>/2023</w:t>
      </w:r>
    </w:p>
    <w:sectPr w:rsidR="002C0A62" w:rsidSect="003A2272">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A155B" w14:textId="77777777" w:rsidR="004D0BF8" w:rsidRDefault="004D0BF8" w:rsidP="00E85474">
      <w:r>
        <w:separator/>
      </w:r>
    </w:p>
  </w:endnote>
  <w:endnote w:type="continuationSeparator" w:id="0">
    <w:p w14:paraId="3D14105C" w14:textId="77777777" w:rsidR="004D0BF8" w:rsidRDefault="004D0BF8" w:rsidP="00E8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740254"/>
      <w:docPartObj>
        <w:docPartGallery w:val="Page Numbers (Bottom of Page)"/>
        <w:docPartUnique/>
      </w:docPartObj>
    </w:sdtPr>
    <w:sdtEndPr>
      <w:rPr>
        <w:noProof/>
      </w:rPr>
    </w:sdtEndPr>
    <w:sdtContent>
      <w:p w14:paraId="785D61CA" w14:textId="0F5354F0" w:rsidR="0016228C" w:rsidRDefault="0016228C">
        <w:pPr>
          <w:pStyle w:val="Footer"/>
          <w:jc w:val="center"/>
        </w:pPr>
        <w:r>
          <w:rPr>
            <w:noProof/>
          </w:rPr>
          <mc:AlternateContent>
            <mc:Choice Requires="wps">
              <w:drawing>
                <wp:inline distT="0" distB="0" distL="0" distR="0" wp14:anchorId="749A61FF" wp14:editId="458E2E1C">
                  <wp:extent cx="5467350" cy="45085"/>
                  <wp:effectExtent l="9525" t="9525" r="0" b="254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shapetype w14:anchorId="55851E72"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tlnNgIAAF8EAAAOAAAAZHJzL2Uyb0RvYy54bWysVE1vGyEQvVfqf0Dcm7VdO0lXXkeRI7eV&#10;0jZS2t4xC7uoLEMH7HXy6zOwG8f9OFXdAwJm5vHmPdjl1aGzbK8wGHAVn55NOFNOQm1cU/FvXzdv&#10;LjkLUbhaWHCq4g8q8KvV61fL3pdqBi3YWiEjEBfK3le8jdGXRRFkqzoRzsArR0EN2IlIS2yKGkVP&#10;6J0tZpPJedED1h5BqhBo92YI8lXG11rJ+EXroCKzFSduMY+Yx20ai9VSlA0K3xo50hD/wKITxtGh&#10;R6gbEQXbofkDqjMSIYCOZxK6ArQ2UuUeqJvp5Ldu7lvhVe6FxAn+KFP4f7Dy8/4OmakrPuPMiY4s&#10;2ljoZSswluxGSZOcZRSsVZAk3K1p2shaQPMILgqbFOx9KAno3t9h0iD4W5A/AnOwboVr1DUi9K0S&#10;NfGepvzil4K0CFTKtv0nqImA2EXIYh40dkxb47+nwgRNgrFDdu/h6J46RCZpczE/v3i7IJMlxeaL&#10;yeUinyXKBJOKPYb4XkHH0qTimvokghifu8wniP1tiInjS36uFTFujLVjrY0fAB9zgW7WFnPb2Gxp&#10;yvYi3bX8jQSOKdu/5m7yN+aOKen48ciEbV0aHSQKA7m0k3VM0g0WbKF+IBkRhltOr5Im5NQjZz3d&#10;8IqHnzuBijP70ZEV76bzeXoSeTFfXMxogaeR7WlEOElQFY+cDdN1HJ7RzmO6Es8OObgm+7TJGiZr&#10;B1YjWbrFWdrxxaVncrrOWS//hdUT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3ctln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317D771F" w14:textId="5C825713" w:rsidR="0016228C" w:rsidRDefault="001622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B295E9" w14:textId="77777777" w:rsidR="0016228C" w:rsidRDefault="0016228C">
    <w:pPr>
      <w:pStyle w:val="Footer"/>
    </w:pPr>
  </w:p>
  <w:p w14:paraId="65742706" w14:textId="77777777" w:rsidR="00891320" w:rsidRDefault="00891320"/>
  <w:p w14:paraId="254616B9" w14:textId="77777777" w:rsidR="00891320" w:rsidRDefault="008913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5DE8B" w14:textId="77777777" w:rsidR="004D0BF8" w:rsidRDefault="004D0BF8" w:rsidP="00E85474">
      <w:r>
        <w:separator/>
      </w:r>
    </w:p>
  </w:footnote>
  <w:footnote w:type="continuationSeparator" w:id="0">
    <w:p w14:paraId="5457CC1C" w14:textId="77777777" w:rsidR="004D0BF8" w:rsidRDefault="004D0BF8" w:rsidP="00E85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278FE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A2D58"/>
    <w:multiLevelType w:val="hybridMultilevel"/>
    <w:tmpl w:val="763095D2"/>
    <w:lvl w:ilvl="0" w:tplc="450C579A">
      <w:start w:val="1"/>
      <w:numFmt w:val="bullet"/>
      <w:lvlText w:val="•"/>
      <w:lvlJc w:val="left"/>
      <w:pPr>
        <w:tabs>
          <w:tab w:val="num" w:pos="720"/>
        </w:tabs>
        <w:ind w:left="720" w:hanging="360"/>
      </w:pPr>
      <w:rPr>
        <w:rFonts w:ascii="Arial" w:hAnsi="Arial" w:hint="default"/>
      </w:rPr>
    </w:lvl>
    <w:lvl w:ilvl="1" w:tplc="08C2649E" w:tentative="1">
      <w:start w:val="1"/>
      <w:numFmt w:val="bullet"/>
      <w:lvlText w:val="•"/>
      <w:lvlJc w:val="left"/>
      <w:pPr>
        <w:tabs>
          <w:tab w:val="num" w:pos="1440"/>
        </w:tabs>
        <w:ind w:left="1440" w:hanging="360"/>
      </w:pPr>
      <w:rPr>
        <w:rFonts w:ascii="Arial" w:hAnsi="Arial" w:hint="default"/>
      </w:rPr>
    </w:lvl>
    <w:lvl w:ilvl="2" w:tplc="61206A94" w:tentative="1">
      <w:start w:val="1"/>
      <w:numFmt w:val="bullet"/>
      <w:lvlText w:val="•"/>
      <w:lvlJc w:val="left"/>
      <w:pPr>
        <w:tabs>
          <w:tab w:val="num" w:pos="2160"/>
        </w:tabs>
        <w:ind w:left="2160" w:hanging="360"/>
      </w:pPr>
      <w:rPr>
        <w:rFonts w:ascii="Arial" w:hAnsi="Arial" w:hint="default"/>
      </w:rPr>
    </w:lvl>
    <w:lvl w:ilvl="3" w:tplc="2AC89B04" w:tentative="1">
      <w:start w:val="1"/>
      <w:numFmt w:val="bullet"/>
      <w:lvlText w:val="•"/>
      <w:lvlJc w:val="left"/>
      <w:pPr>
        <w:tabs>
          <w:tab w:val="num" w:pos="2880"/>
        </w:tabs>
        <w:ind w:left="2880" w:hanging="360"/>
      </w:pPr>
      <w:rPr>
        <w:rFonts w:ascii="Arial" w:hAnsi="Arial" w:hint="default"/>
      </w:rPr>
    </w:lvl>
    <w:lvl w:ilvl="4" w:tplc="5A9690E8" w:tentative="1">
      <w:start w:val="1"/>
      <w:numFmt w:val="bullet"/>
      <w:lvlText w:val="•"/>
      <w:lvlJc w:val="left"/>
      <w:pPr>
        <w:tabs>
          <w:tab w:val="num" w:pos="3600"/>
        </w:tabs>
        <w:ind w:left="3600" w:hanging="360"/>
      </w:pPr>
      <w:rPr>
        <w:rFonts w:ascii="Arial" w:hAnsi="Arial" w:hint="default"/>
      </w:rPr>
    </w:lvl>
    <w:lvl w:ilvl="5" w:tplc="8F44C25E" w:tentative="1">
      <w:start w:val="1"/>
      <w:numFmt w:val="bullet"/>
      <w:lvlText w:val="•"/>
      <w:lvlJc w:val="left"/>
      <w:pPr>
        <w:tabs>
          <w:tab w:val="num" w:pos="4320"/>
        </w:tabs>
        <w:ind w:left="4320" w:hanging="360"/>
      </w:pPr>
      <w:rPr>
        <w:rFonts w:ascii="Arial" w:hAnsi="Arial" w:hint="default"/>
      </w:rPr>
    </w:lvl>
    <w:lvl w:ilvl="6" w:tplc="027801B4" w:tentative="1">
      <w:start w:val="1"/>
      <w:numFmt w:val="bullet"/>
      <w:lvlText w:val="•"/>
      <w:lvlJc w:val="left"/>
      <w:pPr>
        <w:tabs>
          <w:tab w:val="num" w:pos="5040"/>
        </w:tabs>
        <w:ind w:left="5040" w:hanging="360"/>
      </w:pPr>
      <w:rPr>
        <w:rFonts w:ascii="Arial" w:hAnsi="Arial" w:hint="default"/>
      </w:rPr>
    </w:lvl>
    <w:lvl w:ilvl="7" w:tplc="B47202C6" w:tentative="1">
      <w:start w:val="1"/>
      <w:numFmt w:val="bullet"/>
      <w:lvlText w:val="•"/>
      <w:lvlJc w:val="left"/>
      <w:pPr>
        <w:tabs>
          <w:tab w:val="num" w:pos="5760"/>
        </w:tabs>
        <w:ind w:left="5760" w:hanging="360"/>
      </w:pPr>
      <w:rPr>
        <w:rFonts w:ascii="Arial" w:hAnsi="Arial" w:hint="default"/>
      </w:rPr>
    </w:lvl>
    <w:lvl w:ilvl="8" w:tplc="A90EF6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762B22"/>
    <w:multiLevelType w:val="hybridMultilevel"/>
    <w:tmpl w:val="FA3431F6"/>
    <w:lvl w:ilvl="0" w:tplc="2CEEEB72">
      <w:start w:val="1"/>
      <w:numFmt w:val="bullet"/>
      <w:lvlText w:val="•"/>
      <w:lvlJc w:val="left"/>
      <w:pPr>
        <w:tabs>
          <w:tab w:val="num" w:pos="720"/>
        </w:tabs>
        <w:ind w:left="720" w:hanging="360"/>
      </w:pPr>
      <w:rPr>
        <w:rFonts w:ascii="Arial" w:hAnsi="Arial" w:hint="default"/>
      </w:rPr>
    </w:lvl>
    <w:lvl w:ilvl="1" w:tplc="F44CB526" w:tentative="1">
      <w:start w:val="1"/>
      <w:numFmt w:val="bullet"/>
      <w:lvlText w:val="•"/>
      <w:lvlJc w:val="left"/>
      <w:pPr>
        <w:tabs>
          <w:tab w:val="num" w:pos="1440"/>
        </w:tabs>
        <w:ind w:left="1440" w:hanging="360"/>
      </w:pPr>
      <w:rPr>
        <w:rFonts w:ascii="Arial" w:hAnsi="Arial" w:hint="default"/>
      </w:rPr>
    </w:lvl>
    <w:lvl w:ilvl="2" w:tplc="12825F78" w:tentative="1">
      <w:start w:val="1"/>
      <w:numFmt w:val="bullet"/>
      <w:lvlText w:val="•"/>
      <w:lvlJc w:val="left"/>
      <w:pPr>
        <w:tabs>
          <w:tab w:val="num" w:pos="2160"/>
        </w:tabs>
        <w:ind w:left="2160" w:hanging="360"/>
      </w:pPr>
      <w:rPr>
        <w:rFonts w:ascii="Arial" w:hAnsi="Arial" w:hint="default"/>
      </w:rPr>
    </w:lvl>
    <w:lvl w:ilvl="3" w:tplc="163665CA" w:tentative="1">
      <w:start w:val="1"/>
      <w:numFmt w:val="bullet"/>
      <w:lvlText w:val="•"/>
      <w:lvlJc w:val="left"/>
      <w:pPr>
        <w:tabs>
          <w:tab w:val="num" w:pos="2880"/>
        </w:tabs>
        <w:ind w:left="2880" w:hanging="360"/>
      </w:pPr>
      <w:rPr>
        <w:rFonts w:ascii="Arial" w:hAnsi="Arial" w:hint="default"/>
      </w:rPr>
    </w:lvl>
    <w:lvl w:ilvl="4" w:tplc="5E903A70" w:tentative="1">
      <w:start w:val="1"/>
      <w:numFmt w:val="bullet"/>
      <w:lvlText w:val="•"/>
      <w:lvlJc w:val="left"/>
      <w:pPr>
        <w:tabs>
          <w:tab w:val="num" w:pos="3600"/>
        </w:tabs>
        <w:ind w:left="3600" w:hanging="360"/>
      </w:pPr>
      <w:rPr>
        <w:rFonts w:ascii="Arial" w:hAnsi="Arial" w:hint="default"/>
      </w:rPr>
    </w:lvl>
    <w:lvl w:ilvl="5" w:tplc="3C561B3E" w:tentative="1">
      <w:start w:val="1"/>
      <w:numFmt w:val="bullet"/>
      <w:lvlText w:val="•"/>
      <w:lvlJc w:val="left"/>
      <w:pPr>
        <w:tabs>
          <w:tab w:val="num" w:pos="4320"/>
        </w:tabs>
        <w:ind w:left="4320" w:hanging="360"/>
      </w:pPr>
      <w:rPr>
        <w:rFonts w:ascii="Arial" w:hAnsi="Arial" w:hint="default"/>
      </w:rPr>
    </w:lvl>
    <w:lvl w:ilvl="6" w:tplc="85826C80" w:tentative="1">
      <w:start w:val="1"/>
      <w:numFmt w:val="bullet"/>
      <w:lvlText w:val="•"/>
      <w:lvlJc w:val="left"/>
      <w:pPr>
        <w:tabs>
          <w:tab w:val="num" w:pos="5040"/>
        </w:tabs>
        <w:ind w:left="5040" w:hanging="360"/>
      </w:pPr>
      <w:rPr>
        <w:rFonts w:ascii="Arial" w:hAnsi="Arial" w:hint="default"/>
      </w:rPr>
    </w:lvl>
    <w:lvl w:ilvl="7" w:tplc="DCCC1C56" w:tentative="1">
      <w:start w:val="1"/>
      <w:numFmt w:val="bullet"/>
      <w:lvlText w:val="•"/>
      <w:lvlJc w:val="left"/>
      <w:pPr>
        <w:tabs>
          <w:tab w:val="num" w:pos="5760"/>
        </w:tabs>
        <w:ind w:left="5760" w:hanging="360"/>
      </w:pPr>
      <w:rPr>
        <w:rFonts w:ascii="Arial" w:hAnsi="Arial" w:hint="default"/>
      </w:rPr>
    </w:lvl>
    <w:lvl w:ilvl="8" w:tplc="9042B5D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260EB9"/>
    <w:multiLevelType w:val="hybridMultilevel"/>
    <w:tmpl w:val="F74A63C0"/>
    <w:lvl w:ilvl="0" w:tplc="24346866">
      <w:start w:val="1"/>
      <w:numFmt w:val="bullet"/>
      <w:lvlText w:val="•"/>
      <w:lvlJc w:val="left"/>
      <w:pPr>
        <w:tabs>
          <w:tab w:val="num" w:pos="720"/>
        </w:tabs>
        <w:ind w:left="720" w:hanging="360"/>
      </w:pPr>
      <w:rPr>
        <w:rFonts w:ascii="Arial" w:hAnsi="Arial" w:hint="default"/>
      </w:rPr>
    </w:lvl>
    <w:lvl w:ilvl="1" w:tplc="77081214" w:tentative="1">
      <w:start w:val="1"/>
      <w:numFmt w:val="bullet"/>
      <w:lvlText w:val="•"/>
      <w:lvlJc w:val="left"/>
      <w:pPr>
        <w:tabs>
          <w:tab w:val="num" w:pos="1440"/>
        </w:tabs>
        <w:ind w:left="1440" w:hanging="360"/>
      </w:pPr>
      <w:rPr>
        <w:rFonts w:ascii="Arial" w:hAnsi="Arial" w:hint="default"/>
      </w:rPr>
    </w:lvl>
    <w:lvl w:ilvl="2" w:tplc="0B1EEC70" w:tentative="1">
      <w:start w:val="1"/>
      <w:numFmt w:val="bullet"/>
      <w:lvlText w:val="•"/>
      <w:lvlJc w:val="left"/>
      <w:pPr>
        <w:tabs>
          <w:tab w:val="num" w:pos="2160"/>
        </w:tabs>
        <w:ind w:left="2160" w:hanging="360"/>
      </w:pPr>
      <w:rPr>
        <w:rFonts w:ascii="Arial" w:hAnsi="Arial" w:hint="default"/>
      </w:rPr>
    </w:lvl>
    <w:lvl w:ilvl="3" w:tplc="34F862D0" w:tentative="1">
      <w:start w:val="1"/>
      <w:numFmt w:val="bullet"/>
      <w:lvlText w:val="•"/>
      <w:lvlJc w:val="left"/>
      <w:pPr>
        <w:tabs>
          <w:tab w:val="num" w:pos="2880"/>
        </w:tabs>
        <w:ind w:left="2880" w:hanging="360"/>
      </w:pPr>
      <w:rPr>
        <w:rFonts w:ascii="Arial" w:hAnsi="Arial" w:hint="default"/>
      </w:rPr>
    </w:lvl>
    <w:lvl w:ilvl="4" w:tplc="61F8E124" w:tentative="1">
      <w:start w:val="1"/>
      <w:numFmt w:val="bullet"/>
      <w:lvlText w:val="•"/>
      <w:lvlJc w:val="left"/>
      <w:pPr>
        <w:tabs>
          <w:tab w:val="num" w:pos="3600"/>
        </w:tabs>
        <w:ind w:left="3600" w:hanging="360"/>
      </w:pPr>
      <w:rPr>
        <w:rFonts w:ascii="Arial" w:hAnsi="Arial" w:hint="default"/>
      </w:rPr>
    </w:lvl>
    <w:lvl w:ilvl="5" w:tplc="CF22F11E" w:tentative="1">
      <w:start w:val="1"/>
      <w:numFmt w:val="bullet"/>
      <w:lvlText w:val="•"/>
      <w:lvlJc w:val="left"/>
      <w:pPr>
        <w:tabs>
          <w:tab w:val="num" w:pos="4320"/>
        </w:tabs>
        <w:ind w:left="4320" w:hanging="360"/>
      </w:pPr>
      <w:rPr>
        <w:rFonts w:ascii="Arial" w:hAnsi="Arial" w:hint="default"/>
      </w:rPr>
    </w:lvl>
    <w:lvl w:ilvl="6" w:tplc="9FBA1A22" w:tentative="1">
      <w:start w:val="1"/>
      <w:numFmt w:val="bullet"/>
      <w:lvlText w:val="•"/>
      <w:lvlJc w:val="left"/>
      <w:pPr>
        <w:tabs>
          <w:tab w:val="num" w:pos="5040"/>
        </w:tabs>
        <w:ind w:left="5040" w:hanging="360"/>
      </w:pPr>
      <w:rPr>
        <w:rFonts w:ascii="Arial" w:hAnsi="Arial" w:hint="default"/>
      </w:rPr>
    </w:lvl>
    <w:lvl w:ilvl="7" w:tplc="0D2C9BF8" w:tentative="1">
      <w:start w:val="1"/>
      <w:numFmt w:val="bullet"/>
      <w:lvlText w:val="•"/>
      <w:lvlJc w:val="left"/>
      <w:pPr>
        <w:tabs>
          <w:tab w:val="num" w:pos="5760"/>
        </w:tabs>
        <w:ind w:left="5760" w:hanging="360"/>
      </w:pPr>
      <w:rPr>
        <w:rFonts w:ascii="Arial" w:hAnsi="Arial" w:hint="default"/>
      </w:rPr>
    </w:lvl>
    <w:lvl w:ilvl="8" w:tplc="FB72F25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5715C1"/>
    <w:multiLevelType w:val="hybridMultilevel"/>
    <w:tmpl w:val="9D1E3326"/>
    <w:lvl w:ilvl="0" w:tplc="ABDC821A">
      <w:start w:val="1"/>
      <w:numFmt w:val="bullet"/>
      <w:lvlText w:val="•"/>
      <w:lvlJc w:val="left"/>
      <w:pPr>
        <w:tabs>
          <w:tab w:val="num" w:pos="720"/>
        </w:tabs>
        <w:ind w:left="720" w:hanging="360"/>
      </w:pPr>
      <w:rPr>
        <w:rFonts w:ascii="Arial" w:hAnsi="Arial" w:hint="default"/>
      </w:rPr>
    </w:lvl>
    <w:lvl w:ilvl="1" w:tplc="81EA5A02">
      <w:numFmt w:val="bullet"/>
      <w:lvlText w:val="•"/>
      <w:lvlJc w:val="left"/>
      <w:pPr>
        <w:tabs>
          <w:tab w:val="num" w:pos="1440"/>
        </w:tabs>
        <w:ind w:left="1440" w:hanging="360"/>
      </w:pPr>
      <w:rPr>
        <w:rFonts w:ascii="Arial" w:hAnsi="Arial" w:hint="default"/>
      </w:rPr>
    </w:lvl>
    <w:lvl w:ilvl="2" w:tplc="62B2D800" w:tentative="1">
      <w:start w:val="1"/>
      <w:numFmt w:val="bullet"/>
      <w:lvlText w:val="•"/>
      <w:lvlJc w:val="left"/>
      <w:pPr>
        <w:tabs>
          <w:tab w:val="num" w:pos="2160"/>
        </w:tabs>
        <w:ind w:left="2160" w:hanging="360"/>
      </w:pPr>
      <w:rPr>
        <w:rFonts w:ascii="Arial" w:hAnsi="Arial" w:hint="default"/>
      </w:rPr>
    </w:lvl>
    <w:lvl w:ilvl="3" w:tplc="03CAB9C0" w:tentative="1">
      <w:start w:val="1"/>
      <w:numFmt w:val="bullet"/>
      <w:lvlText w:val="•"/>
      <w:lvlJc w:val="left"/>
      <w:pPr>
        <w:tabs>
          <w:tab w:val="num" w:pos="2880"/>
        </w:tabs>
        <w:ind w:left="2880" w:hanging="360"/>
      </w:pPr>
      <w:rPr>
        <w:rFonts w:ascii="Arial" w:hAnsi="Arial" w:hint="default"/>
      </w:rPr>
    </w:lvl>
    <w:lvl w:ilvl="4" w:tplc="AE8A882A" w:tentative="1">
      <w:start w:val="1"/>
      <w:numFmt w:val="bullet"/>
      <w:lvlText w:val="•"/>
      <w:lvlJc w:val="left"/>
      <w:pPr>
        <w:tabs>
          <w:tab w:val="num" w:pos="3600"/>
        </w:tabs>
        <w:ind w:left="3600" w:hanging="360"/>
      </w:pPr>
      <w:rPr>
        <w:rFonts w:ascii="Arial" w:hAnsi="Arial" w:hint="default"/>
      </w:rPr>
    </w:lvl>
    <w:lvl w:ilvl="5" w:tplc="12F25644" w:tentative="1">
      <w:start w:val="1"/>
      <w:numFmt w:val="bullet"/>
      <w:lvlText w:val="•"/>
      <w:lvlJc w:val="left"/>
      <w:pPr>
        <w:tabs>
          <w:tab w:val="num" w:pos="4320"/>
        </w:tabs>
        <w:ind w:left="4320" w:hanging="360"/>
      </w:pPr>
      <w:rPr>
        <w:rFonts w:ascii="Arial" w:hAnsi="Arial" w:hint="default"/>
      </w:rPr>
    </w:lvl>
    <w:lvl w:ilvl="6" w:tplc="07BAD8F6" w:tentative="1">
      <w:start w:val="1"/>
      <w:numFmt w:val="bullet"/>
      <w:lvlText w:val="•"/>
      <w:lvlJc w:val="left"/>
      <w:pPr>
        <w:tabs>
          <w:tab w:val="num" w:pos="5040"/>
        </w:tabs>
        <w:ind w:left="5040" w:hanging="360"/>
      </w:pPr>
      <w:rPr>
        <w:rFonts w:ascii="Arial" w:hAnsi="Arial" w:hint="default"/>
      </w:rPr>
    </w:lvl>
    <w:lvl w:ilvl="7" w:tplc="01E87FD4" w:tentative="1">
      <w:start w:val="1"/>
      <w:numFmt w:val="bullet"/>
      <w:lvlText w:val="•"/>
      <w:lvlJc w:val="left"/>
      <w:pPr>
        <w:tabs>
          <w:tab w:val="num" w:pos="5760"/>
        </w:tabs>
        <w:ind w:left="5760" w:hanging="360"/>
      </w:pPr>
      <w:rPr>
        <w:rFonts w:ascii="Arial" w:hAnsi="Arial" w:hint="default"/>
      </w:rPr>
    </w:lvl>
    <w:lvl w:ilvl="8" w:tplc="7398215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1687C5F"/>
    <w:multiLevelType w:val="hybridMultilevel"/>
    <w:tmpl w:val="17F20BBE"/>
    <w:lvl w:ilvl="0" w:tplc="C7D6DABE">
      <w:start w:val="1"/>
      <w:numFmt w:val="bullet"/>
      <w:lvlText w:val="•"/>
      <w:lvlJc w:val="left"/>
      <w:pPr>
        <w:tabs>
          <w:tab w:val="num" w:pos="720"/>
        </w:tabs>
        <w:ind w:left="720" w:hanging="360"/>
      </w:pPr>
      <w:rPr>
        <w:rFonts w:ascii="Arial" w:hAnsi="Arial" w:hint="default"/>
      </w:rPr>
    </w:lvl>
    <w:lvl w:ilvl="1" w:tplc="23DAE712" w:tentative="1">
      <w:start w:val="1"/>
      <w:numFmt w:val="bullet"/>
      <w:lvlText w:val="•"/>
      <w:lvlJc w:val="left"/>
      <w:pPr>
        <w:tabs>
          <w:tab w:val="num" w:pos="1440"/>
        </w:tabs>
        <w:ind w:left="1440" w:hanging="360"/>
      </w:pPr>
      <w:rPr>
        <w:rFonts w:ascii="Arial" w:hAnsi="Arial" w:hint="default"/>
      </w:rPr>
    </w:lvl>
    <w:lvl w:ilvl="2" w:tplc="1F928F60" w:tentative="1">
      <w:start w:val="1"/>
      <w:numFmt w:val="bullet"/>
      <w:lvlText w:val="•"/>
      <w:lvlJc w:val="left"/>
      <w:pPr>
        <w:tabs>
          <w:tab w:val="num" w:pos="2160"/>
        </w:tabs>
        <w:ind w:left="2160" w:hanging="360"/>
      </w:pPr>
      <w:rPr>
        <w:rFonts w:ascii="Arial" w:hAnsi="Arial" w:hint="default"/>
      </w:rPr>
    </w:lvl>
    <w:lvl w:ilvl="3" w:tplc="DFC6486E" w:tentative="1">
      <w:start w:val="1"/>
      <w:numFmt w:val="bullet"/>
      <w:lvlText w:val="•"/>
      <w:lvlJc w:val="left"/>
      <w:pPr>
        <w:tabs>
          <w:tab w:val="num" w:pos="2880"/>
        </w:tabs>
        <w:ind w:left="2880" w:hanging="360"/>
      </w:pPr>
      <w:rPr>
        <w:rFonts w:ascii="Arial" w:hAnsi="Arial" w:hint="default"/>
      </w:rPr>
    </w:lvl>
    <w:lvl w:ilvl="4" w:tplc="FE94062C" w:tentative="1">
      <w:start w:val="1"/>
      <w:numFmt w:val="bullet"/>
      <w:lvlText w:val="•"/>
      <w:lvlJc w:val="left"/>
      <w:pPr>
        <w:tabs>
          <w:tab w:val="num" w:pos="3600"/>
        </w:tabs>
        <w:ind w:left="3600" w:hanging="360"/>
      </w:pPr>
      <w:rPr>
        <w:rFonts w:ascii="Arial" w:hAnsi="Arial" w:hint="default"/>
      </w:rPr>
    </w:lvl>
    <w:lvl w:ilvl="5" w:tplc="4798FA88" w:tentative="1">
      <w:start w:val="1"/>
      <w:numFmt w:val="bullet"/>
      <w:lvlText w:val="•"/>
      <w:lvlJc w:val="left"/>
      <w:pPr>
        <w:tabs>
          <w:tab w:val="num" w:pos="4320"/>
        </w:tabs>
        <w:ind w:left="4320" w:hanging="360"/>
      </w:pPr>
      <w:rPr>
        <w:rFonts w:ascii="Arial" w:hAnsi="Arial" w:hint="default"/>
      </w:rPr>
    </w:lvl>
    <w:lvl w:ilvl="6" w:tplc="C88429E4" w:tentative="1">
      <w:start w:val="1"/>
      <w:numFmt w:val="bullet"/>
      <w:lvlText w:val="•"/>
      <w:lvlJc w:val="left"/>
      <w:pPr>
        <w:tabs>
          <w:tab w:val="num" w:pos="5040"/>
        </w:tabs>
        <w:ind w:left="5040" w:hanging="360"/>
      </w:pPr>
      <w:rPr>
        <w:rFonts w:ascii="Arial" w:hAnsi="Arial" w:hint="default"/>
      </w:rPr>
    </w:lvl>
    <w:lvl w:ilvl="7" w:tplc="7B18DD64" w:tentative="1">
      <w:start w:val="1"/>
      <w:numFmt w:val="bullet"/>
      <w:lvlText w:val="•"/>
      <w:lvlJc w:val="left"/>
      <w:pPr>
        <w:tabs>
          <w:tab w:val="num" w:pos="5760"/>
        </w:tabs>
        <w:ind w:left="5760" w:hanging="360"/>
      </w:pPr>
      <w:rPr>
        <w:rFonts w:ascii="Arial" w:hAnsi="Arial" w:hint="default"/>
      </w:rPr>
    </w:lvl>
    <w:lvl w:ilvl="8" w:tplc="FD0E9F7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1D45FF"/>
    <w:multiLevelType w:val="hybridMultilevel"/>
    <w:tmpl w:val="F7204694"/>
    <w:lvl w:ilvl="0" w:tplc="F81C0B8C">
      <w:start w:val="1"/>
      <w:numFmt w:val="bullet"/>
      <w:lvlText w:val="•"/>
      <w:lvlJc w:val="left"/>
      <w:pPr>
        <w:tabs>
          <w:tab w:val="num" w:pos="720"/>
        </w:tabs>
        <w:ind w:left="720" w:hanging="360"/>
      </w:pPr>
      <w:rPr>
        <w:rFonts w:ascii="Arial" w:hAnsi="Arial" w:hint="default"/>
      </w:rPr>
    </w:lvl>
    <w:lvl w:ilvl="1" w:tplc="54FE0A88">
      <w:numFmt w:val="bullet"/>
      <w:lvlText w:val="•"/>
      <w:lvlJc w:val="left"/>
      <w:pPr>
        <w:tabs>
          <w:tab w:val="num" w:pos="1440"/>
        </w:tabs>
        <w:ind w:left="1440" w:hanging="360"/>
      </w:pPr>
      <w:rPr>
        <w:rFonts w:ascii="Arial" w:hAnsi="Arial" w:hint="default"/>
      </w:rPr>
    </w:lvl>
    <w:lvl w:ilvl="2" w:tplc="5C2A4092" w:tentative="1">
      <w:start w:val="1"/>
      <w:numFmt w:val="bullet"/>
      <w:lvlText w:val="•"/>
      <w:lvlJc w:val="left"/>
      <w:pPr>
        <w:tabs>
          <w:tab w:val="num" w:pos="2160"/>
        </w:tabs>
        <w:ind w:left="2160" w:hanging="360"/>
      </w:pPr>
      <w:rPr>
        <w:rFonts w:ascii="Arial" w:hAnsi="Arial" w:hint="default"/>
      </w:rPr>
    </w:lvl>
    <w:lvl w:ilvl="3" w:tplc="7BA27FA2" w:tentative="1">
      <w:start w:val="1"/>
      <w:numFmt w:val="bullet"/>
      <w:lvlText w:val="•"/>
      <w:lvlJc w:val="left"/>
      <w:pPr>
        <w:tabs>
          <w:tab w:val="num" w:pos="2880"/>
        </w:tabs>
        <w:ind w:left="2880" w:hanging="360"/>
      </w:pPr>
      <w:rPr>
        <w:rFonts w:ascii="Arial" w:hAnsi="Arial" w:hint="default"/>
      </w:rPr>
    </w:lvl>
    <w:lvl w:ilvl="4" w:tplc="CE760BF6" w:tentative="1">
      <w:start w:val="1"/>
      <w:numFmt w:val="bullet"/>
      <w:lvlText w:val="•"/>
      <w:lvlJc w:val="left"/>
      <w:pPr>
        <w:tabs>
          <w:tab w:val="num" w:pos="3600"/>
        </w:tabs>
        <w:ind w:left="3600" w:hanging="360"/>
      </w:pPr>
      <w:rPr>
        <w:rFonts w:ascii="Arial" w:hAnsi="Arial" w:hint="default"/>
      </w:rPr>
    </w:lvl>
    <w:lvl w:ilvl="5" w:tplc="4776CED4" w:tentative="1">
      <w:start w:val="1"/>
      <w:numFmt w:val="bullet"/>
      <w:lvlText w:val="•"/>
      <w:lvlJc w:val="left"/>
      <w:pPr>
        <w:tabs>
          <w:tab w:val="num" w:pos="4320"/>
        </w:tabs>
        <w:ind w:left="4320" w:hanging="360"/>
      </w:pPr>
      <w:rPr>
        <w:rFonts w:ascii="Arial" w:hAnsi="Arial" w:hint="default"/>
      </w:rPr>
    </w:lvl>
    <w:lvl w:ilvl="6" w:tplc="1D4070B8" w:tentative="1">
      <w:start w:val="1"/>
      <w:numFmt w:val="bullet"/>
      <w:lvlText w:val="•"/>
      <w:lvlJc w:val="left"/>
      <w:pPr>
        <w:tabs>
          <w:tab w:val="num" w:pos="5040"/>
        </w:tabs>
        <w:ind w:left="5040" w:hanging="360"/>
      </w:pPr>
      <w:rPr>
        <w:rFonts w:ascii="Arial" w:hAnsi="Arial" w:hint="default"/>
      </w:rPr>
    </w:lvl>
    <w:lvl w:ilvl="7" w:tplc="9B1ADC7C" w:tentative="1">
      <w:start w:val="1"/>
      <w:numFmt w:val="bullet"/>
      <w:lvlText w:val="•"/>
      <w:lvlJc w:val="left"/>
      <w:pPr>
        <w:tabs>
          <w:tab w:val="num" w:pos="5760"/>
        </w:tabs>
        <w:ind w:left="5760" w:hanging="360"/>
      </w:pPr>
      <w:rPr>
        <w:rFonts w:ascii="Arial" w:hAnsi="Arial" w:hint="default"/>
      </w:rPr>
    </w:lvl>
    <w:lvl w:ilvl="8" w:tplc="03BA5AA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78921F2"/>
    <w:multiLevelType w:val="hybridMultilevel"/>
    <w:tmpl w:val="E5CE9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F5B46"/>
    <w:multiLevelType w:val="hybridMultilevel"/>
    <w:tmpl w:val="6090DB8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9A17E3"/>
    <w:multiLevelType w:val="hybridMultilevel"/>
    <w:tmpl w:val="3FE21F70"/>
    <w:lvl w:ilvl="0" w:tplc="5A76CB48">
      <w:start w:val="1"/>
      <w:numFmt w:val="bullet"/>
      <w:lvlText w:val="•"/>
      <w:lvlJc w:val="left"/>
      <w:pPr>
        <w:tabs>
          <w:tab w:val="num" w:pos="720"/>
        </w:tabs>
        <w:ind w:left="720" w:hanging="360"/>
      </w:pPr>
      <w:rPr>
        <w:rFonts w:ascii="Arial" w:hAnsi="Arial" w:hint="default"/>
      </w:rPr>
    </w:lvl>
    <w:lvl w:ilvl="1" w:tplc="01D6AC8C" w:tentative="1">
      <w:start w:val="1"/>
      <w:numFmt w:val="bullet"/>
      <w:lvlText w:val="•"/>
      <w:lvlJc w:val="left"/>
      <w:pPr>
        <w:tabs>
          <w:tab w:val="num" w:pos="1440"/>
        </w:tabs>
        <w:ind w:left="1440" w:hanging="360"/>
      </w:pPr>
      <w:rPr>
        <w:rFonts w:ascii="Arial" w:hAnsi="Arial" w:hint="default"/>
      </w:rPr>
    </w:lvl>
    <w:lvl w:ilvl="2" w:tplc="170448E8" w:tentative="1">
      <w:start w:val="1"/>
      <w:numFmt w:val="bullet"/>
      <w:lvlText w:val="•"/>
      <w:lvlJc w:val="left"/>
      <w:pPr>
        <w:tabs>
          <w:tab w:val="num" w:pos="2160"/>
        </w:tabs>
        <w:ind w:left="2160" w:hanging="360"/>
      </w:pPr>
      <w:rPr>
        <w:rFonts w:ascii="Arial" w:hAnsi="Arial" w:hint="default"/>
      </w:rPr>
    </w:lvl>
    <w:lvl w:ilvl="3" w:tplc="7F7886B6" w:tentative="1">
      <w:start w:val="1"/>
      <w:numFmt w:val="bullet"/>
      <w:lvlText w:val="•"/>
      <w:lvlJc w:val="left"/>
      <w:pPr>
        <w:tabs>
          <w:tab w:val="num" w:pos="2880"/>
        </w:tabs>
        <w:ind w:left="2880" w:hanging="360"/>
      </w:pPr>
      <w:rPr>
        <w:rFonts w:ascii="Arial" w:hAnsi="Arial" w:hint="default"/>
      </w:rPr>
    </w:lvl>
    <w:lvl w:ilvl="4" w:tplc="77325D4A" w:tentative="1">
      <w:start w:val="1"/>
      <w:numFmt w:val="bullet"/>
      <w:lvlText w:val="•"/>
      <w:lvlJc w:val="left"/>
      <w:pPr>
        <w:tabs>
          <w:tab w:val="num" w:pos="3600"/>
        </w:tabs>
        <w:ind w:left="3600" w:hanging="360"/>
      </w:pPr>
      <w:rPr>
        <w:rFonts w:ascii="Arial" w:hAnsi="Arial" w:hint="default"/>
      </w:rPr>
    </w:lvl>
    <w:lvl w:ilvl="5" w:tplc="35208392" w:tentative="1">
      <w:start w:val="1"/>
      <w:numFmt w:val="bullet"/>
      <w:lvlText w:val="•"/>
      <w:lvlJc w:val="left"/>
      <w:pPr>
        <w:tabs>
          <w:tab w:val="num" w:pos="4320"/>
        </w:tabs>
        <w:ind w:left="4320" w:hanging="360"/>
      </w:pPr>
      <w:rPr>
        <w:rFonts w:ascii="Arial" w:hAnsi="Arial" w:hint="default"/>
      </w:rPr>
    </w:lvl>
    <w:lvl w:ilvl="6" w:tplc="DB26FA68" w:tentative="1">
      <w:start w:val="1"/>
      <w:numFmt w:val="bullet"/>
      <w:lvlText w:val="•"/>
      <w:lvlJc w:val="left"/>
      <w:pPr>
        <w:tabs>
          <w:tab w:val="num" w:pos="5040"/>
        </w:tabs>
        <w:ind w:left="5040" w:hanging="360"/>
      </w:pPr>
      <w:rPr>
        <w:rFonts w:ascii="Arial" w:hAnsi="Arial" w:hint="default"/>
      </w:rPr>
    </w:lvl>
    <w:lvl w:ilvl="7" w:tplc="F99A1CCA" w:tentative="1">
      <w:start w:val="1"/>
      <w:numFmt w:val="bullet"/>
      <w:lvlText w:val="•"/>
      <w:lvlJc w:val="left"/>
      <w:pPr>
        <w:tabs>
          <w:tab w:val="num" w:pos="5760"/>
        </w:tabs>
        <w:ind w:left="5760" w:hanging="360"/>
      </w:pPr>
      <w:rPr>
        <w:rFonts w:ascii="Arial" w:hAnsi="Arial" w:hint="default"/>
      </w:rPr>
    </w:lvl>
    <w:lvl w:ilvl="8" w:tplc="E656F2A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5806AC3"/>
    <w:multiLevelType w:val="hybridMultilevel"/>
    <w:tmpl w:val="33EE9B26"/>
    <w:lvl w:ilvl="0" w:tplc="9574FC3C">
      <w:start w:val="1"/>
      <w:numFmt w:val="bullet"/>
      <w:lvlText w:val="•"/>
      <w:lvlJc w:val="left"/>
      <w:pPr>
        <w:tabs>
          <w:tab w:val="num" w:pos="720"/>
        </w:tabs>
        <w:ind w:left="720" w:hanging="360"/>
      </w:pPr>
      <w:rPr>
        <w:rFonts w:ascii="Arial" w:hAnsi="Arial" w:hint="default"/>
      </w:rPr>
    </w:lvl>
    <w:lvl w:ilvl="1" w:tplc="81F06E3C">
      <w:numFmt w:val="bullet"/>
      <w:lvlText w:val=""/>
      <w:lvlJc w:val="left"/>
      <w:pPr>
        <w:ind w:left="1440" w:hanging="360"/>
      </w:pPr>
      <w:rPr>
        <w:rFonts w:ascii="Symbol" w:eastAsiaTheme="minorHAnsi" w:hAnsi="Symbol" w:cs="Courier New" w:hint="default"/>
      </w:rPr>
    </w:lvl>
    <w:lvl w:ilvl="2" w:tplc="7BF2773A" w:tentative="1">
      <w:start w:val="1"/>
      <w:numFmt w:val="bullet"/>
      <w:lvlText w:val="•"/>
      <w:lvlJc w:val="left"/>
      <w:pPr>
        <w:tabs>
          <w:tab w:val="num" w:pos="2160"/>
        </w:tabs>
        <w:ind w:left="2160" w:hanging="360"/>
      </w:pPr>
      <w:rPr>
        <w:rFonts w:ascii="Arial" w:hAnsi="Arial" w:hint="default"/>
      </w:rPr>
    </w:lvl>
    <w:lvl w:ilvl="3" w:tplc="59047FD6" w:tentative="1">
      <w:start w:val="1"/>
      <w:numFmt w:val="bullet"/>
      <w:lvlText w:val="•"/>
      <w:lvlJc w:val="left"/>
      <w:pPr>
        <w:tabs>
          <w:tab w:val="num" w:pos="2880"/>
        </w:tabs>
        <w:ind w:left="2880" w:hanging="360"/>
      </w:pPr>
      <w:rPr>
        <w:rFonts w:ascii="Arial" w:hAnsi="Arial" w:hint="default"/>
      </w:rPr>
    </w:lvl>
    <w:lvl w:ilvl="4" w:tplc="D9DEA310" w:tentative="1">
      <w:start w:val="1"/>
      <w:numFmt w:val="bullet"/>
      <w:lvlText w:val="•"/>
      <w:lvlJc w:val="left"/>
      <w:pPr>
        <w:tabs>
          <w:tab w:val="num" w:pos="3600"/>
        </w:tabs>
        <w:ind w:left="3600" w:hanging="360"/>
      </w:pPr>
      <w:rPr>
        <w:rFonts w:ascii="Arial" w:hAnsi="Arial" w:hint="default"/>
      </w:rPr>
    </w:lvl>
    <w:lvl w:ilvl="5" w:tplc="0C020A26" w:tentative="1">
      <w:start w:val="1"/>
      <w:numFmt w:val="bullet"/>
      <w:lvlText w:val="•"/>
      <w:lvlJc w:val="left"/>
      <w:pPr>
        <w:tabs>
          <w:tab w:val="num" w:pos="4320"/>
        </w:tabs>
        <w:ind w:left="4320" w:hanging="360"/>
      </w:pPr>
      <w:rPr>
        <w:rFonts w:ascii="Arial" w:hAnsi="Arial" w:hint="default"/>
      </w:rPr>
    </w:lvl>
    <w:lvl w:ilvl="6" w:tplc="C8642266" w:tentative="1">
      <w:start w:val="1"/>
      <w:numFmt w:val="bullet"/>
      <w:lvlText w:val="•"/>
      <w:lvlJc w:val="left"/>
      <w:pPr>
        <w:tabs>
          <w:tab w:val="num" w:pos="5040"/>
        </w:tabs>
        <w:ind w:left="5040" w:hanging="360"/>
      </w:pPr>
      <w:rPr>
        <w:rFonts w:ascii="Arial" w:hAnsi="Arial" w:hint="default"/>
      </w:rPr>
    </w:lvl>
    <w:lvl w:ilvl="7" w:tplc="24981E84" w:tentative="1">
      <w:start w:val="1"/>
      <w:numFmt w:val="bullet"/>
      <w:lvlText w:val="•"/>
      <w:lvlJc w:val="left"/>
      <w:pPr>
        <w:tabs>
          <w:tab w:val="num" w:pos="5760"/>
        </w:tabs>
        <w:ind w:left="5760" w:hanging="360"/>
      </w:pPr>
      <w:rPr>
        <w:rFonts w:ascii="Arial" w:hAnsi="Arial" w:hint="default"/>
      </w:rPr>
    </w:lvl>
    <w:lvl w:ilvl="8" w:tplc="FF4CBCB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6C800C0"/>
    <w:multiLevelType w:val="hybridMultilevel"/>
    <w:tmpl w:val="CFF0A7AC"/>
    <w:lvl w:ilvl="0" w:tplc="F8904584">
      <w:start w:val="1"/>
      <w:numFmt w:val="bullet"/>
      <w:lvlText w:val="•"/>
      <w:lvlJc w:val="left"/>
      <w:pPr>
        <w:tabs>
          <w:tab w:val="num" w:pos="720"/>
        </w:tabs>
        <w:ind w:left="720" w:hanging="360"/>
      </w:pPr>
      <w:rPr>
        <w:rFonts w:ascii="Arial" w:hAnsi="Arial" w:hint="default"/>
      </w:rPr>
    </w:lvl>
    <w:lvl w:ilvl="1" w:tplc="27600288">
      <w:numFmt w:val="bullet"/>
      <w:lvlText w:val="•"/>
      <w:lvlJc w:val="left"/>
      <w:pPr>
        <w:tabs>
          <w:tab w:val="num" w:pos="1440"/>
        </w:tabs>
        <w:ind w:left="1440" w:hanging="360"/>
      </w:pPr>
      <w:rPr>
        <w:rFonts w:ascii="Arial" w:hAnsi="Arial" w:hint="default"/>
      </w:rPr>
    </w:lvl>
    <w:lvl w:ilvl="2" w:tplc="85D60D28" w:tentative="1">
      <w:start w:val="1"/>
      <w:numFmt w:val="bullet"/>
      <w:lvlText w:val="•"/>
      <w:lvlJc w:val="left"/>
      <w:pPr>
        <w:tabs>
          <w:tab w:val="num" w:pos="2160"/>
        </w:tabs>
        <w:ind w:left="2160" w:hanging="360"/>
      </w:pPr>
      <w:rPr>
        <w:rFonts w:ascii="Arial" w:hAnsi="Arial" w:hint="default"/>
      </w:rPr>
    </w:lvl>
    <w:lvl w:ilvl="3" w:tplc="1644B18A" w:tentative="1">
      <w:start w:val="1"/>
      <w:numFmt w:val="bullet"/>
      <w:lvlText w:val="•"/>
      <w:lvlJc w:val="left"/>
      <w:pPr>
        <w:tabs>
          <w:tab w:val="num" w:pos="2880"/>
        </w:tabs>
        <w:ind w:left="2880" w:hanging="360"/>
      </w:pPr>
      <w:rPr>
        <w:rFonts w:ascii="Arial" w:hAnsi="Arial" w:hint="default"/>
      </w:rPr>
    </w:lvl>
    <w:lvl w:ilvl="4" w:tplc="7334339C" w:tentative="1">
      <w:start w:val="1"/>
      <w:numFmt w:val="bullet"/>
      <w:lvlText w:val="•"/>
      <w:lvlJc w:val="left"/>
      <w:pPr>
        <w:tabs>
          <w:tab w:val="num" w:pos="3600"/>
        </w:tabs>
        <w:ind w:left="3600" w:hanging="360"/>
      </w:pPr>
      <w:rPr>
        <w:rFonts w:ascii="Arial" w:hAnsi="Arial" w:hint="default"/>
      </w:rPr>
    </w:lvl>
    <w:lvl w:ilvl="5" w:tplc="4516D798" w:tentative="1">
      <w:start w:val="1"/>
      <w:numFmt w:val="bullet"/>
      <w:lvlText w:val="•"/>
      <w:lvlJc w:val="left"/>
      <w:pPr>
        <w:tabs>
          <w:tab w:val="num" w:pos="4320"/>
        </w:tabs>
        <w:ind w:left="4320" w:hanging="360"/>
      </w:pPr>
      <w:rPr>
        <w:rFonts w:ascii="Arial" w:hAnsi="Arial" w:hint="default"/>
      </w:rPr>
    </w:lvl>
    <w:lvl w:ilvl="6" w:tplc="77522A08" w:tentative="1">
      <w:start w:val="1"/>
      <w:numFmt w:val="bullet"/>
      <w:lvlText w:val="•"/>
      <w:lvlJc w:val="left"/>
      <w:pPr>
        <w:tabs>
          <w:tab w:val="num" w:pos="5040"/>
        </w:tabs>
        <w:ind w:left="5040" w:hanging="360"/>
      </w:pPr>
      <w:rPr>
        <w:rFonts w:ascii="Arial" w:hAnsi="Arial" w:hint="default"/>
      </w:rPr>
    </w:lvl>
    <w:lvl w:ilvl="7" w:tplc="0218BA40" w:tentative="1">
      <w:start w:val="1"/>
      <w:numFmt w:val="bullet"/>
      <w:lvlText w:val="•"/>
      <w:lvlJc w:val="left"/>
      <w:pPr>
        <w:tabs>
          <w:tab w:val="num" w:pos="5760"/>
        </w:tabs>
        <w:ind w:left="5760" w:hanging="360"/>
      </w:pPr>
      <w:rPr>
        <w:rFonts w:ascii="Arial" w:hAnsi="Arial" w:hint="default"/>
      </w:rPr>
    </w:lvl>
    <w:lvl w:ilvl="8" w:tplc="CF0CA6D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B78515F"/>
    <w:multiLevelType w:val="hybridMultilevel"/>
    <w:tmpl w:val="BA9EE950"/>
    <w:lvl w:ilvl="0" w:tplc="2ACE7B50">
      <w:start w:val="1"/>
      <w:numFmt w:val="bullet"/>
      <w:lvlText w:val="•"/>
      <w:lvlJc w:val="left"/>
      <w:pPr>
        <w:tabs>
          <w:tab w:val="num" w:pos="720"/>
        </w:tabs>
        <w:ind w:left="720" w:hanging="360"/>
      </w:pPr>
      <w:rPr>
        <w:rFonts w:ascii="Arial" w:hAnsi="Arial" w:hint="default"/>
      </w:rPr>
    </w:lvl>
    <w:lvl w:ilvl="1" w:tplc="3F7A9D38" w:tentative="1">
      <w:start w:val="1"/>
      <w:numFmt w:val="bullet"/>
      <w:lvlText w:val="•"/>
      <w:lvlJc w:val="left"/>
      <w:pPr>
        <w:tabs>
          <w:tab w:val="num" w:pos="1440"/>
        </w:tabs>
        <w:ind w:left="1440" w:hanging="360"/>
      </w:pPr>
      <w:rPr>
        <w:rFonts w:ascii="Arial" w:hAnsi="Arial" w:hint="default"/>
      </w:rPr>
    </w:lvl>
    <w:lvl w:ilvl="2" w:tplc="F82E8DFC" w:tentative="1">
      <w:start w:val="1"/>
      <w:numFmt w:val="bullet"/>
      <w:lvlText w:val="•"/>
      <w:lvlJc w:val="left"/>
      <w:pPr>
        <w:tabs>
          <w:tab w:val="num" w:pos="2160"/>
        </w:tabs>
        <w:ind w:left="2160" w:hanging="360"/>
      </w:pPr>
      <w:rPr>
        <w:rFonts w:ascii="Arial" w:hAnsi="Arial" w:hint="default"/>
      </w:rPr>
    </w:lvl>
    <w:lvl w:ilvl="3" w:tplc="95BCD18C" w:tentative="1">
      <w:start w:val="1"/>
      <w:numFmt w:val="bullet"/>
      <w:lvlText w:val="•"/>
      <w:lvlJc w:val="left"/>
      <w:pPr>
        <w:tabs>
          <w:tab w:val="num" w:pos="2880"/>
        </w:tabs>
        <w:ind w:left="2880" w:hanging="360"/>
      </w:pPr>
      <w:rPr>
        <w:rFonts w:ascii="Arial" w:hAnsi="Arial" w:hint="default"/>
      </w:rPr>
    </w:lvl>
    <w:lvl w:ilvl="4" w:tplc="9558CDBA" w:tentative="1">
      <w:start w:val="1"/>
      <w:numFmt w:val="bullet"/>
      <w:lvlText w:val="•"/>
      <w:lvlJc w:val="left"/>
      <w:pPr>
        <w:tabs>
          <w:tab w:val="num" w:pos="3600"/>
        </w:tabs>
        <w:ind w:left="3600" w:hanging="360"/>
      </w:pPr>
      <w:rPr>
        <w:rFonts w:ascii="Arial" w:hAnsi="Arial" w:hint="default"/>
      </w:rPr>
    </w:lvl>
    <w:lvl w:ilvl="5" w:tplc="F5624890" w:tentative="1">
      <w:start w:val="1"/>
      <w:numFmt w:val="bullet"/>
      <w:lvlText w:val="•"/>
      <w:lvlJc w:val="left"/>
      <w:pPr>
        <w:tabs>
          <w:tab w:val="num" w:pos="4320"/>
        </w:tabs>
        <w:ind w:left="4320" w:hanging="360"/>
      </w:pPr>
      <w:rPr>
        <w:rFonts w:ascii="Arial" w:hAnsi="Arial" w:hint="default"/>
      </w:rPr>
    </w:lvl>
    <w:lvl w:ilvl="6" w:tplc="2C066E98" w:tentative="1">
      <w:start w:val="1"/>
      <w:numFmt w:val="bullet"/>
      <w:lvlText w:val="•"/>
      <w:lvlJc w:val="left"/>
      <w:pPr>
        <w:tabs>
          <w:tab w:val="num" w:pos="5040"/>
        </w:tabs>
        <w:ind w:left="5040" w:hanging="360"/>
      </w:pPr>
      <w:rPr>
        <w:rFonts w:ascii="Arial" w:hAnsi="Arial" w:hint="default"/>
      </w:rPr>
    </w:lvl>
    <w:lvl w:ilvl="7" w:tplc="279E4932" w:tentative="1">
      <w:start w:val="1"/>
      <w:numFmt w:val="bullet"/>
      <w:lvlText w:val="•"/>
      <w:lvlJc w:val="left"/>
      <w:pPr>
        <w:tabs>
          <w:tab w:val="num" w:pos="5760"/>
        </w:tabs>
        <w:ind w:left="5760" w:hanging="360"/>
      </w:pPr>
      <w:rPr>
        <w:rFonts w:ascii="Arial" w:hAnsi="Arial" w:hint="default"/>
      </w:rPr>
    </w:lvl>
    <w:lvl w:ilvl="8" w:tplc="714019B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10C4EC0"/>
    <w:multiLevelType w:val="hybridMultilevel"/>
    <w:tmpl w:val="C88E803C"/>
    <w:lvl w:ilvl="0" w:tplc="0D28F2F0">
      <w:start w:val="1"/>
      <w:numFmt w:val="bullet"/>
      <w:lvlText w:val="•"/>
      <w:lvlJc w:val="left"/>
      <w:pPr>
        <w:tabs>
          <w:tab w:val="num" w:pos="720"/>
        </w:tabs>
        <w:ind w:left="720" w:hanging="360"/>
      </w:pPr>
      <w:rPr>
        <w:rFonts w:ascii="Arial" w:hAnsi="Arial" w:hint="default"/>
      </w:rPr>
    </w:lvl>
    <w:lvl w:ilvl="1" w:tplc="808AA12C" w:tentative="1">
      <w:start w:val="1"/>
      <w:numFmt w:val="bullet"/>
      <w:lvlText w:val="•"/>
      <w:lvlJc w:val="left"/>
      <w:pPr>
        <w:tabs>
          <w:tab w:val="num" w:pos="1440"/>
        </w:tabs>
        <w:ind w:left="1440" w:hanging="360"/>
      </w:pPr>
      <w:rPr>
        <w:rFonts w:ascii="Arial" w:hAnsi="Arial" w:hint="default"/>
      </w:rPr>
    </w:lvl>
    <w:lvl w:ilvl="2" w:tplc="854AC768" w:tentative="1">
      <w:start w:val="1"/>
      <w:numFmt w:val="bullet"/>
      <w:lvlText w:val="•"/>
      <w:lvlJc w:val="left"/>
      <w:pPr>
        <w:tabs>
          <w:tab w:val="num" w:pos="2160"/>
        </w:tabs>
        <w:ind w:left="2160" w:hanging="360"/>
      </w:pPr>
      <w:rPr>
        <w:rFonts w:ascii="Arial" w:hAnsi="Arial" w:hint="default"/>
      </w:rPr>
    </w:lvl>
    <w:lvl w:ilvl="3" w:tplc="94C2709E" w:tentative="1">
      <w:start w:val="1"/>
      <w:numFmt w:val="bullet"/>
      <w:lvlText w:val="•"/>
      <w:lvlJc w:val="left"/>
      <w:pPr>
        <w:tabs>
          <w:tab w:val="num" w:pos="2880"/>
        </w:tabs>
        <w:ind w:left="2880" w:hanging="360"/>
      </w:pPr>
      <w:rPr>
        <w:rFonts w:ascii="Arial" w:hAnsi="Arial" w:hint="default"/>
      </w:rPr>
    </w:lvl>
    <w:lvl w:ilvl="4" w:tplc="B9EC0C3A" w:tentative="1">
      <w:start w:val="1"/>
      <w:numFmt w:val="bullet"/>
      <w:lvlText w:val="•"/>
      <w:lvlJc w:val="left"/>
      <w:pPr>
        <w:tabs>
          <w:tab w:val="num" w:pos="3600"/>
        </w:tabs>
        <w:ind w:left="3600" w:hanging="360"/>
      </w:pPr>
      <w:rPr>
        <w:rFonts w:ascii="Arial" w:hAnsi="Arial" w:hint="default"/>
      </w:rPr>
    </w:lvl>
    <w:lvl w:ilvl="5" w:tplc="7EC4AEAA" w:tentative="1">
      <w:start w:val="1"/>
      <w:numFmt w:val="bullet"/>
      <w:lvlText w:val="•"/>
      <w:lvlJc w:val="left"/>
      <w:pPr>
        <w:tabs>
          <w:tab w:val="num" w:pos="4320"/>
        </w:tabs>
        <w:ind w:left="4320" w:hanging="360"/>
      </w:pPr>
      <w:rPr>
        <w:rFonts w:ascii="Arial" w:hAnsi="Arial" w:hint="default"/>
      </w:rPr>
    </w:lvl>
    <w:lvl w:ilvl="6" w:tplc="1D1E8AB2" w:tentative="1">
      <w:start w:val="1"/>
      <w:numFmt w:val="bullet"/>
      <w:lvlText w:val="•"/>
      <w:lvlJc w:val="left"/>
      <w:pPr>
        <w:tabs>
          <w:tab w:val="num" w:pos="5040"/>
        </w:tabs>
        <w:ind w:left="5040" w:hanging="360"/>
      </w:pPr>
      <w:rPr>
        <w:rFonts w:ascii="Arial" w:hAnsi="Arial" w:hint="default"/>
      </w:rPr>
    </w:lvl>
    <w:lvl w:ilvl="7" w:tplc="2EC8FD6E" w:tentative="1">
      <w:start w:val="1"/>
      <w:numFmt w:val="bullet"/>
      <w:lvlText w:val="•"/>
      <w:lvlJc w:val="left"/>
      <w:pPr>
        <w:tabs>
          <w:tab w:val="num" w:pos="5760"/>
        </w:tabs>
        <w:ind w:left="5760" w:hanging="360"/>
      </w:pPr>
      <w:rPr>
        <w:rFonts w:ascii="Arial" w:hAnsi="Arial" w:hint="default"/>
      </w:rPr>
    </w:lvl>
    <w:lvl w:ilvl="8" w:tplc="EA1268A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35D3515"/>
    <w:multiLevelType w:val="hybridMultilevel"/>
    <w:tmpl w:val="5FFCA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7B04FA"/>
    <w:multiLevelType w:val="hybridMultilevel"/>
    <w:tmpl w:val="16EA5D3A"/>
    <w:lvl w:ilvl="0" w:tplc="E1CC0976">
      <w:start w:val="1"/>
      <w:numFmt w:val="bullet"/>
      <w:lvlText w:val="•"/>
      <w:lvlJc w:val="left"/>
      <w:pPr>
        <w:tabs>
          <w:tab w:val="num" w:pos="720"/>
        </w:tabs>
        <w:ind w:left="720" w:hanging="360"/>
      </w:pPr>
      <w:rPr>
        <w:rFonts w:ascii="Arial" w:hAnsi="Arial" w:hint="default"/>
      </w:rPr>
    </w:lvl>
    <w:lvl w:ilvl="1" w:tplc="59300B5C" w:tentative="1">
      <w:start w:val="1"/>
      <w:numFmt w:val="bullet"/>
      <w:lvlText w:val="•"/>
      <w:lvlJc w:val="left"/>
      <w:pPr>
        <w:tabs>
          <w:tab w:val="num" w:pos="1440"/>
        </w:tabs>
        <w:ind w:left="1440" w:hanging="360"/>
      </w:pPr>
      <w:rPr>
        <w:rFonts w:ascii="Arial" w:hAnsi="Arial" w:hint="default"/>
      </w:rPr>
    </w:lvl>
    <w:lvl w:ilvl="2" w:tplc="45682F78" w:tentative="1">
      <w:start w:val="1"/>
      <w:numFmt w:val="bullet"/>
      <w:lvlText w:val="•"/>
      <w:lvlJc w:val="left"/>
      <w:pPr>
        <w:tabs>
          <w:tab w:val="num" w:pos="2160"/>
        </w:tabs>
        <w:ind w:left="2160" w:hanging="360"/>
      </w:pPr>
      <w:rPr>
        <w:rFonts w:ascii="Arial" w:hAnsi="Arial" w:hint="default"/>
      </w:rPr>
    </w:lvl>
    <w:lvl w:ilvl="3" w:tplc="6EDA00F4" w:tentative="1">
      <w:start w:val="1"/>
      <w:numFmt w:val="bullet"/>
      <w:lvlText w:val="•"/>
      <w:lvlJc w:val="left"/>
      <w:pPr>
        <w:tabs>
          <w:tab w:val="num" w:pos="2880"/>
        </w:tabs>
        <w:ind w:left="2880" w:hanging="360"/>
      </w:pPr>
      <w:rPr>
        <w:rFonts w:ascii="Arial" w:hAnsi="Arial" w:hint="default"/>
      </w:rPr>
    </w:lvl>
    <w:lvl w:ilvl="4" w:tplc="FCD2AE8E" w:tentative="1">
      <w:start w:val="1"/>
      <w:numFmt w:val="bullet"/>
      <w:lvlText w:val="•"/>
      <w:lvlJc w:val="left"/>
      <w:pPr>
        <w:tabs>
          <w:tab w:val="num" w:pos="3600"/>
        </w:tabs>
        <w:ind w:left="3600" w:hanging="360"/>
      </w:pPr>
      <w:rPr>
        <w:rFonts w:ascii="Arial" w:hAnsi="Arial" w:hint="default"/>
      </w:rPr>
    </w:lvl>
    <w:lvl w:ilvl="5" w:tplc="F98030E8" w:tentative="1">
      <w:start w:val="1"/>
      <w:numFmt w:val="bullet"/>
      <w:lvlText w:val="•"/>
      <w:lvlJc w:val="left"/>
      <w:pPr>
        <w:tabs>
          <w:tab w:val="num" w:pos="4320"/>
        </w:tabs>
        <w:ind w:left="4320" w:hanging="360"/>
      </w:pPr>
      <w:rPr>
        <w:rFonts w:ascii="Arial" w:hAnsi="Arial" w:hint="default"/>
      </w:rPr>
    </w:lvl>
    <w:lvl w:ilvl="6" w:tplc="AFC82F62" w:tentative="1">
      <w:start w:val="1"/>
      <w:numFmt w:val="bullet"/>
      <w:lvlText w:val="•"/>
      <w:lvlJc w:val="left"/>
      <w:pPr>
        <w:tabs>
          <w:tab w:val="num" w:pos="5040"/>
        </w:tabs>
        <w:ind w:left="5040" w:hanging="360"/>
      </w:pPr>
      <w:rPr>
        <w:rFonts w:ascii="Arial" w:hAnsi="Arial" w:hint="default"/>
      </w:rPr>
    </w:lvl>
    <w:lvl w:ilvl="7" w:tplc="2910A604" w:tentative="1">
      <w:start w:val="1"/>
      <w:numFmt w:val="bullet"/>
      <w:lvlText w:val="•"/>
      <w:lvlJc w:val="left"/>
      <w:pPr>
        <w:tabs>
          <w:tab w:val="num" w:pos="5760"/>
        </w:tabs>
        <w:ind w:left="5760" w:hanging="360"/>
      </w:pPr>
      <w:rPr>
        <w:rFonts w:ascii="Arial" w:hAnsi="Arial" w:hint="default"/>
      </w:rPr>
    </w:lvl>
    <w:lvl w:ilvl="8" w:tplc="73421F1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99D6D75"/>
    <w:multiLevelType w:val="hybridMultilevel"/>
    <w:tmpl w:val="FFA04B06"/>
    <w:lvl w:ilvl="0" w:tplc="B018FBA6">
      <w:start w:val="1"/>
      <w:numFmt w:val="bullet"/>
      <w:lvlText w:val="•"/>
      <w:lvlJc w:val="left"/>
      <w:pPr>
        <w:tabs>
          <w:tab w:val="num" w:pos="720"/>
        </w:tabs>
        <w:ind w:left="720" w:hanging="360"/>
      </w:pPr>
      <w:rPr>
        <w:rFonts w:ascii="Arial" w:hAnsi="Arial" w:hint="default"/>
      </w:rPr>
    </w:lvl>
    <w:lvl w:ilvl="1" w:tplc="D2801EF0">
      <w:numFmt w:val="bullet"/>
      <w:lvlText w:val="•"/>
      <w:lvlJc w:val="left"/>
      <w:pPr>
        <w:tabs>
          <w:tab w:val="num" w:pos="1440"/>
        </w:tabs>
        <w:ind w:left="1440" w:hanging="360"/>
      </w:pPr>
      <w:rPr>
        <w:rFonts w:ascii="Arial" w:hAnsi="Arial" w:hint="default"/>
      </w:rPr>
    </w:lvl>
    <w:lvl w:ilvl="2" w:tplc="2EF4D540" w:tentative="1">
      <w:start w:val="1"/>
      <w:numFmt w:val="bullet"/>
      <w:lvlText w:val="•"/>
      <w:lvlJc w:val="left"/>
      <w:pPr>
        <w:tabs>
          <w:tab w:val="num" w:pos="2160"/>
        </w:tabs>
        <w:ind w:left="2160" w:hanging="360"/>
      </w:pPr>
      <w:rPr>
        <w:rFonts w:ascii="Arial" w:hAnsi="Arial" w:hint="default"/>
      </w:rPr>
    </w:lvl>
    <w:lvl w:ilvl="3" w:tplc="B4662042" w:tentative="1">
      <w:start w:val="1"/>
      <w:numFmt w:val="bullet"/>
      <w:lvlText w:val="•"/>
      <w:lvlJc w:val="left"/>
      <w:pPr>
        <w:tabs>
          <w:tab w:val="num" w:pos="2880"/>
        </w:tabs>
        <w:ind w:left="2880" w:hanging="360"/>
      </w:pPr>
      <w:rPr>
        <w:rFonts w:ascii="Arial" w:hAnsi="Arial" w:hint="default"/>
      </w:rPr>
    </w:lvl>
    <w:lvl w:ilvl="4" w:tplc="CC289942" w:tentative="1">
      <w:start w:val="1"/>
      <w:numFmt w:val="bullet"/>
      <w:lvlText w:val="•"/>
      <w:lvlJc w:val="left"/>
      <w:pPr>
        <w:tabs>
          <w:tab w:val="num" w:pos="3600"/>
        </w:tabs>
        <w:ind w:left="3600" w:hanging="360"/>
      </w:pPr>
      <w:rPr>
        <w:rFonts w:ascii="Arial" w:hAnsi="Arial" w:hint="default"/>
      </w:rPr>
    </w:lvl>
    <w:lvl w:ilvl="5" w:tplc="1A8CE39C" w:tentative="1">
      <w:start w:val="1"/>
      <w:numFmt w:val="bullet"/>
      <w:lvlText w:val="•"/>
      <w:lvlJc w:val="left"/>
      <w:pPr>
        <w:tabs>
          <w:tab w:val="num" w:pos="4320"/>
        </w:tabs>
        <w:ind w:left="4320" w:hanging="360"/>
      </w:pPr>
      <w:rPr>
        <w:rFonts w:ascii="Arial" w:hAnsi="Arial" w:hint="default"/>
      </w:rPr>
    </w:lvl>
    <w:lvl w:ilvl="6" w:tplc="803A9B18" w:tentative="1">
      <w:start w:val="1"/>
      <w:numFmt w:val="bullet"/>
      <w:lvlText w:val="•"/>
      <w:lvlJc w:val="left"/>
      <w:pPr>
        <w:tabs>
          <w:tab w:val="num" w:pos="5040"/>
        </w:tabs>
        <w:ind w:left="5040" w:hanging="360"/>
      </w:pPr>
      <w:rPr>
        <w:rFonts w:ascii="Arial" w:hAnsi="Arial" w:hint="default"/>
      </w:rPr>
    </w:lvl>
    <w:lvl w:ilvl="7" w:tplc="9000D8E8" w:tentative="1">
      <w:start w:val="1"/>
      <w:numFmt w:val="bullet"/>
      <w:lvlText w:val="•"/>
      <w:lvlJc w:val="left"/>
      <w:pPr>
        <w:tabs>
          <w:tab w:val="num" w:pos="5760"/>
        </w:tabs>
        <w:ind w:left="5760" w:hanging="360"/>
      </w:pPr>
      <w:rPr>
        <w:rFonts w:ascii="Arial" w:hAnsi="Arial" w:hint="default"/>
      </w:rPr>
    </w:lvl>
    <w:lvl w:ilvl="8" w:tplc="BB88CB0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9F76F03"/>
    <w:multiLevelType w:val="hybridMultilevel"/>
    <w:tmpl w:val="38CC4922"/>
    <w:lvl w:ilvl="0" w:tplc="F76C7022">
      <w:start w:val="1"/>
      <w:numFmt w:val="bullet"/>
      <w:lvlText w:val="•"/>
      <w:lvlJc w:val="left"/>
      <w:pPr>
        <w:tabs>
          <w:tab w:val="num" w:pos="720"/>
        </w:tabs>
        <w:ind w:left="720" w:hanging="360"/>
      </w:pPr>
      <w:rPr>
        <w:rFonts w:ascii="Arial" w:hAnsi="Arial" w:hint="default"/>
      </w:rPr>
    </w:lvl>
    <w:lvl w:ilvl="1" w:tplc="4820479E" w:tentative="1">
      <w:start w:val="1"/>
      <w:numFmt w:val="bullet"/>
      <w:lvlText w:val="•"/>
      <w:lvlJc w:val="left"/>
      <w:pPr>
        <w:tabs>
          <w:tab w:val="num" w:pos="1440"/>
        </w:tabs>
        <w:ind w:left="1440" w:hanging="360"/>
      </w:pPr>
      <w:rPr>
        <w:rFonts w:ascii="Arial" w:hAnsi="Arial" w:hint="default"/>
      </w:rPr>
    </w:lvl>
    <w:lvl w:ilvl="2" w:tplc="FF666FA0" w:tentative="1">
      <w:start w:val="1"/>
      <w:numFmt w:val="bullet"/>
      <w:lvlText w:val="•"/>
      <w:lvlJc w:val="left"/>
      <w:pPr>
        <w:tabs>
          <w:tab w:val="num" w:pos="2160"/>
        </w:tabs>
        <w:ind w:left="2160" w:hanging="360"/>
      </w:pPr>
      <w:rPr>
        <w:rFonts w:ascii="Arial" w:hAnsi="Arial" w:hint="default"/>
      </w:rPr>
    </w:lvl>
    <w:lvl w:ilvl="3" w:tplc="DE68CF4C" w:tentative="1">
      <w:start w:val="1"/>
      <w:numFmt w:val="bullet"/>
      <w:lvlText w:val="•"/>
      <w:lvlJc w:val="left"/>
      <w:pPr>
        <w:tabs>
          <w:tab w:val="num" w:pos="2880"/>
        </w:tabs>
        <w:ind w:left="2880" w:hanging="360"/>
      </w:pPr>
      <w:rPr>
        <w:rFonts w:ascii="Arial" w:hAnsi="Arial" w:hint="default"/>
      </w:rPr>
    </w:lvl>
    <w:lvl w:ilvl="4" w:tplc="134CA146" w:tentative="1">
      <w:start w:val="1"/>
      <w:numFmt w:val="bullet"/>
      <w:lvlText w:val="•"/>
      <w:lvlJc w:val="left"/>
      <w:pPr>
        <w:tabs>
          <w:tab w:val="num" w:pos="3600"/>
        </w:tabs>
        <w:ind w:left="3600" w:hanging="360"/>
      </w:pPr>
      <w:rPr>
        <w:rFonts w:ascii="Arial" w:hAnsi="Arial" w:hint="default"/>
      </w:rPr>
    </w:lvl>
    <w:lvl w:ilvl="5" w:tplc="A492DF3A" w:tentative="1">
      <w:start w:val="1"/>
      <w:numFmt w:val="bullet"/>
      <w:lvlText w:val="•"/>
      <w:lvlJc w:val="left"/>
      <w:pPr>
        <w:tabs>
          <w:tab w:val="num" w:pos="4320"/>
        </w:tabs>
        <w:ind w:left="4320" w:hanging="360"/>
      </w:pPr>
      <w:rPr>
        <w:rFonts w:ascii="Arial" w:hAnsi="Arial" w:hint="default"/>
      </w:rPr>
    </w:lvl>
    <w:lvl w:ilvl="6" w:tplc="358E11A4" w:tentative="1">
      <w:start w:val="1"/>
      <w:numFmt w:val="bullet"/>
      <w:lvlText w:val="•"/>
      <w:lvlJc w:val="left"/>
      <w:pPr>
        <w:tabs>
          <w:tab w:val="num" w:pos="5040"/>
        </w:tabs>
        <w:ind w:left="5040" w:hanging="360"/>
      </w:pPr>
      <w:rPr>
        <w:rFonts w:ascii="Arial" w:hAnsi="Arial" w:hint="default"/>
      </w:rPr>
    </w:lvl>
    <w:lvl w:ilvl="7" w:tplc="FFBEDB7E" w:tentative="1">
      <w:start w:val="1"/>
      <w:numFmt w:val="bullet"/>
      <w:lvlText w:val="•"/>
      <w:lvlJc w:val="left"/>
      <w:pPr>
        <w:tabs>
          <w:tab w:val="num" w:pos="5760"/>
        </w:tabs>
        <w:ind w:left="5760" w:hanging="360"/>
      </w:pPr>
      <w:rPr>
        <w:rFonts w:ascii="Arial" w:hAnsi="Arial" w:hint="default"/>
      </w:rPr>
    </w:lvl>
    <w:lvl w:ilvl="8" w:tplc="F30E074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E6851AE"/>
    <w:multiLevelType w:val="hybridMultilevel"/>
    <w:tmpl w:val="50B6EA8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2167AF1"/>
    <w:multiLevelType w:val="hybridMultilevel"/>
    <w:tmpl w:val="847043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7627E3"/>
    <w:multiLevelType w:val="hybridMultilevel"/>
    <w:tmpl w:val="BFA6CCE2"/>
    <w:lvl w:ilvl="0" w:tplc="B11E67DE">
      <w:start w:val="1"/>
      <w:numFmt w:val="bullet"/>
      <w:lvlText w:val="•"/>
      <w:lvlJc w:val="left"/>
      <w:pPr>
        <w:tabs>
          <w:tab w:val="num" w:pos="720"/>
        </w:tabs>
        <w:ind w:left="720" w:hanging="360"/>
      </w:pPr>
      <w:rPr>
        <w:rFonts w:ascii="Arial" w:hAnsi="Arial" w:hint="default"/>
      </w:rPr>
    </w:lvl>
    <w:lvl w:ilvl="1" w:tplc="1958BA4C" w:tentative="1">
      <w:start w:val="1"/>
      <w:numFmt w:val="bullet"/>
      <w:lvlText w:val="•"/>
      <w:lvlJc w:val="left"/>
      <w:pPr>
        <w:tabs>
          <w:tab w:val="num" w:pos="1440"/>
        </w:tabs>
        <w:ind w:left="1440" w:hanging="360"/>
      </w:pPr>
      <w:rPr>
        <w:rFonts w:ascii="Arial" w:hAnsi="Arial" w:hint="default"/>
      </w:rPr>
    </w:lvl>
    <w:lvl w:ilvl="2" w:tplc="9C48F714" w:tentative="1">
      <w:start w:val="1"/>
      <w:numFmt w:val="bullet"/>
      <w:lvlText w:val="•"/>
      <w:lvlJc w:val="left"/>
      <w:pPr>
        <w:tabs>
          <w:tab w:val="num" w:pos="2160"/>
        </w:tabs>
        <w:ind w:left="2160" w:hanging="360"/>
      </w:pPr>
      <w:rPr>
        <w:rFonts w:ascii="Arial" w:hAnsi="Arial" w:hint="default"/>
      </w:rPr>
    </w:lvl>
    <w:lvl w:ilvl="3" w:tplc="68482306" w:tentative="1">
      <w:start w:val="1"/>
      <w:numFmt w:val="bullet"/>
      <w:lvlText w:val="•"/>
      <w:lvlJc w:val="left"/>
      <w:pPr>
        <w:tabs>
          <w:tab w:val="num" w:pos="2880"/>
        </w:tabs>
        <w:ind w:left="2880" w:hanging="360"/>
      </w:pPr>
      <w:rPr>
        <w:rFonts w:ascii="Arial" w:hAnsi="Arial" w:hint="default"/>
      </w:rPr>
    </w:lvl>
    <w:lvl w:ilvl="4" w:tplc="FB1AD8BA" w:tentative="1">
      <w:start w:val="1"/>
      <w:numFmt w:val="bullet"/>
      <w:lvlText w:val="•"/>
      <w:lvlJc w:val="left"/>
      <w:pPr>
        <w:tabs>
          <w:tab w:val="num" w:pos="3600"/>
        </w:tabs>
        <w:ind w:left="3600" w:hanging="360"/>
      </w:pPr>
      <w:rPr>
        <w:rFonts w:ascii="Arial" w:hAnsi="Arial" w:hint="default"/>
      </w:rPr>
    </w:lvl>
    <w:lvl w:ilvl="5" w:tplc="F866FCAE" w:tentative="1">
      <w:start w:val="1"/>
      <w:numFmt w:val="bullet"/>
      <w:lvlText w:val="•"/>
      <w:lvlJc w:val="left"/>
      <w:pPr>
        <w:tabs>
          <w:tab w:val="num" w:pos="4320"/>
        </w:tabs>
        <w:ind w:left="4320" w:hanging="360"/>
      </w:pPr>
      <w:rPr>
        <w:rFonts w:ascii="Arial" w:hAnsi="Arial" w:hint="default"/>
      </w:rPr>
    </w:lvl>
    <w:lvl w:ilvl="6" w:tplc="48F0B192" w:tentative="1">
      <w:start w:val="1"/>
      <w:numFmt w:val="bullet"/>
      <w:lvlText w:val="•"/>
      <w:lvlJc w:val="left"/>
      <w:pPr>
        <w:tabs>
          <w:tab w:val="num" w:pos="5040"/>
        </w:tabs>
        <w:ind w:left="5040" w:hanging="360"/>
      </w:pPr>
      <w:rPr>
        <w:rFonts w:ascii="Arial" w:hAnsi="Arial" w:hint="default"/>
      </w:rPr>
    </w:lvl>
    <w:lvl w:ilvl="7" w:tplc="A202BDD2" w:tentative="1">
      <w:start w:val="1"/>
      <w:numFmt w:val="bullet"/>
      <w:lvlText w:val="•"/>
      <w:lvlJc w:val="left"/>
      <w:pPr>
        <w:tabs>
          <w:tab w:val="num" w:pos="5760"/>
        </w:tabs>
        <w:ind w:left="5760" w:hanging="360"/>
      </w:pPr>
      <w:rPr>
        <w:rFonts w:ascii="Arial" w:hAnsi="Arial" w:hint="default"/>
      </w:rPr>
    </w:lvl>
    <w:lvl w:ilvl="8" w:tplc="C2B6539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CDB2B85"/>
    <w:multiLevelType w:val="hybridMultilevel"/>
    <w:tmpl w:val="73E20962"/>
    <w:lvl w:ilvl="0" w:tplc="7346E3C6">
      <w:start w:val="1"/>
      <w:numFmt w:val="bullet"/>
      <w:lvlText w:val="•"/>
      <w:lvlJc w:val="left"/>
      <w:pPr>
        <w:tabs>
          <w:tab w:val="num" w:pos="720"/>
        </w:tabs>
        <w:ind w:left="720" w:hanging="360"/>
      </w:pPr>
      <w:rPr>
        <w:rFonts w:ascii="Arial" w:hAnsi="Arial" w:hint="default"/>
      </w:rPr>
    </w:lvl>
    <w:lvl w:ilvl="1" w:tplc="E6F00AE4" w:tentative="1">
      <w:start w:val="1"/>
      <w:numFmt w:val="bullet"/>
      <w:lvlText w:val="•"/>
      <w:lvlJc w:val="left"/>
      <w:pPr>
        <w:tabs>
          <w:tab w:val="num" w:pos="1440"/>
        </w:tabs>
        <w:ind w:left="1440" w:hanging="360"/>
      </w:pPr>
      <w:rPr>
        <w:rFonts w:ascii="Arial" w:hAnsi="Arial" w:hint="default"/>
      </w:rPr>
    </w:lvl>
    <w:lvl w:ilvl="2" w:tplc="4D4001CE" w:tentative="1">
      <w:start w:val="1"/>
      <w:numFmt w:val="bullet"/>
      <w:lvlText w:val="•"/>
      <w:lvlJc w:val="left"/>
      <w:pPr>
        <w:tabs>
          <w:tab w:val="num" w:pos="2160"/>
        </w:tabs>
        <w:ind w:left="2160" w:hanging="360"/>
      </w:pPr>
      <w:rPr>
        <w:rFonts w:ascii="Arial" w:hAnsi="Arial" w:hint="default"/>
      </w:rPr>
    </w:lvl>
    <w:lvl w:ilvl="3" w:tplc="8F3C8720" w:tentative="1">
      <w:start w:val="1"/>
      <w:numFmt w:val="bullet"/>
      <w:lvlText w:val="•"/>
      <w:lvlJc w:val="left"/>
      <w:pPr>
        <w:tabs>
          <w:tab w:val="num" w:pos="2880"/>
        </w:tabs>
        <w:ind w:left="2880" w:hanging="360"/>
      </w:pPr>
      <w:rPr>
        <w:rFonts w:ascii="Arial" w:hAnsi="Arial" w:hint="default"/>
      </w:rPr>
    </w:lvl>
    <w:lvl w:ilvl="4" w:tplc="69FC863E" w:tentative="1">
      <w:start w:val="1"/>
      <w:numFmt w:val="bullet"/>
      <w:lvlText w:val="•"/>
      <w:lvlJc w:val="left"/>
      <w:pPr>
        <w:tabs>
          <w:tab w:val="num" w:pos="3600"/>
        </w:tabs>
        <w:ind w:left="3600" w:hanging="360"/>
      </w:pPr>
      <w:rPr>
        <w:rFonts w:ascii="Arial" w:hAnsi="Arial" w:hint="default"/>
      </w:rPr>
    </w:lvl>
    <w:lvl w:ilvl="5" w:tplc="779AE6B8" w:tentative="1">
      <w:start w:val="1"/>
      <w:numFmt w:val="bullet"/>
      <w:lvlText w:val="•"/>
      <w:lvlJc w:val="left"/>
      <w:pPr>
        <w:tabs>
          <w:tab w:val="num" w:pos="4320"/>
        </w:tabs>
        <w:ind w:left="4320" w:hanging="360"/>
      </w:pPr>
      <w:rPr>
        <w:rFonts w:ascii="Arial" w:hAnsi="Arial" w:hint="default"/>
      </w:rPr>
    </w:lvl>
    <w:lvl w:ilvl="6" w:tplc="CB6C8BD6" w:tentative="1">
      <w:start w:val="1"/>
      <w:numFmt w:val="bullet"/>
      <w:lvlText w:val="•"/>
      <w:lvlJc w:val="left"/>
      <w:pPr>
        <w:tabs>
          <w:tab w:val="num" w:pos="5040"/>
        </w:tabs>
        <w:ind w:left="5040" w:hanging="360"/>
      </w:pPr>
      <w:rPr>
        <w:rFonts w:ascii="Arial" w:hAnsi="Arial" w:hint="default"/>
      </w:rPr>
    </w:lvl>
    <w:lvl w:ilvl="7" w:tplc="03DC7EE2" w:tentative="1">
      <w:start w:val="1"/>
      <w:numFmt w:val="bullet"/>
      <w:lvlText w:val="•"/>
      <w:lvlJc w:val="left"/>
      <w:pPr>
        <w:tabs>
          <w:tab w:val="num" w:pos="5760"/>
        </w:tabs>
        <w:ind w:left="5760" w:hanging="360"/>
      </w:pPr>
      <w:rPr>
        <w:rFonts w:ascii="Arial" w:hAnsi="Arial" w:hint="default"/>
      </w:rPr>
    </w:lvl>
    <w:lvl w:ilvl="8" w:tplc="4696548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DD81A97"/>
    <w:multiLevelType w:val="hybridMultilevel"/>
    <w:tmpl w:val="8DFA57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27596D"/>
    <w:multiLevelType w:val="hybridMultilevel"/>
    <w:tmpl w:val="D562A5E6"/>
    <w:lvl w:ilvl="0" w:tplc="19FEA50C">
      <w:start w:val="1"/>
      <w:numFmt w:val="bullet"/>
      <w:lvlText w:val="•"/>
      <w:lvlJc w:val="left"/>
      <w:pPr>
        <w:tabs>
          <w:tab w:val="num" w:pos="720"/>
        </w:tabs>
        <w:ind w:left="720" w:hanging="360"/>
      </w:pPr>
      <w:rPr>
        <w:rFonts w:ascii="Arial" w:hAnsi="Arial" w:hint="default"/>
      </w:rPr>
    </w:lvl>
    <w:lvl w:ilvl="1" w:tplc="4D064254">
      <w:numFmt w:val="bullet"/>
      <w:lvlText w:val="•"/>
      <w:lvlJc w:val="left"/>
      <w:pPr>
        <w:tabs>
          <w:tab w:val="num" w:pos="1440"/>
        </w:tabs>
        <w:ind w:left="1440" w:hanging="360"/>
      </w:pPr>
      <w:rPr>
        <w:rFonts w:ascii="Arial" w:hAnsi="Arial" w:hint="default"/>
      </w:rPr>
    </w:lvl>
    <w:lvl w:ilvl="2" w:tplc="165645CC" w:tentative="1">
      <w:start w:val="1"/>
      <w:numFmt w:val="bullet"/>
      <w:lvlText w:val="•"/>
      <w:lvlJc w:val="left"/>
      <w:pPr>
        <w:tabs>
          <w:tab w:val="num" w:pos="2160"/>
        </w:tabs>
        <w:ind w:left="2160" w:hanging="360"/>
      </w:pPr>
      <w:rPr>
        <w:rFonts w:ascii="Arial" w:hAnsi="Arial" w:hint="default"/>
      </w:rPr>
    </w:lvl>
    <w:lvl w:ilvl="3" w:tplc="007611FA" w:tentative="1">
      <w:start w:val="1"/>
      <w:numFmt w:val="bullet"/>
      <w:lvlText w:val="•"/>
      <w:lvlJc w:val="left"/>
      <w:pPr>
        <w:tabs>
          <w:tab w:val="num" w:pos="2880"/>
        </w:tabs>
        <w:ind w:left="2880" w:hanging="360"/>
      </w:pPr>
      <w:rPr>
        <w:rFonts w:ascii="Arial" w:hAnsi="Arial" w:hint="default"/>
      </w:rPr>
    </w:lvl>
    <w:lvl w:ilvl="4" w:tplc="22CA19BC" w:tentative="1">
      <w:start w:val="1"/>
      <w:numFmt w:val="bullet"/>
      <w:lvlText w:val="•"/>
      <w:lvlJc w:val="left"/>
      <w:pPr>
        <w:tabs>
          <w:tab w:val="num" w:pos="3600"/>
        </w:tabs>
        <w:ind w:left="3600" w:hanging="360"/>
      </w:pPr>
      <w:rPr>
        <w:rFonts w:ascii="Arial" w:hAnsi="Arial" w:hint="default"/>
      </w:rPr>
    </w:lvl>
    <w:lvl w:ilvl="5" w:tplc="8C865570" w:tentative="1">
      <w:start w:val="1"/>
      <w:numFmt w:val="bullet"/>
      <w:lvlText w:val="•"/>
      <w:lvlJc w:val="left"/>
      <w:pPr>
        <w:tabs>
          <w:tab w:val="num" w:pos="4320"/>
        </w:tabs>
        <w:ind w:left="4320" w:hanging="360"/>
      </w:pPr>
      <w:rPr>
        <w:rFonts w:ascii="Arial" w:hAnsi="Arial" w:hint="default"/>
      </w:rPr>
    </w:lvl>
    <w:lvl w:ilvl="6" w:tplc="12606784" w:tentative="1">
      <w:start w:val="1"/>
      <w:numFmt w:val="bullet"/>
      <w:lvlText w:val="•"/>
      <w:lvlJc w:val="left"/>
      <w:pPr>
        <w:tabs>
          <w:tab w:val="num" w:pos="5040"/>
        </w:tabs>
        <w:ind w:left="5040" w:hanging="360"/>
      </w:pPr>
      <w:rPr>
        <w:rFonts w:ascii="Arial" w:hAnsi="Arial" w:hint="default"/>
      </w:rPr>
    </w:lvl>
    <w:lvl w:ilvl="7" w:tplc="BF746F42" w:tentative="1">
      <w:start w:val="1"/>
      <w:numFmt w:val="bullet"/>
      <w:lvlText w:val="•"/>
      <w:lvlJc w:val="left"/>
      <w:pPr>
        <w:tabs>
          <w:tab w:val="num" w:pos="5760"/>
        </w:tabs>
        <w:ind w:left="5760" w:hanging="360"/>
      </w:pPr>
      <w:rPr>
        <w:rFonts w:ascii="Arial" w:hAnsi="Arial" w:hint="default"/>
      </w:rPr>
    </w:lvl>
    <w:lvl w:ilvl="8" w:tplc="ADF62F6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42303F7"/>
    <w:multiLevelType w:val="hybridMultilevel"/>
    <w:tmpl w:val="6C44E94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D71054B"/>
    <w:multiLevelType w:val="hybridMultilevel"/>
    <w:tmpl w:val="695077D6"/>
    <w:lvl w:ilvl="0" w:tplc="F288E47E">
      <w:start w:val="1"/>
      <w:numFmt w:val="bullet"/>
      <w:lvlText w:val="•"/>
      <w:lvlJc w:val="left"/>
      <w:pPr>
        <w:tabs>
          <w:tab w:val="num" w:pos="720"/>
        </w:tabs>
        <w:ind w:left="720" w:hanging="360"/>
      </w:pPr>
      <w:rPr>
        <w:rFonts w:ascii="Arial" w:hAnsi="Arial" w:hint="default"/>
      </w:rPr>
    </w:lvl>
    <w:lvl w:ilvl="1" w:tplc="3CF856A8" w:tentative="1">
      <w:start w:val="1"/>
      <w:numFmt w:val="bullet"/>
      <w:lvlText w:val="•"/>
      <w:lvlJc w:val="left"/>
      <w:pPr>
        <w:tabs>
          <w:tab w:val="num" w:pos="1440"/>
        </w:tabs>
        <w:ind w:left="1440" w:hanging="360"/>
      </w:pPr>
      <w:rPr>
        <w:rFonts w:ascii="Arial" w:hAnsi="Arial" w:hint="default"/>
      </w:rPr>
    </w:lvl>
    <w:lvl w:ilvl="2" w:tplc="E08A896C" w:tentative="1">
      <w:start w:val="1"/>
      <w:numFmt w:val="bullet"/>
      <w:lvlText w:val="•"/>
      <w:lvlJc w:val="left"/>
      <w:pPr>
        <w:tabs>
          <w:tab w:val="num" w:pos="2160"/>
        </w:tabs>
        <w:ind w:left="2160" w:hanging="360"/>
      </w:pPr>
      <w:rPr>
        <w:rFonts w:ascii="Arial" w:hAnsi="Arial" w:hint="default"/>
      </w:rPr>
    </w:lvl>
    <w:lvl w:ilvl="3" w:tplc="7750A52A" w:tentative="1">
      <w:start w:val="1"/>
      <w:numFmt w:val="bullet"/>
      <w:lvlText w:val="•"/>
      <w:lvlJc w:val="left"/>
      <w:pPr>
        <w:tabs>
          <w:tab w:val="num" w:pos="2880"/>
        </w:tabs>
        <w:ind w:left="2880" w:hanging="360"/>
      </w:pPr>
      <w:rPr>
        <w:rFonts w:ascii="Arial" w:hAnsi="Arial" w:hint="default"/>
      </w:rPr>
    </w:lvl>
    <w:lvl w:ilvl="4" w:tplc="B6EAD378" w:tentative="1">
      <w:start w:val="1"/>
      <w:numFmt w:val="bullet"/>
      <w:lvlText w:val="•"/>
      <w:lvlJc w:val="left"/>
      <w:pPr>
        <w:tabs>
          <w:tab w:val="num" w:pos="3600"/>
        </w:tabs>
        <w:ind w:left="3600" w:hanging="360"/>
      </w:pPr>
      <w:rPr>
        <w:rFonts w:ascii="Arial" w:hAnsi="Arial" w:hint="default"/>
      </w:rPr>
    </w:lvl>
    <w:lvl w:ilvl="5" w:tplc="270C58D6" w:tentative="1">
      <w:start w:val="1"/>
      <w:numFmt w:val="bullet"/>
      <w:lvlText w:val="•"/>
      <w:lvlJc w:val="left"/>
      <w:pPr>
        <w:tabs>
          <w:tab w:val="num" w:pos="4320"/>
        </w:tabs>
        <w:ind w:left="4320" w:hanging="360"/>
      </w:pPr>
      <w:rPr>
        <w:rFonts w:ascii="Arial" w:hAnsi="Arial" w:hint="default"/>
      </w:rPr>
    </w:lvl>
    <w:lvl w:ilvl="6" w:tplc="835AA92A" w:tentative="1">
      <w:start w:val="1"/>
      <w:numFmt w:val="bullet"/>
      <w:lvlText w:val="•"/>
      <w:lvlJc w:val="left"/>
      <w:pPr>
        <w:tabs>
          <w:tab w:val="num" w:pos="5040"/>
        </w:tabs>
        <w:ind w:left="5040" w:hanging="360"/>
      </w:pPr>
      <w:rPr>
        <w:rFonts w:ascii="Arial" w:hAnsi="Arial" w:hint="default"/>
      </w:rPr>
    </w:lvl>
    <w:lvl w:ilvl="7" w:tplc="3DF68C6E" w:tentative="1">
      <w:start w:val="1"/>
      <w:numFmt w:val="bullet"/>
      <w:lvlText w:val="•"/>
      <w:lvlJc w:val="left"/>
      <w:pPr>
        <w:tabs>
          <w:tab w:val="num" w:pos="5760"/>
        </w:tabs>
        <w:ind w:left="5760" w:hanging="360"/>
      </w:pPr>
      <w:rPr>
        <w:rFonts w:ascii="Arial" w:hAnsi="Arial" w:hint="default"/>
      </w:rPr>
    </w:lvl>
    <w:lvl w:ilvl="8" w:tplc="D9205BF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13E47C6"/>
    <w:multiLevelType w:val="hybridMultilevel"/>
    <w:tmpl w:val="5C1636BC"/>
    <w:lvl w:ilvl="0" w:tplc="17AC93CA">
      <w:start w:val="1"/>
      <w:numFmt w:val="bullet"/>
      <w:lvlText w:val="•"/>
      <w:lvlJc w:val="left"/>
      <w:pPr>
        <w:tabs>
          <w:tab w:val="num" w:pos="720"/>
        </w:tabs>
        <w:ind w:left="720" w:hanging="360"/>
      </w:pPr>
      <w:rPr>
        <w:rFonts w:ascii="Arial" w:hAnsi="Arial" w:hint="default"/>
      </w:rPr>
    </w:lvl>
    <w:lvl w:ilvl="1" w:tplc="3A3455B4" w:tentative="1">
      <w:start w:val="1"/>
      <w:numFmt w:val="bullet"/>
      <w:lvlText w:val="•"/>
      <w:lvlJc w:val="left"/>
      <w:pPr>
        <w:tabs>
          <w:tab w:val="num" w:pos="1440"/>
        </w:tabs>
        <w:ind w:left="1440" w:hanging="360"/>
      </w:pPr>
      <w:rPr>
        <w:rFonts w:ascii="Arial" w:hAnsi="Arial" w:hint="default"/>
      </w:rPr>
    </w:lvl>
    <w:lvl w:ilvl="2" w:tplc="5E1A9564" w:tentative="1">
      <w:start w:val="1"/>
      <w:numFmt w:val="bullet"/>
      <w:lvlText w:val="•"/>
      <w:lvlJc w:val="left"/>
      <w:pPr>
        <w:tabs>
          <w:tab w:val="num" w:pos="2160"/>
        </w:tabs>
        <w:ind w:left="2160" w:hanging="360"/>
      </w:pPr>
      <w:rPr>
        <w:rFonts w:ascii="Arial" w:hAnsi="Arial" w:hint="default"/>
      </w:rPr>
    </w:lvl>
    <w:lvl w:ilvl="3" w:tplc="91E46078" w:tentative="1">
      <w:start w:val="1"/>
      <w:numFmt w:val="bullet"/>
      <w:lvlText w:val="•"/>
      <w:lvlJc w:val="left"/>
      <w:pPr>
        <w:tabs>
          <w:tab w:val="num" w:pos="2880"/>
        </w:tabs>
        <w:ind w:left="2880" w:hanging="360"/>
      </w:pPr>
      <w:rPr>
        <w:rFonts w:ascii="Arial" w:hAnsi="Arial" w:hint="default"/>
      </w:rPr>
    </w:lvl>
    <w:lvl w:ilvl="4" w:tplc="754EC5E8" w:tentative="1">
      <w:start w:val="1"/>
      <w:numFmt w:val="bullet"/>
      <w:lvlText w:val="•"/>
      <w:lvlJc w:val="left"/>
      <w:pPr>
        <w:tabs>
          <w:tab w:val="num" w:pos="3600"/>
        </w:tabs>
        <w:ind w:left="3600" w:hanging="360"/>
      </w:pPr>
      <w:rPr>
        <w:rFonts w:ascii="Arial" w:hAnsi="Arial" w:hint="default"/>
      </w:rPr>
    </w:lvl>
    <w:lvl w:ilvl="5" w:tplc="0BAE812E" w:tentative="1">
      <w:start w:val="1"/>
      <w:numFmt w:val="bullet"/>
      <w:lvlText w:val="•"/>
      <w:lvlJc w:val="left"/>
      <w:pPr>
        <w:tabs>
          <w:tab w:val="num" w:pos="4320"/>
        </w:tabs>
        <w:ind w:left="4320" w:hanging="360"/>
      </w:pPr>
      <w:rPr>
        <w:rFonts w:ascii="Arial" w:hAnsi="Arial" w:hint="default"/>
      </w:rPr>
    </w:lvl>
    <w:lvl w:ilvl="6" w:tplc="643E2D22" w:tentative="1">
      <w:start w:val="1"/>
      <w:numFmt w:val="bullet"/>
      <w:lvlText w:val="•"/>
      <w:lvlJc w:val="left"/>
      <w:pPr>
        <w:tabs>
          <w:tab w:val="num" w:pos="5040"/>
        </w:tabs>
        <w:ind w:left="5040" w:hanging="360"/>
      </w:pPr>
      <w:rPr>
        <w:rFonts w:ascii="Arial" w:hAnsi="Arial" w:hint="default"/>
      </w:rPr>
    </w:lvl>
    <w:lvl w:ilvl="7" w:tplc="D9EA6334" w:tentative="1">
      <w:start w:val="1"/>
      <w:numFmt w:val="bullet"/>
      <w:lvlText w:val="•"/>
      <w:lvlJc w:val="left"/>
      <w:pPr>
        <w:tabs>
          <w:tab w:val="num" w:pos="5760"/>
        </w:tabs>
        <w:ind w:left="5760" w:hanging="360"/>
      </w:pPr>
      <w:rPr>
        <w:rFonts w:ascii="Arial" w:hAnsi="Arial" w:hint="default"/>
      </w:rPr>
    </w:lvl>
    <w:lvl w:ilvl="8" w:tplc="2C8689D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5775095"/>
    <w:multiLevelType w:val="hybridMultilevel"/>
    <w:tmpl w:val="6F440FC6"/>
    <w:lvl w:ilvl="0" w:tplc="95D229C0">
      <w:start w:val="1"/>
      <w:numFmt w:val="bullet"/>
      <w:lvlText w:val="•"/>
      <w:lvlJc w:val="left"/>
      <w:pPr>
        <w:tabs>
          <w:tab w:val="num" w:pos="720"/>
        </w:tabs>
        <w:ind w:left="720" w:hanging="360"/>
      </w:pPr>
      <w:rPr>
        <w:rFonts w:ascii="Arial" w:hAnsi="Arial" w:hint="default"/>
      </w:rPr>
    </w:lvl>
    <w:lvl w:ilvl="1" w:tplc="25F81032">
      <w:numFmt w:val="bullet"/>
      <w:lvlText w:val="•"/>
      <w:lvlJc w:val="left"/>
      <w:pPr>
        <w:tabs>
          <w:tab w:val="num" w:pos="1440"/>
        </w:tabs>
        <w:ind w:left="1440" w:hanging="360"/>
      </w:pPr>
      <w:rPr>
        <w:rFonts w:ascii="Arial" w:hAnsi="Arial" w:hint="default"/>
      </w:rPr>
    </w:lvl>
    <w:lvl w:ilvl="2" w:tplc="8940018C" w:tentative="1">
      <w:start w:val="1"/>
      <w:numFmt w:val="bullet"/>
      <w:lvlText w:val="•"/>
      <w:lvlJc w:val="left"/>
      <w:pPr>
        <w:tabs>
          <w:tab w:val="num" w:pos="2160"/>
        </w:tabs>
        <w:ind w:left="2160" w:hanging="360"/>
      </w:pPr>
      <w:rPr>
        <w:rFonts w:ascii="Arial" w:hAnsi="Arial" w:hint="default"/>
      </w:rPr>
    </w:lvl>
    <w:lvl w:ilvl="3" w:tplc="AEAC7872" w:tentative="1">
      <w:start w:val="1"/>
      <w:numFmt w:val="bullet"/>
      <w:lvlText w:val="•"/>
      <w:lvlJc w:val="left"/>
      <w:pPr>
        <w:tabs>
          <w:tab w:val="num" w:pos="2880"/>
        </w:tabs>
        <w:ind w:left="2880" w:hanging="360"/>
      </w:pPr>
      <w:rPr>
        <w:rFonts w:ascii="Arial" w:hAnsi="Arial" w:hint="default"/>
      </w:rPr>
    </w:lvl>
    <w:lvl w:ilvl="4" w:tplc="0DA021A0" w:tentative="1">
      <w:start w:val="1"/>
      <w:numFmt w:val="bullet"/>
      <w:lvlText w:val="•"/>
      <w:lvlJc w:val="left"/>
      <w:pPr>
        <w:tabs>
          <w:tab w:val="num" w:pos="3600"/>
        </w:tabs>
        <w:ind w:left="3600" w:hanging="360"/>
      </w:pPr>
      <w:rPr>
        <w:rFonts w:ascii="Arial" w:hAnsi="Arial" w:hint="default"/>
      </w:rPr>
    </w:lvl>
    <w:lvl w:ilvl="5" w:tplc="81F2904E" w:tentative="1">
      <w:start w:val="1"/>
      <w:numFmt w:val="bullet"/>
      <w:lvlText w:val="•"/>
      <w:lvlJc w:val="left"/>
      <w:pPr>
        <w:tabs>
          <w:tab w:val="num" w:pos="4320"/>
        </w:tabs>
        <w:ind w:left="4320" w:hanging="360"/>
      </w:pPr>
      <w:rPr>
        <w:rFonts w:ascii="Arial" w:hAnsi="Arial" w:hint="default"/>
      </w:rPr>
    </w:lvl>
    <w:lvl w:ilvl="6" w:tplc="96C6D0F4" w:tentative="1">
      <w:start w:val="1"/>
      <w:numFmt w:val="bullet"/>
      <w:lvlText w:val="•"/>
      <w:lvlJc w:val="left"/>
      <w:pPr>
        <w:tabs>
          <w:tab w:val="num" w:pos="5040"/>
        </w:tabs>
        <w:ind w:left="5040" w:hanging="360"/>
      </w:pPr>
      <w:rPr>
        <w:rFonts w:ascii="Arial" w:hAnsi="Arial" w:hint="default"/>
      </w:rPr>
    </w:lvl>
    <w:lvl w:ilvl="7" w:tplc="B2BECCBA" w:tentative="1">
      <w:start w:val="1"/>
      <w:numFmt w:val="bullet"/>
      <w:lvlText w:val="•"/>
      <w:lvlJc w:val="left"/>
      <w:pPr>
        <w:tabs>
          <w:tab w:val="num" w:pos="5760"/>
        </w:tabs>
        <w:ind w:left="5760" w:hanging="360"/>
      </w:pPr>
      <w:rPr>
        <w:rFonts w:ascii="Arial" w:hAnsi="Arial" w:hint="default"/>
      </w:rPr>
    </w:lvl>
    <w:lvl w:ilvl="8" w:tplc="704EDB9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FC867A4"/>
    <w:multiLevelType w:val="hybridMultilevel"/>
    <w:tmpl w:val="B2A62664"/>
    <w:lvl w:ilvl="0" w:tplc="12C453A8">
      <w:start w:val="1"/>
      <w:numFmt w:val="bullet"/>
      <w:lvlText w:val="•"/>
      <w:lvlJc w:val="left"/>
      <w:pPr>
        <w:tabs>
          <w:tab w:val="num" w:pos="720"/>
        </w:tabs>
        <w:ind w:left="720" w:hanging="360"/>
      </w:pPr>
      <w:rPr>
        <w:rFonts w:ascii="Arial" w:hAnsi="Arial" w:hint="default"/>
      </w:rPr>
    </w:lvl>
    <w:lvl w:ilvl="1" w:tplc="EBDE6B18" w:tentative="1">
      <w:start w:val="1"/>
      <w:numFmt w:val="bullet"/>
      <w:lvlText w:val="•"/>
      <w:lvlJc w:val="left"/>
      <w:pPr>
        <w:tabs>
          <w:tab w:val="num" w:pos="1440"/>
        </w:tabs>
        <w:ind w:left="1440" w:hanging="360"/>
      </w:pPr>
      <w:rPr>
        <w:rFonts w:ascii="Arial" w:hAnsi="Arial" w:hint="default"/>
      </w:rPr>
    </w:lvl>
    <w:lvl w:ilvl="2" w:tplc="DF0EAF50" w:tentative="1">
      <w:start w:val="1"/>
      <w:numFmt w:val="bullet"/>
      <w:lvlText w:val="•"/>
      <w:lvlJc w:val="left"/>
      <w:pPr>
        <w:tabs>
          <w:tab w:val="num" w:pos="2160"/>
        </w:tabs>
        <w:ind w:left="2160" w:hanging="360"/>
      </w:pPr>
      <w:rPr>
        <w:rFonts w:ascii="Arial" w:hAnsi="Arial" w:hint="default"/>
      </w:rPr>
    </w:lvl>
    <w:lvl w:ilvl="3" w:tplc="298A2098" w:tentative="1">
      <w:start w:val="1"/>
      <w:numFmt w:val="bullet"/>
      <w:lvlText w:val="•"/>
      <w:lvlJc w:val="left"/>
      <w:pPr>
        <w:tabs>
          <w:tab w:val="num" w:pos="2880"/>
        </w:tabs>
        <w:ind w:left="2880" w:hanging="360"/>
      </w:pPr>
      <w:rPr>
        <w:rFonts w:ascii="Arial" w:hAnsi="Arial" w:hint="default"/>
      </w:rPr>
    </w:lvl>
    <w:lvl w:ilvl="4" w:tplc="C2B29B78" w:tentative="1">
      <w:start w:val="1"/>
      <w:numFmt w:val="bullet"/>
      <w:lvlText w:val="•"/>
      <w:lvlJc w:val="left"/>
      <w:pPr>
        <w:tabs>
          <w:tab w:val="num" w:pos="3600"/>
        </w:tabs>
        <w:ind w:left="3600" w:hanging="360"/>
      </w:pPr>
      <w:rPr>
        <w:rFonts w:ascii="Arial" w:hAnsi="Arial" w:hint="default"/>
      </w:rPr>
    </w:lvl>
    <w:lvl w:ilvl="5" w:tplc="E3B41398" w:tentative="1">
      <w:start w:val="1"/>
      <w:numFmt w:val="bullet"/>
      <w:lvlText w:val="•"/>
      <w:lvlJc w:val="left"/>
      <w:pPr>
        <w:tabs>
          <w:tab w:val="num" w:pos="4320"/>
        </w:tabs>
        <w:ind w:left="4320" w:hanging="360"/>
      </w:pPr>
      <w:rPr>
        <w:rFonts w:ascii="Arial" w:hAnsi="Arial" w:hint="default"/>
      </w:rPr>
    </w:lvl>
    <w:lvl w:ilvl="6" w:tplc="13E0DFE0" w:tentative="1">
      <w:start w:val="1"/>
      <w:numFmt w:val="bullet"/>
      <w:lvlText w:val="•"/>
      <w:lvlJc w:val="left"/>
      <w:pPr>
        <w:tabs>
          <w:tab w:val="num" w:pos="5040"/>
        </w:tabs>
        <w:ind w:left="5040" w:hanging="360"/>
      </w:pPr>
      <w:rPr>
        <w:rFonts w:ascii="Arial" w:hAnsi="Arial" w:hint="default"/>
      </w:rPr>
    </w:lvl>
    <w:lvl w:ilvl="7" w:tplc="59C8D3FA" w:tentative="1">
      <w:start w:val="1"/>
      <w:numFmt w:val="bullet"/>
      <w:lvlText w:val="•"/>
      <w:lvlJc w:val="left"/>
      <w:pPr>
        <w:tabs>
          <w:tab w:val="num" w:pos="5760"/>
        </w:tabs>
        <w:ind w:left="5760" w:hanging="360"/>
      </w:pPr>
      <w:rPr>
        <w:rFonts w:ascii="Arial" w:hAnsi="Arial" w:hint="default"/>
      </w:rPr>
    </w:lvl>
    <w:lvl w:ilvl="8" w:tplc="AA562050" w:tentative="1">
      <w:start w:val="1"/>
      <w:numFmt w:val="bullet"/>
      <w:lvlText w:val="•"/>
      <w:lvlJc w:val="left"/>
      <w:pPr>
        <w:tabs>
          <w:tab w:val="num" w:pos="6480"/>
        </w:tabs>
        <w:ind w:left="6480" w:hanging="360"/>
      </w:pPr>
      <w:rPr>
        <w:rFonts w:ascii="Arial" w:hAnsi="Arial" w:hint="default"/>
      </w:rPr>
    </w:lvl>
  </w:abstractNum>
  <w:num w:numId="1" w16cid:durableId="667027965">
    <w:abstractNumId w:val="16"/>
  </w:num>
  <w:num w:numId="2" w16cid:durableId="1042679573">
    <w:abstractNumId w:val="0"/>
  </w:num>
  <w:num w:numId="3" w16cid:durableId="1952787091">
    <w:abstractNumId w:val="4"/>
  </w:num>
  <w:num w:numId="4" w16cid:durableId="912154824">
    <w:abstractNumId w:val="14"/>
  </w:num>
  <w:num w:numId="5" w16cid:durableId="2059931258">
    <w:abstractNumId w:val="11"/>
  </w:num>
  <w:num w:numId="6" w16cid:durableId="598562497">
    <w:abstractNumId w:val="21"/>
  </w:num>
  <w:num w:numId="7" w16cid:durableId="1577671251">
    <w:abstractNumId w:val="7"/>
  </w:num>
  <w:num w:numId="8" w16cid:durableId="1509565798">
    <w:abstractNumId w:val="17"/>
  </w:num>
  <w:num w:numId="9" w16cid:durableId="25564581">
    <w:abstractNumId w:val="2"/>
  </w:num>
  <w:num w:numId="10" w16cid:durableId="262618975">
    <w:abstractNumId w:val="12"/>
  </w:num>
  <w:num w:numId="11" w16cid:durableId="873738674">
    <w:abstractNumId w:val="6"/>
  </w:num>
  <w:num w:numId="12" w16cid:durableId="976951539">
    <w:abstractNumId w:val="13"/>
  </w:num>
  <w:num w:numId="13" w16cid:durableId="1910532019">
    <w:abstractNumId w:val="3"/>
  </w:num>
  <w:num w:numId="14" w16cid:durableId="414934719">
    <w:abstractNumId w:val="25"/>
  </w:num>
  <w:num w:numId="15" w16cid:durableId="1329090072">
    <w:abstractNumId w:val="23"/>
  </w:num>
  <w:num w:numId="16" w16cid:durableId="560556032">
    <w:abstractNumId w:val="20"/>
  </w:num>
  <w:num w:numId="17" w16cid:durableId="1233660737">
    <w:abstractNumId w:val="10"/>
  </w:num>
  <w:num w:numId="18" w16cid:durableId="116142436">
    <w:abstractNumId w:val="5"/>
  </w:num>
  <w:num w:numId="19" w16cid:durableId="751123256">
    <w:abstractNumId w:val="8"/>
  </w:num>
  <w:num w:numId="20" w16cid:durableId="1782148044">
    <w:abstractNumId w:val="19"/>
  </w:num>
  <w:num w:numId="21" w16cid:durableId="1830511631">
    <w:abstractNumId w:val="24"/>
  </w:num>
  <w:num w:numId="22" w16cid:durableId="1421833061">
    <w:abstractNumId w:val="18"/>
  </w:num>
  <w:num w:numId="23" w16cid:durableId="1396468614">
    <w:abstractNumId w:val="22"/>
  </w:num>
  <w:num w:numId="24" w16cid:durableId="601883280">
    <w:abstractNumId w:val="9"/>
  </w:num>
  <w:num w:numId="25" w16cid:durableId="1786344670">
    <w:abstractNumId w:val="28"/>
  </w:num>
  <w:num w:numId="26" w16cid:durableId="629631078">
    <w:abstractNumId w:val="27"/>
  </w:num>
  <w:num w:numId="27" w16cid:durableId="1711414765">
    <w:abstractNumId w:val="26"/>
  </w:num>
  <w:num w:numId="28" w16cid:durableId="915632977">
    <w:abstractNumId w:val="15"/>
  </w:num>
  <w:num w:numId="29" w16cid:durableId="101183309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6B"/>
    <w:rsid w:val="000022D6"/>
    <w:rsid w:val="000124F0"/>
    <w:rsid w:val="000131DF"/>
    <w:rsid w:val="00014936"/>
    <w:rsid w:val="00015135"/>
    <w:rsid w:val="00015A34"/>
    <w:rsid w:val="00015D50"/>
    <w:rsid w:val="000172DA"/>
    <w:rsid w:val="000226B7"/>
    <w:rsid w:val="00023BFB"/>
    <w:rsid w:val="00025231"/>
    <w:rsid w:val="000262EB"/>
    <w:rsid w:val="0003083A"/>
    <w:rsid w:val="00036380"/>
    <w:rsid w:val="00040C40"/>
    <w:rsid w:val="00041D46"/>
    <w:rsid w:val="00042CA2"/>
    <w:rsid w:val="00047951"/>
    <w:rsid w:val="000505B4"/>
    <w:rsid w:val="0005486E"/>
    <w:rsid w:val="00054E8F"/>
    <w:rsid w:val="00055F90"/>
    <w:rsid w:val="00056240"/>
    <w:rsid w:val="00062500"/>
    <w:rsid w:val="00062F7C"/>
    <w:rsid w:val="00071D83"/>
    <w:rsid w:val="0007238B"/>
    <w:rsid w:val="00075235"/>
    <w:rsid w:val="0007559B"/>
    <w:rsid w:val="000764A9"/>
    <w:rsid w:val="00081512"/>
    <w:rsid w:val="0008392A"/>
    <w:rsid w:val="00086211"/>
    <w:rsid w:val="00094013"/>
    <w:rsid w:val="000946E3"/>
    <w:rsid w:val="0009512A"/>
    <w:rsid w:val="00095512"/>
    <w:rsid w:val="000A0F27"/>
    <w:rsid w:val="000A13D2"/>
    <w:rsid w:val="000A2667"/>
    <w:rsid w:val="000A2694"/>
    <w:rsid w:val="000A2F6A"/>
    <w:rsid w:val="000A6019"/>
    <w:rsid w:val="000B324B"/>
    <w:rsid w:val="000B3D1E"/>
    <w:rsid w:val="000B61E7"/>
    <w:rsid w:val="000C3C0B"/>
    <w:rsid w:val="000D2551"/>
    <w:rsid w:val="000D5033"/>
    <w:rsid w:val="000D629E"/>
    <w:rsid w:val="000D6F7F"/>
    <w:rsid w:val="000D7C08"/>
    <w:rsid w:val="000E6F72"/>
    <w:rsid w:val="000F1B6A"/>
    <w:rsid w:val="000F1B9A"/>
    <w:rsid w:val="000F372E"/>
    <w:rsid w:val="000F4E6E"/>
    <w:rsid w:val="000F688E"/>
    <w:rsid w:val="000F6AD6"/>
    <w:rsid w:val="00101403"/>
    <w:rsid w:val="00106D08"/>
    <w:rsid w:val="00110228"/>
    <w:rsid w:val="001109D1"/>
    <w:rsid w:val="00112F97"/>
    <w:rsid w:val="00113744"/>
    <w:rsid w:val="00114460"/>
    <w:rsid w:val="00114B0F"/>
    <w:rsid w:val="001218E2"/>
    <w:rsid w:val="00127446"/>
    <w:rsid w:val="001324AE"/>
    <w:rsid w:val="00133984"/>
    <w:rsid w:val="00134B62"/>
    <w:rsid w:val="0013770A"/>
    <w:rsid w:val="001377B5"/>
    <w:rsid w:val="0014096B"/>
    <w:rsid w:val="00140C8C"/>
    <w:rsid w:val="00152007"/>
    <w:rsid w:val="0015445B"/>
    <w:rsid w:val="001557F2"/>
    <w:rsid w:val="0016228C"/>
    <w:rsid w:val="00163770"/>
    <w:rsid w:val="00167D71"/>
    <w:rsid w:val="0017028C"/>
    <w:rsid w:val="00171109"/>
    <w:rsid w:val="00171BF3"/>
    <w:rsid w:val="00172536"/>
    <w:rsid w:val="00180B78"/>
    <w:rsid w:val="00180D87"/>
    <w:rsid w:val="00186BAE"/>
    <w:rsid w:val="0019023E"/>
    <w:rsid w:val="001905BE"/>
    <w:rsid w:val="00192EB5"/>
    <w:rsid w:val="0019753E"/>
    <w:rsid w:val="00197CD3"/>
    <w:rsid w:val="001A093A"/>
    <w:rsid w:val="001A1AFE"/>
    <w:rsid w:val="001A2FEA"/>
    <w:rsid w:val="001A6440"/>
    <w:rsid w:val="001A6CFF"/>
    <w:rsid w:val="001B29EA"/>
    <w:rsid w:val="001B5E1B"/>
    <w:rsid w:val="001B61B8"/>
    <w:rsid w:val="001C4075"/>
    <w:rsid w:val="001C4964"/>
    <w:rsid w:val="001C57E1"/>
    <w:rsid w:val="001C6E4C"/>
    <w:rsid w:val="001D07A3"/>
    <w:rsid w:val="001D0829"/>
    <w:rsid w:val="001D3115"/>
    <w:rsid w:val="001D3E36"/>
    <w:rsid w:val="001D6296"/>
    <w:rsid w:val="001D7448"/>
    <w:rsid w:val="001E00A9"/>
    <w:rsid w:val="001E0361"/>
    <w:rsid w:val="001E3233"/>
    <w:rsid w:val="001E77CB"/>
    <w:rsid w:val="001F1A09"/>
    <w:rsid w:val="001F4A04"/>
    <w:rsid w:val="001F4BC3"/>
    <w:rsid w:val="001F71EA"/>
    <w:rsid w:val="001F73F9"/>
    <w:rsid w:val="001F7FC2"/>
    <w:rsid w:val="00200D48"/>
    <w:rsid w:val="0020162F"/>
    <w:rsid w:val="0020363E"/>
    <w:rsid w:val="00203914"/>
    <w:rsid w:val="00204C52"/>
    <w:rsid w:val="00205738"/>
    <w:rsid w:val="00205A14"/>
    <w:rsid w:val="00206DB9"/>
    <w:rsid w:val="002073B1"/>
    <w:rsid w:val="00212825"/>
    <w:rsid w:val="002150F0"/>
    <w:rsid w:val="00216E74"/>
    <w:rsid w:val="00221015"/>
    <w:rsid w:val="00226B61"/>
    <w:rsid w:val="00230621"/>
    <w:rsid w:val="002329BA"/>
    <w:rsid w:val="00234F58"/>
    <w:rsid w:val="00241767"/>
    <w:rsid w:val="002437D4"/>
    <w:rsid w:val="0024670E"/>
    <w:rsid w:val="00247705"/>
    <w:rsid w:val="002529EF"/>
    <w:rsid w:val="00257C73"/>
    <w:rsid w:val="00260177"/>
    <w:rsid w:val="002614A6"/>
    <w:rsid w:val="00262F19"/>
    <w:rsid w:val="00262F8C"/>
    <w:rsid w:val="00264764"/>
    <w:rsid w:val="00264C02"/>
    <w:rsid w:val="0026507E"/>
    <w:rsid w:val="002667A7"/>
    <w:rsid w:val="00266E6E"/>
    <w:rsid w:val="002704D8"/>
    <w:rsid w:val="00270B22"/>
    <w:rsid w:val="0027145D"/>
    <w:rsid w:val="0027343E"/>
    <w:rsid w:val="002770A0"/>
    <w:rsid w:val="0028060B"/>
    <w:rsid w:val="00280AD4"/>
    <w:rsid w:val="00282EB6"/>
    <w:rsid w:val="00284017"/>
    <w:rsid w:val="00287161"/>
    <w:rsid w:val="002918BC"/>
    <w:rsid w:val="002922A5"/>
    <w:rsid w:val="00292C25"/>
    <w:rsid w:val="00293CFE"/>
    <w:rsid w:val="00294C15"/>
    <w:rsid w:val="00294DC2"/>
    <w:rsid w:val="002971A7"/>
    <w:rsid w:val="00297382"/>
    <w:rsid w:val="00297E03"/>
    <w:rsid w:val="002A0FB9"/>
    <w:rsid w:val="002A1B54"/>
    <w:rsid w:val="002A2717"/>
    <w:rsid w:val="002A29E2"/>
    <w:rsid w:val="002A3CF1"/>
    <w:rsid w:val="002A4324"/>
    <w:rsid w:val="002A7D4A"/>
    <w:rsid w:val="002B7398"/>
    <w:rsid w:val="002C0A62"/>
    <w:rsid w:val="002C24C9"/>
    <w:rsid w:val="002D38DC"/>
    <w:rsid w:val="002D4447"/>
    <w:rsid w:val="002D5370"/>
    <w:rsid w:val="002D6446"/>
    <w:rsid w:val="002E5D19"/>
    <w:rsid w:val="002E6879"/>
    <w:rsid w:val="002F05B9"/>
    <w:rsid w:val="002F0903"/>
    <w:rsid w:val="002F681B"/>
    <w:rsid w:val="003002A7"/>
    <w:rsid w:val="0031173D"/>
    <w:rsid w:val="003139D8"/>
    <w:rsid w:val="00315C84"/>
    <w:rsid w:val="00320804"/>
    <w:rsid w:val="00320983"/>
    <w:rsid w:val="00320A5B"/>
    <w:rsid w:val="00322B85"/>
    <w:rsid w:val="00322EB3"/>
    <w:rsid w:val="0032450A"/>
    <w:rsid w:val="00332032"/>
    <w:rsid w:val="00334644"/>
    <w:rsid w:val="00335F2B"/>
    <w:rsid w:val="00336A1A"/>
    <w:rsid w:val="00337F7B"/>
    <w:rsid w:val="00340B42"/>
    <w:rsid w:val="00343B96"/>
    <w:rsid w:val="00344A33"/>
    <w:rsid w:val="00345CF8"/>
    <w:rsid w:val="00346786"/>
    <w:rsid w:val="00350F7E"/>
    <w:rsid w:val="00353EF4"/>
    <w:rsid w:val="00357EFB"/>
    <w:rsid w:val="00361BC4"/>
    <w:rsid w:val="00363459"/>
    <w:rsid w:val="00364C31"/>
    <w:rsid w:val="00370192"/>
    <w:rsid w:val="00370F61"/>
    <w:rsid w:val="003733C3"/>
    <w:rsid w:val="00374E59"/>
    <w:rsid w:val="00375DB9"/>
    <w:rsid w:val="00377A8F"/>
    <w:rsid w:val="00380CF3"/>
    <w:rsid w:val="00380DA3"/>
    <w:rsid w:val="003817A9"/>
    <w:rsid w:val="00386025"/>
    <w:rsid w:val="00387A04"/>
    <w:rsid w:val="0039157F"/>
    <w:rsid w:val="003929D6"/>
    <w:rsid w:val="003938B5"/>
    <w:rsid w:val="00393FF8"/>
    <w:rsid w:val="00396EA1"/>
    <w:rsid w:val="003974C3"/>
    <w:rsid w:val="003A074B"/>
    <w:rsid w:val="003A2272"/>
    <w:rsid w:val="003A3026"/>
    <w:rsid w:val="003A4120"/>
    <w:rsid w:val="003A7785"/>
    <w:rsid w:val="003B19BC"/>
    <w:rsid w:val="003B5FC0"/>
    <w:rsid w:val="003C69C8"/>
    <w:rsid w:val="003D3394"/>
    <w:rsid w:val="003D79A4"/>
    <w:rsid w:val="003E04D5"/>
    <w:rsid w:val="003E141D"/>
    <w:rsid w:val="003E3E8A"/>
    <w:rsid w:val="003E44F9"/>
    <w:rsid w:val="003E4E71"/>
    <w:rsid w:val="003E5AAD"/>
    <w:rsid w:val="003E5D0A"/>
    <w:rsid w:val="003E5D38"/>
    <w:rsid w:val="003F0B92"/>
    <w:rsid w:val="003F5E69"/>
    <w:rsid w:val="003F641A"/>
    <w:rsid w:val="003F700D"/>
    <w:rsid w:val="00401E94"/>
    <w:rsid w:val="00403405"/>
    <w:rsid w:val="00405C9F"/>
    <w:rsid w:val="00412A69"/>
    <w:rsid w:val="0041345A"/>
    <w:rsid w:val="00413C31"/>
    <w:rsid w:val="00414797"/>
    <w:rsid w:val="00414A47"/>
    <w:rsid w:val="0041520B"/>
    <w:rsid w:val="0041604C"/>
    <w:rsid w:val="0042169F"/>
    <w:rsid w:val="00422616"/>
    <w:rsid w:val="00426C2C"/>
    <w:rsid w:val="00427267"/>
    <w:rsid w:val="004305E9"/>
    <w:rsid w:val="00432CCE"/>
    <w:rsid w:val="004337B7"/>
    <w:rsid w:val="00434111"/>
    <w:rsid w:val="00434118"/>
    <w:rsid w:val="00436581"/>
    <w:rsid w:val="004515AA"/>
    <w:rsid w:val="00451753"/>
    <w:rsid w:val="0045640F"/>
    <w:rsid w:val="00456DED"/>
    <w:rsid w:val="004624C4"/>
    <w:rsid w:val="004704DC"/>
    <w:rsid w:val="00471453"/>
    <w:rsid w:val="00473636"/>
    <w:rsid w:val="00473BE1"/>
    <w:rsid w:val="00474DDF"/>
    <w:rsid w:val="0047611E"/>
    <w:rsid w:val="0047668E"/>
    <w:rsid w:val="00482F15"/>
    <w:rsid w:val="00484A2A"/>
    <w:rsid w:val="0048725C"/>
    <w:rsid w:val="00487874"/>
    <w:rsid w:val="0048794D"/>
    <w:rsid w:val="004912D4"/>
    <w:rsid w:val="004923D1"/>
    <w:rsid w:val="00492641"/>
    <w:rsid w:val="00497CB1"/>
    <w:rsid w:val="004A032F"/>
    <w:rsid w:val="004A5026"/>
    <w:rsid w:val="004A6474"/>
    <w:rsid w:val="004A652A"/>
    <w:rsid w:val="004B0691"/>
    <w:rsid w:val="004B2279"/>
    <w:rsid w:val="004B3900"/>
    <w:rsid w:val="004B6745"/>
    <w:rsid w:val="004C075E"/>
    <w:rsid w:val="004C0D7E"/>
    <w:rsid w:val="004C12E5"/>
    <w:rsid w:val="004C14C9"/>
    <w:rsid w:val="004C2321"/>
    <w:rsid w:val="004C264E"/>
    <w:rsid w:val="004C61A5"/>
    <w:rsid w:val="004D0558"/>
    <w:rsid w:val="004D0BF8"/>
    <w:rsid w:val="004D4975"/>
    <w:rsid w:val="004D4D44"/>
    <w:rsid w:val="004D63E1"/>
    <w:rsid w:val="004D6F71"/>
    <w:rsid w:val="004E4989"/>
    <w:rsid w:val="004E54F0"/>
    <w:rsid w:val="004E5FF2"/>
    <w:rsid w:val="004F07D6"/>
    <w:rsid w:val="004F1EC2"/>
    <w:rsid w:val="00500511"/>
    <w:rsid w:val="005016B0"/>
    <w:rsid w:val="00502E62"/>
    <w:rsid w:val="0050402D"/>
    <w:rsid w:val="005070FA"/>
    <w:rsid w:val="005078B0"/>
    <w:rsid w:val="00510A14"/>
    <w:rsid w:val="005129B1"/>
    <w:rsid w:val="00512F3B"/>
    <w:rsid w:val="00514DC3"/>
    <w:rsid w:val="00515096"/>
    <w:rsid w:val="00516BB6"/>
    <w:rsid w:val="00516D73"/>
    <w:rsid w:val="005244F7"/>
    <w:rsid w:val="0052624B"/>
    <w:rsid w:val="0053063E"/>
    <w:rsid w:val="00540914"/>
    <w:rsid w:val="00541970"/>
    <w:rsid w:val="005476A7"/>
    <w:rsid w:val="0054782C"/>
    <w:rsid w:val="005510E0"/>
    <w:rsid w:val="00551ACF"/>
    <w:rsid w:val="005522D1"/>
    <w:rsid w:val="0055302E"/>
    <w:rsid w:val="00560561"/>
    <w:rsid w:val="00566878"/>
    <w:rsid w:val="0056711E"/>
    <w:rsid w:val="005674F4"/>
    <w:rsid w:val="005675E3"/>
    <w:rsid w:val="0057173D"/>
    <w:rsid w:val="005725BC"/>
    <w:rsid w:val="00573FB3"/>
    <w:rsid w:val="005756F3"/>
    <w:rsid w:val="00576D66"/>
    <w:rsid w:val="00584057"/>
    <w:rsid w:val="00587563"/>
    <w:rsid w:val="005916B1"/>
    <w:rsid w:val="00592CC0"/>
    <w:rsid w:val="005941D9"/>
    <w:rsid w:val="00597C5D"/>
    <w:rsid w:val="005A0139"/>
    <w:rsid w:val="005A3EA7"/>
    <w:rsid w:val="005A434C"/>
    <w:rsid w:val="005A469F"/>
    <w:rsid w:val="005A4FE6"/>
    <w:rsid w:val="005A5D5E"/>
    <w:rsid w:val="005B1599"/>
    <w:rsid w:val="005B3E18"/>
    <w:rsid w:val="005B6E7A"/>
    <w:rsid w:val="005C2FE4"/>
    <w:rsid w:val="005C5310"/>
    <w:rsid w:val="005C53C5"/>
    <w:rsid w:val="005C66E9"/>
    <w:rsid w:val="005C68DE"/>
    <w:rsid w:val="005C6C0D"/>
    <w:rsid w:val="005C7975"/>
    <w:rsid w:val="005E4BC1"/>
    <w:rsid w:val="005E7036"/>
    <w:rsid w:val="005E744E"/>
    <w:rsid w:val="005F2DF6"/>
    <w:rsid w:val="005F3FA7"/>
    <w:rsid w:val="005F404C"/>
    <w:rsid w:val="005F4B2B"/>
    <w:rsid w:val="005F4EF6"/>
    <w:rsid w:val="005F75CA"/>
    <w:rsid w:val="006013C8"/>
    <w:rsid w:val="00601D08"/>
    <w:rsid w:val="00602827"/>
    <w:rsid w:val="00602B2C"/>
    <w:rsid w:val="00604932"/>
    <w:rsid w:val="006110E2"/>
    <w:rsid w:val="00612870"/>
    <w:rsid w:val="006143A0"/>
    <w:rsid w:val="00621576"/>
    <w:rsid w:val="006225A3"/>
    <w:rsid w:val="00622876"/>
    <w:rsid w:val="00624219"/>
    <w:rsid w:val="00624277"/>
    <w:rsid w:val="00634709"/>
    <w:rsid w:val="00637B79"/>
    <w:rsid w:val="00637DE3"/>
    <w:rsid w:val="006458A2"/>
    <w:rsid w:val="00645F90"/>
    <w:rsid w:val="00653BB8"/>
    <w:rsid w:val="00656AF9"/>
    <w:rsid w:val="0066105D"/>
    <w:rsid w:val="00664787"/>
    <w:rsid w:val="00664903"/>
    <w:rsid w:val="006650B6"/>
    <w:rsid w:val="006709BD"/>
    <w:rsid w:val="00676516"/>
    <w:rsid w:val="00683216"/>
    <w:rsid w:val="00683CDB"/>
    <w:rsid w:val="0069063A"/>
    <w:rsid w:val="00693CBB"/>
    <w:rsid w:val="00693EAE"/>
    <w:rsid w:val="00697360"/>
    <w:rsid w:val="006B0B74"/>
    <w:rsid w:val="006B1A3C"/>
    <w:rsid w:val="006B2451"/>
    <w:rsid w:val="006B4B72"/>
    <w:rsid w:val="006C0E32"/>
    <w:rsid w:val="006C1054"/>
    <w:rsid w:val="006C4457"/>
    <w:rsid w:val="006D6F5A"/>
    <w:rsid w:val="006E104F"/>
    <w:rsid w:val="006F0B5A"/>
    <w:rsid w:val="007007D9"/>
    <w:rsid w:val="00702BCC"/>
    <w:rsid w:val="007200E7"/>
    <w:rsid w:val="00723206"/>
    <w:rsid w:val="00725504"/>
    <w:rsid w:val="007316DC"/>
    <w:rsid w:val="007320CF"/>
    <w:rsid w:val="0073615A"/>
    <w:rsid w:val="00736249"/>
    <w:rsid w:val="00736C45"/>
    <w:rsid w:val="00737B5B"/>
    <w:rsid w:val="00747AEF"/>
    <w:rsid w:val="00747F79"/>
    <w:rsid w:val="00750204"/>
    <w:rsid w:val="00754513"/>
    <w:rsid w:val="00754A44"/>
    <w:rsid w:val="00762069"/>
    <w:rsid w:val="007621EF"/>
    <w:rsid w:val="00762FDD"/>
    <w:rsid w:val="00763F61"/>
    <w:rsid w:val="00764948"/>
    <w:rsid w:val="00765073"/>
    <w:rsid w:val="00765B41"/>
    <w:rsid w:val="00766135"/>
    <w:rsid w:val="00767751"/>
    <w:rsid w:val="00771861"/>
    <w:rsid w:val="007722FC"/>
    <w:rsid w:val="00772CC7"/>
    <w:rsid w:val="007738C8"/>
    <w:rsid w:val="00776A1B"/>
    <w:rsid w:val="0077734D"/>
    <w:rsid w:val="00781620"/>
    <w:rsid w:val="00783166"/>
    <w:rsid w:val="007900DA"/>
    <w:rsid w:val="0079167E"/>
    <w:rsid w:val="007A024A"/>
    <w:rsid w:val="007A3323"/>
    <w:rsid w:val="007B3210"/>
    <w:rsid w:val="007B6510"/>
    <w:rsid w:val="007B7096"/>
    <w:rsid w:val="007C05C4"/>
    <w:rsid w:val="007C0ED4"/>
    <w:rsid w:val="007C400C"/>
    <w:rsid w:val="007D0E37"/>
    <w:rsid w:val="007D118F"/>
    <w:rsid w:val="007D7F50"/>
    <w:rsid w:val="007E004B"/>
    <w:rsid w:val="007E5F7D"/>
    <w:rsid w:val="007F1A8B"/>
    <w:rsid w:val="007F3D06"/>
    <w:rsid w:val="008029CA"/>
    <w:rsid w:val="00805838"/>
    <w:rsid w:val="00806060"/>
    <w:rsid w:val="00815EFE"/>
    <w:rsid w:val="008201F1"/>
    <w:rsid w:val="00821728"/>
    <w:rsid w:val="00821D01"/>
    <w:rsid w:val="00822E93"/>
    <w:rsid w:val="008277EC"/>
    <w:rsid w:val="00827E02"/>
    <w:rsid w:val="008379B0"/>
    <w:rsid w:val="00837AF9"/>
    <w:rsid w:val="00841E1D"/>
    <w:rsid w:val="00842601"/>
    <w:rsid w:val="00843375"/>
    <w:rsid w:val="00843E42"/>
    <w:rsid w:val="00843E80"/>
    <w:rsid w:val="00843FCC"/>
    <w:rsid w:val="0084424D"/>
    <w:rsid w:val="008465F0"/>
    <w:rsid w:val="008502AB"/>
    <w:rsid w:val="00852720"/>
    <w:rsid w:val="00852B2C"/>
    <w:rsid w:val="00855334"/>
    <w:rsid w:val="008624B0"/>
    <w:rsid w:val="00863ED8"/>
    <w:rsid w:val="00873084"/>
    <w:rsid w:val="0087380F"/>
    <w:rsid w:val="0087416A"/>
    <w:rsid w:val="008752B3"/>
    <w:rsid w:val="0087566B"/>
    <w:rsid w:val="00875B3F"/>
    <w:rsid w:val="008765ED"/>
    <w:rsid w:val="0088057C"/>
    <w:rsid w:val="00880B4D"/>
    <w:rsid w:val="00884BE9"/>
    <w:rsid w:val="00884DDF"/>
    <w:rsid w:val="008859A6"/>
    <w:rsid w:val="00887941"/>
    <w:rsid w:val="0089054F"/>
    <w:rsid w:val="00891320"/>
    <w:rsid w:val="0089188D"/>
    <w:rsid w:val="008926ED"/>
    <w:rsid w:val="00892860"/>
    <w:rsid w:val="0089386C"/>
    <w:rsid w:val="00896B0D"/>
    <w:rsid w:val="008971E2"/>
    <w:rsid w:val="00897326"/>
    <w:rsid w:val="008977FB"/>
    <w:rsid w:val="008A28E8"/>
    <w:rsid w:val="008A6DED"/>
    <w:rsid w:val="008B36C3"/>
    <w:rsid w:val="008B66AE"/>
    <w:rsid w:val="008B69A6"/>
    <w:rsid w:val="008B77B3"/>
    <w:rsid w:val="008C10F3"/>
    <w:rsid w:val="008C1623"/>
    <w:rsid w:val="008C291F"/>
    <w:rsid w:val="008C52FC"/>
    <w:rsid w:val="008C6825"/>
    <w:rsid w:val="008D1CB5"/>
    <w:rsid w:val="008E3932"/>
    <w:rsid w:val="008E3D3C"/>
    <w:rsid w:val="008E5C42"/>
    <w:rsid w:val="008F09B5"/>
    <w:rsid w:val="008F25A4"/>
    <w:rsid w:val="008F35E1"/>
    <w:rsid w:val="00902975"/>
    <w:rsid w:val="00902AA1"/>
    <w:rsid w:val="00911A09"/>
    <w:rsid w:val="00915ECA"/>
    <w:rsid w:val="0091641F"/>
    <w:rsid w:val="00917151"/>
    <w:rsid w:val="009249F4"/>
    <w:rsid w:val="00927137"/>
    <w:rsid w:val="0093460F"/>
    <w:rsid w:val="00937951"/>
    <w:rsid w:val="009418AF"/>
    <w:rsid w:val="009418F2"/>
    <w:rsid w:val="009422EA"/>
    <w:rsid w:val="00950678"/>
    <w:rsid w:val="00950957"/>
    <w:rsid w:val="00952B7D"/>
    <w:rsid w:val="00954B6D"/>
    <w:rsid w:val="00954EBE"/>
    <w:rsid w:val="00955160"/>
    <w:rsid w:val="00955471"/>
    <w:rsid w:val="009572FA"/>
    <w:rsid w:val="009618B2"/>
    <w:rsid w:val="00962A89"/>
    <w:rsid w:val="0096470F"/>
    <w:rsid w:val="00965766"/>
    <w:rsid w:val="0096608E"/>
    <w:rsid w:val="0096698B"/>
    <w:rsid w:val="0096731D"/>
    <w:rsid w:val="0097021E"/>
    <w:rsid w:val="009707C8"/>
    <w:rsid w:val="00972AD2"/>
    <w:rsid w:val="00973E64"/>
    <w:rsid w:val="0098383E"/>
    <w:rsid w:val="009861BD"/>
    <w:rsid w:val="00986552"/>
    <w:rsid w:val="00993DA5"/>
    <w:rsid w:val="00996DA6"/>
    <w:rsid w:val="0099731A"/>
    <w:rsid w:val="009A1775"/>
    <w:rsid w:val="009A238C"/>
    <w:rsid w:val="009A2ACC"/>
    <w:rsid w:val="009A3D2E"/>
    <w:rsid w:val="009A54F8"/>
    <w:rsid w:val="009A7508"/>
    <w:rsid w:val="009B03CB"/>
    <w:rsid w:val="009B05B8"/>
    <w:rsid w:val="009B52D3"/>
    <w:rsid w:val="009C0941"/>
    <w:rsid w:val="009C4481"/>
    <w:rsid w:val="009C78C7"/>
    <w:rsid w:val="009D1252"/>
    <w:rsid w:val="009E0354"/>
    <w:rsid w:val="009E4D49"/>
    <w:rsid w:val="009E56CF"/>
    <w:rsid w:val="009E693B"/>
    <w:rsid w:val="009F255F"/>
    <w:rsid w:val="009F4AF4"/>
    <w:rsid w:val="009F76C5"/>
    <w:rsid w:val="00A02BC3"/>
    <w:rsid w:val="00A046AA"/>
    <w:rsid w:val="00A05EF4"/>
    <w:rsid w:val="00A10567"/>
    <w:rsid w:val="00A16331"/>
    <w:rsid w:val="00A2052C"/>
    <w:rsid w:val="00A22944"/>
    <w:rsid w:val="00A267F9"/>
    <w:rsid w:val="00A32C86"/>
    <w:rsid w:val="00A336DE"/>
    <w:rsid w:val="00A339EF"/>
    <w:rsid w:val="00A34417"/>
    <w:rsid w:val="00A4006B"/>
    <w:rsid w:val="00A40EDD"/>
    <w:rsid w:val="00A41FCC"/>
    <w:rsid w:val="00A4479E"/>
    <w:rsid w:val="00A509BC"/>
    <w:rsid w:val="00A5137C"/>
    <w:rsid w:val="00A52318"/>
    <w:rsid w:val="00A52BC5"/>
    <w:rsid w:val="00A53D42"/>
    <w:rsid w:val="00A709DE"/>
    <w:rsid w:val="00A71068"/>
    <w:rsid w:val="00A724BB"/>
    <w:rsid w:val="00A81717"/>
    <w:rsid w:val="00A81DD2"/>
    <w:rsid w:val="00A82EBC"/>
    <w:rsid w:val="00A84C1A"/>
    <w:rsid w:val="00A863F4"/>
    <w:rsid w:val="00A976E5"/>
    <w:rsid w:val="00A97848"/>
    <w:rsid w:val="00A97A94"/>
    <w:rsid w:val="00AA2B8C"/>
    <w:rsid w:val="00AA3B89"/>
    <w:rsid w:val="00AA3D2B"/>
    <w:rsid w:val="00AB2FE2"/>
    <w:rsid w:val="00AC150D"/>
    <w:rsid w:val="00AC478D"/>
    <w:rsid w:val="00AC5701"/>
    <w:rsid w:val="00AD1AA5"/>
    <w:rsid w:val="00AD1BF6"/>
    <w:rsid w:val="00AD2BDB"/>
    <w:rsid w:val="00AD54B9"/>
    <w:rsid w:val="00AD63A6"/>
    <w:rsid w:val="00AD77FD"/>
    <w:rsid w:val="00AE2A89"/>
    <w:rsid w:val="00AE5265"/>
    <w:rsid w:val="00AF012D"/>
    <w:rsid w:val="00AF0833"/>
    <w:rsid w:val="00AF08B3"/>
    <w:rsid w:val="00B01390"/>
    <w:rsid w:val="00B016DE"/>
    <w:rsid w:val="00B01A01"/>
    <w:rsid w:val="00B03AE5"/>
    <w:rsid w:val="00B044A7"/>
    <w:rsid w:val="00B047F2"/>
    <w:rsid w:val="00B06C21"/>
    <w:rsid w:val="00B06C91"/>
    <w:rsid w:val="00B10F26"/>
    <w:rsid w:val="00B11797"/>
    <w:rsid w:val="00B12E22"/>
    <w:rsid w:val="00B13812"/>
    <w:rsid w:val="00B13B7D"/>
    <w:rsid w:val="00B15460"/>
    <w:rsid w:val="00B15B73"/>
    <w:rsid w:val="00B24E69"/>
    <w:rsid w:val="00B27B50"/>
    <w:rsid w:val="00B32139"/>
    <w:rsid w:val="00B344CF"/>
    <w:rsid w:val="00B439C2"/>
    <w:rsid w:val="00B46165"/>
    <w:rsid w:val="00B4764F"/>
    <w:rsid w:val="00B527EA"/>
    <w:rsid w:val="00B52E4A"/>
    <w:rsid w:val="00B611DF"/>
    <w:rsid w:val="00B64548"/>
    <w:rsid w:val="00B67959"/>
    <w:rsid w:val="00B72402"/>
    <w:rsid w:val="00B739C1"/>
    <w:rsid w:val="00B75425"/>
    <w:rsid w:val="00B760CE"/>
    <w:rsid w:val="00B77B46"/>
    <w:rsid w:val="00B80785"/>
    <w:rsid w:val="00B834FB"/>
    <w:rsid w:val="00B837BF"/>
    <w:rsid w:val="00B8497F"/>
    <w:rsid w:val="00B85795"/>
    <w:rsid w:val="00B87116"/>
    <w:rsid w:val="00B9060F"/>
    <w:rsid w:val="00B95803"/>
    <w:rsid w:val="00B96A9A"/>
    <w:rsid w:val="00BA1EF7"/>
    <w:rsid w:val="00BA2C24"/>
    <w:rsid w:val="00BA43E2"/>
    <w:rsid w:val="00BA590A"/>
    <w:rsid w:val="00BB0AD5"/>
    <w:rsid w:val="00BB0E9D"/>
    <w:rsid w:val="00BB2763"/>
    <w:rsid w:val="00BB7073"/>
    <w:rsid w:val="00BB70E9"/>
    <w:rsid w:val="00BC0B3A"/>
    <w:rsid w:val="00BC424E"/>
    <w:rsid w:val="00BC5FCB"/>
    <w:rsid w:val="00BC61AE"/>
    <w:rsid w:val="00BC65A0"/>
    <w:rsid w:val="00BC6FDA"/>
    <w:rsid w:val="00BD2C88"/>
    <w:rsid w:val="00BD2D29"/>
    <w:rsid w:val="00BD4218"/>
    <w:rsid w:val="00BD7E78"/>
    <w:rsid w:val="00BE20A7"/>
    <w:rsid w:val="00BE2665"/>
    <w:rsid w:val="00BF03B5"/>
    <w:rsid w:val="00BF31F9"/>
    <w:rsid w:val="00BF693F"/>
    <w:rsid w:val="00BF7541"/>
    <w:rsid w:val="00C01AD6"/>
    <w:rsid w:val="00C01D78"/>
    <w:rsid w:val="00C032FD"/>
    <w:rsid w:val="00C07622"/>
    <w:rsid w:val="00C07F11"/>
    <w:rsid w:val="00C137CD"/>
    <w:rsid w:val="00C31730"/>
    <w:rsid w:val="00C33ED7"/>
    <w:rsid w:val="00C36B35"/>
    <w:rsid w:val="00C371CD"/>
    <w:rsid w:val="00C37734"/>
    <w:rsid w:val="00C401ED"/>
    <w:rsid w:val="00C41B74"/>
    <w:rsid w:val="00C42773"/>
    <w:rsid w:val="00C51A6B"/>
    <w:rsid w:val="00C53205"/>
    <w:rsid w:val="00C564AF"/>
    <w:rsid w:val="00C60043"/>
    <w:rsid w:val="00C60399"/>
    <w:rsid w:val="00C6107D"/>
    <w:rsid w:val="00C6143E"/>
    <w:rsid w:val="00C65471"/>
    <w:rsid w:val="00C66310"/>
    <w:rsid w:val="00C67515"/>
    <w:rsid w:val="00C7147A"/>
    <w:rsid w:val="00C772A1"/>
    <w:rsid w:val="00C77C37"/>
    <w:rsid w:val="00C80A6B"/>
    <w:rsid w:val="00C82855"/>
    <w:rsid w:val="00C86255"/>
    <w:rsid w:val="00C91C46"/>
    <w:rsid w:val="00C92C8A"/>
    <w:rsid w:val="00C95C3E"/>
    <w:rsid w:val="00CA1E3D"/>
    <w:rsid w:val="00CA4E3C"/>
    <w:rsid w:val="00CA547E"/>
    <w:rsid w:val="00CA673D"/>
    <w:rsid w:val="00CB04B0"/>
    <w:rsid w:val="00CB1DFC"/>
    <w:rsid w:val="00CB5BAC"/>
    <w:rsid w:val="00CB5CFB"/>
    <w:rsid w:val="00CB68CF"/>
    <w:rsid w:val="00CB6D0C"/>
    <w:rsid w:val="00CC0F30"/>
    <w:rsid w:val="00CC1304"/>
    <w:rsid w:val="00CC29DA"/>
    <w:rsid w:val="00CC7602"/>
    <w:rsid w:val="00CD09CE"/>
    <w:rsid w:val="00CD7539"/>
    <w:rsid w:val="00CD7BD6"/>
    <w:rsid w:val="00CE2973"/>
    <w:rsid w:val="00CE3A8C"/>
    <w:rsid w:val="00CE41A5"/>
    <w:rsid w:val="00CE4262"/>
    <w:rsid w:val="00CF25E6"/>
    <w:rsid w:val="00CF32E6"/>
    <w:rsid w:val="00D00F9D"/>
    <w:rsid w:val="00D02E82"/>
    <w:rsid w:val="00D04EF1"/>
    <w:rsid w:val="00D06E95"/>
    <w:rsid w:val="00D07083"/>
    <w:rsid w:val="00D075C4"/>
    <w:rsid w:val="00D12E14"/>
    <w:rsid w:val="00D1577C"/>
    <w:rsid w:val="00D1740A"/>
    <w:rsid w:val="00D2116F"/>
    <w:rsid w:val="00D22AF7"/>
    <w:rsid w:val="00D24805"/>
    <w:rsid w:val="00D2703A"/>
    <w:rsid w:val="00D2745B"/>
    <w:rsid w:val="00D3076B"/>
    <w:rsid w:val="00D32DF4"/>
    <w:rsid w:val="00D33BEF"/>
    <w:rsid w:val="00D41134"/>
    <w:rsid w:val="00D4312B"/>
    <w:rsid w:val="00D434FC"/>
    <w:rsid w:val="00D448AE"/>
    <w:rsid w:val="00D541D4"/>
    <w:rsid w:val="00D55860"/>
    <w:rsid w:val="00D563A9"/>
    <w:rsid w:val="00D6086C"/>
    <w:rsid w:val="00D60CBD"/>
    <w:rsid w:val="00D65FB7"/>
    <w:rsid w:val="00D705C1"/>
    <w:rsid w:val="00D70A67"/>
    <w:rsid w:val="00D7109D"/>
    <w:rsid w:val="00D71866"/>
    <w:rsid w:val="00D74DB8"/>
    <w:rsid w:val="00D75066"/>
    <w:rsid w:val="00D77874"/>
    <w:rsid w:val="00D805D3"/>
    <w:rsid w:val="00D85F9C"/>
    <w:rsid w:val="00D87405"/>
    <w:rsid w:val="00D91737"/>
    <w:rsid w:val="00D91C40"/>
    <w:rsid w:val="00D92E34"/>
    <w:rsid w:val="00D948C9"/>
    <w:rsid w:val="00D97C9F"/>
    <w:rsid w:val="00DA0299"/>
    <w:rsid w:val="00DA02AA"/>
    <w:rsid w:val="00DA0624"/>
    <w:rsid w:val="00DA3BC8"/>
    <w:rsid w:val="00DB03C1"/>
    <w:rsid w:val="00DB0AA8"/>
    <w:rsid w:val="00DB290C"/>
    <w:rsid w:val="00DB4CE4"/>
    <w:rsid w:val="00DB797B"/>
    <w:rsid w:val="00DC4522"/>
    <w:rsid w:val="00DC5471"/>
    <w:rsid w:val="00DC6108"/>
    <w:rsid w:val="00DC6558"/>
    <w:rsid w:val="00DD144B"/>
    <w:rsid w:val="00DD3824"/>
    <w:rsid w:val="00DD3A34"/>
    <w:rsid w:val="00DE1324"/>
    <w:rsid w:val="00DF3407"/>
    <w:rsid w:val="00DF3537"/>
    <w:rsid w:val="00DF3F3C"/>
    <w:rsid w:val="00DF5A5E"/>
    <w:rsid w:val="00E01B54"/>
    <w:rsid w:val="00E04F64"/>
    <w:rsid w:val="00E056FE"/>
    <w:rsid w:val="00E10295"/>
    <w:rsid w:val="00E112DA"/>
    <w:rsid w:val="00E14D9F"/>
    <w:rsid w:val="00E2503E"/>
    <w:rsid w:val="00E25ACA"/>
    <w:rsid w:val="00E275B2"/>
    <w:rsid w:val="00E316B6"/>
    <w:rsid w:val="00E3292E"/>
    <w:rsid w:val="00E4137B"/>
    <w:rsid w:val="00E42F9D"/>
    <w:rsid w:val="00E4701F"/>
    <w:rsid w:val="00E5231E"/>
    <w:rsid w:val="00E61146"/>
    <w:rsid w:val="00E6676F"/>
    <w:rsid w:val="00E6726F"/>
    <w:rsid w:val="00E6777B"/>
    <w:rsid w:val="00E737A5"/>
    <w:rsid w:val="00E748ED"/>
    <w:rsid w:val="00E76058"/>
    <w:rsid w:val="00E76975"/>
    <w:rsid w:val="00E85474"/>
    <w:rsid w:val="00E8549B"/>
    <w:rsid w:val="00E90F73"/>
    <w:rsid w:val="00E916B5"/>
    <w:rsid w:val="00E932E8"/>
    <w:rsid w:val="00EA191C"/>
    <w:rsid w:val="00EA1999"/>
    <w:rsid w:val="00EA51D0"/>
    <w:rsid w:val="00EA7B2D"/>
    <w:rsid w:val="00EB1781"/>
    <w:rsid w:val="00EB196C"/>
    <w:rsid w:val="00EB525C"/>
    <w:rsid w:val="00EB547C"/>
    <w:rsid w:val="00EB5EAC"/>
    <w:rsid w:val="00EB61B8"/>
    <w:rsid w:val="00EC2119"/>
    <w:rsid w:val="00EC61E8"/>
    <w:rsid w:val="00EC76AA"/>
    <w:rsid w:val="00ED146A"/>
    <w:rsid w:val="00ED1803"/>
    <w:rsid w:val="00ED3BA0"/>
    <w:rsid w:val="00ED68F5"/>
    <w:rsid w:val="00ED716D"/>
    <w:rsid w:val="00EE0263"/>
    <w:rsid w:val="00EE30B8"/>
    <w:rsid w:val="00EE467C"/>
    <w:rsid w:val="00EF0B52"/>
    <w:rsid w:val="00EF6E36"/>
    <w:rsid w:val="00F004B4"/>
    <w:rsid w:val="00F06BEC"/>
    <w:rsid w:val="00F10134"/>
    <w:rsid w:val="00F1130B"/>
    <w:rsid w:val="00F1138C"/>
    <w:rsid w:val="00F13EB3"/>
    <w:rsid w:val="00F1447F"/>
    <w:rsid w:val="00F1734C"/>
    <w:rsid w:val="00F249FA"/>
    <w:rsid w:val="00F264B1"/>
    <w:rsid w:val="00F26DF4"/>
    <w:rsid w:val="00F273C0"/>
    <w:rsid w:val="00F30B09"/>
    <w:rsid w:val="00F348BE"/>
    <w:rsid w:val="00F400DE"/>
    <w:rsid w:val="00F407A0"/>
    <w:rsid w:val="00F420E5"/>
    <w:rsid w:val="00F42663"/>
    <w:rsid w:val="00F43747"/>
    <w:rsid w:val="00F5112A"/>
    <w:rsid w:val="00F62BDB"/>
    <w:rsid w:val="00F6521D"/>
    <w:rsid w:val="00F66D76"/>
    <w:rsid w:val="00F672A2"/>
    <w:rsid w:val="00F728D4"/>
    <w:rsid w:val="00F86584"/>
    <w:rsid w:val="00F90056"/>
    <w:rsid w:val="00F90943"/>
    <w:rsid w:val="00F935DF"/>
    <w:rsid w:val="00F96C2C"/>
    <w:rsid w:val="00FA04C8"/>
    <w:rsid w:val="00FA0EAC"/>
    <w:rsid w:val="00FA1457"/>
    <w:rsid w:val="00FA14E5"/>
    <w:rsid w:val="00FA2E7E"/>
    <w:rsid w:val="00FA4000"/>
    <w:rsid w:val="00FA48C7"/>
    <w:rsid w:val="00FB0878"/>
    <w:rsid w:val="00FB3228"/>
    <w:rsid w:val="00FB3373"/>
    <w:rsid w:val="00FB34E1"/>
    <w:rsid w:val="00FB6DF2"/>
    <w:rsid w:val="00FB734E"/>
    <w:rsid w:val="00FC1725"/>
    <w:rsid w:val="00FC4B9D"/>
    <w:rsid w:val="00FC576B"/>
    <w:rsid w:val="00FC5B9B"/>
    <w:rsid w:val="00FC7130"/>
    <w:rsid w:val="00FD1E2E"/>
    <w:rsid w:val="00FE01E2"/>
    <w:rsid w:val="00FE32DE"/>
    <w:rsid w:val="00FE5F06"/>
    <w:rsid w:val="00FE6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F5FF2"/>
  <w15:docId w15:val="{4C617BC7-D44A-4C4A-BB5E-D9A0128D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E93"/>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7BF"/>
    <w:pPr>
      <w:ind w:left="720"/>
      <w:contextualSpacing/>
    </w:pPr>
  </w:style>
  <w:style w:type="paragraph" w:styleId="BalloonText">
    <w:name w:val="Balloon Text"/>
    <w:basedOn w:val="Normal"/>
    <w:link w:val="BalloonTextChar"/>
    <w:uiPriority w:val="99"/>
    <w:semiHidden/>
    <w:unhideWhenUsed/>
    <w:rsid w:val="004A0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32F"/>
    <w:rPr>
      <w:rFonts w:ascii="Segoe UI" w:hAnsi="Segoe UI" w:cs="Segoe UI"/>
      <w:sz w:val="18"/>
      <w:szCs w:val="18"/>
    </w:rPr>
  </w:style>
  <w:style w:type="paragraph" w:styleId="Header">
    <w:name w:val="header"/>
    <w:basedOn w:val="Normal"/>
    <w:link w:val="HeaderChar"/>
    <w:uiPriority w:val="99"/>
    <w:unhideWhenUsed/>
    <w:rsid w:val="00E85474"/>
    <w:pPr>
      <w:tabs>
        <w:tab w:val="center" w:pos="4680"/>
        <w:tab w:val="right" w:pos="9360"/>
      </w:tabs>
    </w:pPr>
  </w:style>
  <w:style w:type="character" w:customStyle="1" w:styleId="HeaderChar">
    <w:name w:val="Header Char"/>
    <w:basedOn w:val="DefaultParagraphFont"/>
    <w:link w:val="Header"/>
    <w:uiPriority w:val="99"/>
    <w:rsid w:val="00E85474"/>
    <w:rPr>
      <w:rFonts w:ascii="Times New Roman" w:hAnsi="Times New Roman" w:cs="Times New Roman"/>
      <w:sz w:val="20"/>
      <w:szCs w:val="20"/>
    </w:rPr>
  </w:style>
  <w:style w:type="paragraph" w:styleId="Footer">
    <w:name w:val="footer"/>
    <w:basedOn w:val="Normal"/>
    <w:link w:val="FooterChar"/>
    <w:uiPriority w:val="99"/>
    <w:unhideWhenUsed/>
    <w:rsid w:val="00E85474"/>
    <w:pPr>
      <w:tabs>
        <w:tab w:val="center" w:pos="4680"/>
        <w:tab w:val="right" w:pos="9360"/>
      </w:tabs>
    </w:pPr>
  </w:style>
  <w:style w:type="character" w:customStyle="1" w:styleId="FooterChar">
    <w:name w:val="Footer Char"/>
    <w:basedOn w:val="DefaultParagraphFont"/>
    <w:link w:val="Footer"/>
    <w:uiPriority w:val="99"/>
    <w:rsid w:val="00E85474"/>
    <w:rPr>
      <w:rFonts w:ascii="Times New Roman" w:hAnsi="Times New Roman" w:cs="Times New Roman"/>
      <w:sz w:val="20"/>
      <w:szCs w:val="20"/>
    </w:rPr>
  </w:style>
  <w:style w:type="paragraph" w:styleId="ListBullet">
    <w:name w:val="List Bullet"/>
    <w:basedOn w:val="Normal"/>
    <w:uiPriority w:val="99"/>
    <w:unhideWhenUsed/>
    <w:rsid w:val="005F2DF6"/>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9108">
      <w:bodyDiv w:val="1"/>
      <w:marLeft w:val="0"/>
      <w:marRight w:val="0"/>
      <w:marTop w:val="0"/>
      <w:marBottom w:val="0"/>
      <w:divBdr>
        <w:top w:val="none" w:sz="0" w:space="0" w:color="auto"/>
        <w:left w:val="none" w:sz="0" w:space="0" w:color="auto"/>
        <w:bottom w:val="none" w:sz="0" w:space="0" w:color="auto"/>
        <w:right w:val="none" w:sz="0" w:space="0" w:color="auto"/>
      </w:divBdr>
    </w:div>
    <w:div w:id="149366039">
      <w:bodyDiv w:val="1"/>
      <w:marLeft w:val="0"/>
      <w:marRight w:val="0"/>
      <w:marTop w:val="0"/>
      <w:marBottom w:val="0"/>
      <w:divBdr>
        <w:top w:val="none" w:sz="0" w:space="0" w:color="auto"/>
        <w:left w:val="none" w:sz="0" w:space="0" w:color="auto"/>
        <w:bottom w:val="none" w:sz="0" w:space="0" w:color="auto"/>
        <w:right w:val="none" w:sz="0" w:space="0" w:color="auto"/>
      </w:divBdr>
      <w:divsChild>
        <w:div w:id="1126698201">
          <w:marLeft w:val="446"/>
          <w:marRight w:val="0"/>
          <w:marTop w:val="0"/>
          <w:marBottom w:val="0"/>
          <w:divBdr>
            <w:top w:val="none" w:sz="0" w:space="0" w:color="auto"/>
            <w:left w:val="none" w:sz="0" w:space="0" w:color="auto"/>
            <w:bottom w:val="none" w:sz="0" w:space="0" w:color="auto"/>
            <w:right w:val="none" w:sz="0" w:space="0" w:color="auto"/>
          </w:divBdr>
        </w:div>
        <w:div w:id="893086142">
          <w:marLeft w:val="1166"/>
          <w:marRight w:val="0"/>
          <w:marTop w:val="0"/>
          <w:marBottom w:val="0"/>
          <w:divBdr>
            <w:top w:val="none" w:sz="0" w:space="0" w:color="auto"/>
            <w:left w:val="none" w:sz="0" w:space="0" w:color="auto"/>
            <w:bottom w:val="none" w:sz="0" w:space="0" w:color="auto"/>
            <w:right w:val="none" w:sz="0" w:space="0" w:color="auto"/>
          </w:divBdr>
        </w:div>
        <w:div w:id="323241330">
          <w:marLeft w:val="1166"/>
          <w:marRight w:val="0"/>
          <w:marTop w:val="0"/>
          <w:marBottom w:val="0"/>
          <w:divBdr>
            <w:top w:val="none" w:sz="0" w:space="0" w:color="auto"/>
            <w:left w:val="none" w:sz="0" w:space="0" w:color="auto"/>
            <w:bottom w:val="none" w:sz="0" w:space="0" w:color="auto"/>
            <w:right w:val="none" w:sz="0" w:space="0" w:color="auto"/>
          </w:divBdr>
        </w:div>
        <w:div w:id="395786102">
          <w:marLeft w:val="1166"/>
          <w:marRight w:val="0"/>
          <w:marTop w:val="0"/>
          <w:marBottom w:val="0"/>
          <w:divBdr>
            <w:top w:val="none" w:sz="0" w:space="0" w:color="auto"/>
            <w:left w:val="none" w:sz="0" w:space="0" w:color="auto"/>
            <w:bottom w:val="none" w:sz="0" w:space="0" w:color="auto"/>
            <w:right w:val="none" w:sz="0" w:space="0" w:color="auto"/>
          </w:divBdr>
        </w:div>
        <w:div w:id="1294678649">
          <w:marLeft w:val="1166"/>
          <w:marRight w:val="0"/>
          <w:marTop w:val="0"/>
          <w:marBottom w:val="0"/>
          <w:divBdr>
            <w:top w:val="none" w:sz="0" w:space="0" w:color="auto"/>
            <w:left w:val="none" w:sz="0" w:space="0" w:color="auto"/>
            <w:bottom w:val="none" w:sz="0" w:space="0" w:color="auto"/>
            <w:right w:val="none" w:sz="0" w:space="0" w:color="auto"/>
          </w:divBdr>
        </w:div>
        <w:div w:id="214240144">
          <w:marLeft w:val="1886"/>
          <w:marRight w:val="0"/>
          <w:marTop w:val="0"/>
          <w:marBottom w:val="0"/>
          <w:divBdr>
            <w:top w:val="none" w:sz="0" w:space="0" w:color="auto"/>
            <w:left w:val="none" w:sz="0" w:space="0" w:color="auto"/>
            <w:bottom w:val="none" w:sz="0" w:space="0" w:color="auto"/>
            <w:right w:val="none" w:sz="0" w:space="0" w:color="auto"/>
          </w:divBdr>
        </w:div>
        <w:div w:id="347802632">
          <w:marLeft w:val="1886"/>
          <w:marRight w:val="0"/>
          <w:marTop w:val="0"/>
          <w:marBottom w:val="0"/>
          <w:divBdr>
            <w:top w:val="none" w:sz="0" w:space="0" w:color="auto"/>
            <w:left w:val="none" w:sz="0" w:space="0" w:color="auto"/>
            <w:bottom w:val="none" w:sz="0" w:space="0" w:color="auto"/>
            <w:right w:val="none" w:sz="0" w:space="0" w:color="auto"/>
          </w:divBdr>
        </w:div>
        <w:div w:id="819231352">
          <w:marLeft w:val="1886"/>
          <w:marRight w:val="0"/>
          <w:marTop w:val="0"/>
          <w:marBottom w:val="0"/>
          <w:divBdr>
            <w:top w:val="none" w:sz="0" w:space="0" w:color="auto"/>
            <w:left w:val="none" w:sz="0" w:space="0" w:color="auto"/>
            <w:bottom w:val="none" w:sz="0" w:space="0" w:color="auto"/>
            <w:right w:val="none" w:sz="0" w:space="0" w:color="auto"/>
          </w:divBdr>
        </w:div>
      </w:divsChild>
    </w:div>
    <w:div w:id="157232282">
      <w:bodyDiv w:val="1"/>
      <w:marLeft w:val="0"/>
      <w:marRight w:val="0"/>
      <w:marTop w:val="0"/>
      <w:marBottom w:val="0"/>
      <w:divBdr>
        <w:top w:val="none" w:sz="0" w:space="0" w:color="auto"/>
        <w:left w:val="none" w:sz="0" w:space="0" w:color="auto"/>
        <w:bottom w:val="none" w:sz="0" w:space="0" w:color="auto"/>
        <w:right w:val="none" w:sz="0" w:space="0" w:color="auto"/>
      </w:divBdr>
    </w:div>
    <w:div w:id="193008426">
      <w:bodyDiv w:val="1"/>
      <w:marLeft w:val="0"/>
      <w:marRight w:val="0"/>
      <w:marTop w:val="0"/>
      <w:marBottom w:val="0"/>
      <w:divBdr>
        <w:top w:val="none" w:sz="0" w:space="0" w:color="auto"/>
        <w:left w:val="none" w:sz="0" w:space="0" w:color="auto"/>
        <w:bottom w:val="none" w:sz="0" w:space="0" w:color="auto"/>
        <w:right w:val="none" w:sz="0" w:space="0" w:color="auto"/>
      </w:divBdr>
      <w:divsChild>
        <w:div w:id="1223176842">
          <w:marLeft w:val="446"/>
          <w:marRight w:val="0"/>
          <w:marTop w:val="0"/>
          <w:marBottom w:val="0"/>
          <w:divBdr>
            <w:top w:val="none" w:sz="0" w:space="0" w:color="auto"/>
            <w:left w:val="none" w:sz="0" w:space="0" w:color="auto"/>
            <w:bottom w:val="none" w:sz="0" w:space="0" w:color="auto"/>
            <w:right w:val="none" w:sz="0" w:space="0" w:color="auto"/>
          </w:divBdr>
        </w:div>
        <w:div w:id="1871912779">
          <w:marLeft w:val="1166"/>
          <w:marRight w:val="0"/>
          <w:marTop w:val="0"/>
          <w:marBottom w:val="0"/>
          <w:divBdr>
            <w:top w:val="none" w:sz="0" w:space="0" w:color="auto"/>
            <w:left w:val="none" w:sz="0" w:space="0" w:color="auto"/>
            <w:bottom w:val="none" w:sz="0" w:space="0" w:color="auto"/>
            <w:right w:val="none" w:sz="0" w:space="0" w:color="auto"/>
          </w:divBdr>
        </w:div>
        <w:div w:id="385573405">
          <w:marLeft w:val="1166"/>
          <w:marRight w:val="0"/>
          <w:marTop w:val="0"/>
          <w:marBottom w:val="0"/>
          <w:divBdr>
            <w:top w:val="none" w:sz="0" w:space="0" w:color="auto"/>
            <w:left w:val="none" w:sz="0" w:space="0" w:color="auto"/>
            <w:bottom w:val="none" w:sz="0" w:space="0" w:color="auto"/>
            <w:right w:val="none" w:sz="0" w:space="0" w:color="auto"/>
          </w:divBdr>
        </w:div>
        <w:div w:id="1132988187">
          <w:marLeft w:val="1886"/>
          <w:marRight w:val="0"/>
          <w:marTop w:val="0"/>
          <w:marBottom w:val="0"/>
          <w:divBdr>
            <w:top w:val="none" w:sz="0" w:space="0" w:color="auto"/>
            <w:left w:val="none" w:sz="0" w:space="0" w:color="auto"/>
            <w:bottom w:val="none" w:sz="0" w:space="0" w:color="auto"/>
            <w:right w:val="none" w:sz="0" w:space="0" w:color="auto"/>
          </w:divBdr>
        </w:div>
        <w:div w:id="298875265">
          <w:marLeft w:val="1166"/>
          <w:marRight w:val="0"/>
          <w:marTop w:val="0"/>
          <w:marBottom w:val="0"/>
          <w:divBdr>
            <w:top w:val="none" w:sz="0" w:space="0" w:color="auto"/>
            <w:left w:val="none" w:sz="0" w:space="0" w:color="auto"/>
            <w:bottom w:val="none" w:sz="0" w:space="0" w:color="auto"/>
            <w:right w:val="none" w:sz="0" w:space="0" w:color="auto"/>
          </w:divBdr>
        </w:div>
        <w:div w:id="399251547">
          <w:marLeft w:val="1886"/>
          <w:marRight w:val="0"/>
          <w:marTop w:val="0"/>
          <w:marBottom w:val="0"/>
          <w:divBdr>
            <w:top w:val="none" w:sz="0" w:space="0" w:color="auto"/>
            <w:left w:val="none" w:sz="0" w:space="0" w:color="auto"/>
            <w:bottom w:val="none" w:sz="0" w:space="0" w:color="auto"/>
            <w:right w:val="none" w:sz="0" w:space="0" w:color="auto"/>
          </w:divBdr>
        </w:div>
        <w:div w:id="1816599569">
          <w:marLeft w:val="446"/>
          <w:marRight w:val="0"/>
          <w:marTop w:val="0"/>
          <w:marBottom w:val="0"/>
          <w:divBdr>
            <w:top w:val="none" w:sz="0" w:space="0" w:color="auto"/>
            <w:left w:val="none" w:sz="0" w:space="0" w:color="auto"/>
            <w:bottom w:val="none" w:sz="0" w:space="0" w:color="auto"/>
            <w:right w:val="none" w:sz="0" w:space="0" w:color="auto"/>
          </w:divBdr>
        </w:div>
        <w:div w:id="483662762">
          <w:marLeft w:val="446"/>
          <w:marRight w:val="0"/>
          <w:marTop w:val="0"/>
          <w:marBottom w:val="0"/>
          <w:divBdr>
            <w:top w:val="none" w:sz="0" w:space="0" w:color="auto"/>
            <w:left w:val="none" w:sz="0" w:space="0" w:color="auto"/>
            <w:bottom w:val="none" w:sz="0" w:space="0" w:color="auto"/>
            <w:right w:val="none" w:sz="0" w:space="0" w:color="auto"/>
          </w:divBdr>
        </w:div>
        <w:div w:id="694235480">
          <w:marLeft w:val="547"/>
          <w:marRight w:val="0"/>
          <w:marTop w:val="0"/>
          <w:marBottom w:val="0"/>
          <w:divBdr>
            <w:top w:val="none" w:sz="0" w:space="0" w:color="auto"/>
            <w:left w:val="none" w:sz="0" w:space="0" w:color="auto"/>
            <w:bottom w:val="none" w:sz="0" w:space="0" w:color="auto"/>
            <w:right w:val="none" w:sz="0" w:space="0" w:color="auto"/>
          </w:divBdr>
        </w:div>
      </w:divsChild>
    </w:div>
    <w:div w:id="276370026">
      <w:bodyDiv w:val="1"/>
      <w:marLeft w:val="0"/>
      <w:marRight w:val="0"/>
      <w:marTop w:val="0"/>
      <w:marBottom w:val="0"/>
      <w:divBdr>
        <w:top w:val="none" w:sz="0" w:space="0" w:color="auto"/>
        <w:left w:val="none" w:sz="0" w:space="0" w:color="auto"/>
        <w:bottom w:val="none" w:sz="0" w:space="0" w:color="auto"/>
        <w:right w:val="none" w:sz="0" w:space="0" w:color="auto"/>
      </w:divBdr>
      <w:divsChild>
        <w:div w:id="1631741220">
          <w:marLeft w:val="547"/>
          <w:marRight w:val="0"/>
          <w:marTop w:val="0"/>
          <w:marBottom w:val="0"/>
          <w:divBdr>
            <w:top w:val="none" w:sz="0" w:space="0" w:color="auto"/>
            <w:left w:val="none" w:sz="0" w:space="0" w:color="auto"/>
            <w:bottom w:val="none" w:sz="0" w:space="0" w:color="auto"/>
            <w:right w:val="none" w:sz="0" w:space="0" w:color="auto"/>
          </w:divBdr>
        </w:div>
        <w:div w:id="331371984">
          <w:marLeft w:val="1267"/>
          <w:marRight w:val="0"/>
          <w:marTop w:val="0"/>
          <w:marBottom w:val="0"/>
          <w:divBdr>
            <w:top w:val="none" w:sz="0" w:space="0" w:color="auto"/>
            <w:left w:val="none" w:sz="0" w:space="0" w:color="auto"/>
            <w:bottom w:val="none" w:sz="0" w:space="0" w:color="auto"/>
            <w:right w:val="none" w:sz="0" w:space="0" w:color="auto"/>
          </w:divBdr>
        </w:div>
        <w:div w:id="1388844966">
          <w:marLeft w:val="547"/>
          <w:marRight w:val="0"/>
          <w:marTop w:val="0"/>
          <w:marBottom w:val="0"/>
          <w:divBdr>
            <w:top w:val="none" w:sz="0" w:space="0" w:color="auto"/>
            <w:left w:val="none" w:sz="0" w:space="0" w:color="auto"/>
            <w:bottom w:val="none" w:sz="0" w:space="0" w:color="auto"/>
            <w:right w:val="none" w:sz="0" w:space="0" w:color="auto"/>
          </w:divBdr>
        </w:div>
        <w:div w:id="1576427494">
          <w:marLeft w:val="547"/>
          <w:marRight w:val="0"/>
          <w:marTop w:val="0"/>
          <w:marBottom w:val="0"/>
          <w:divBdr>
            <w:top w:val="none" w:sz="0" w:space="0" w:color="auto"/>
            <w:left w:val="none" w:sz="0" w:space="0" w:color="auto"/>
            <w:bottom w:val="none" w:sz="0" w:space="0" w:color="auto"/>
            <w:right w:val="none" w:sz="0" w:space="0" w:color="auto"/>
          </w:divBdr>
        </w:div>
        <w:div w:id="134299425">
          <w:marLeft w:val="547"/>
          <w:marRight w:val="0"/>
          <w:marTop w:val="0"/>
          <w:marBottom w:val="0"/>
          <w:divBdr>
            <w:top w:val="none" w:sz="0" w:space="0" w:color="auto"/>
            <w:left w:val="none" w:sz="0" w:space="0" w:color="auto"/>
            <w:bottom w:val="none" w:sz="0" w:space="0" w:color="auto"/>
            <w:right w:val="none" w:sz="0" w:space="0" w:color="auto"/>
          </w:divBdr>
        </w:div>
        <w:div w:id="349912118">
          <w:marLeft w:val="547"/>
          <w:marRight w:val="0"/>
          <w:marTop w:val="0"/>
          <w:marBottom w:val="0"/>
          <w:divBdr>
            <w:top w:val="none" w:sz="0" w:space="0" w:color="auto"/>
            <w:left w:val="none" w:sz="0" w:space="0" w:color="auto"/>
            <w:bottom w:val="none" w:sz="0" w:space="0" w:color="auto"/>
            <w:right w:val="none" w:sz="0" w:space="0" w:color="auto"/>
          </w:divBdr>
        </w:div>
        <w:div w:id="1468694484">
          <w:marLeft w:val="547"/>
          <w:marRight w:val="0"/>
          <w:marTop w:val="0"/>
          <w:marBottom w:val="0"/>
          <w:divBdr>
            <w:top w:val="none" w:sz="0" w:space="0" w:color="auto"/>
            <w:left w:val="none" w:sz="0" w:space="0" w:color="auto"/>
            <w:bottom w:val="none" w:sz="0" w:space="0" w:color="auto"/>
            <w:right w:val="none" w:sz="0" w:space="0" w:color="auto"/>
          </w:divBdr>
        </w:div>
      </w:divsChild>
    </w:div>
    <w:div w:id="324742122">
      <w:bodyDiv w:val="1"/>
      <w:marLeft w:val="0"/>
      <w:marRight w:val="0"/>
      <w:marTop w:val="0"/>
      <w:marBottom w:val="0"/>
      <w:divBdr>
        <w:top w:val="none" w:sz="0" w:space="0" w:color="auto"/>
        <w:left w:val="none" w:sz="0" w:space="0" w:color="auto"/>
        <w:bottom w:val="none" w:sz="0" w:space="0" w:color="auto"/>
        <w:right w:val="none" w:sz="0" w:space="0" w:color="auto"/>
      </w:divBdr>
    </w:div>
    <w:div w:id="330722833">
      <w:bodyDiv w:val="1"/>
      <w:marLeft w:val="0"/>
      <w:marRight w:val="0"/>
      <w:marTop w:val="0"/>
      <w:marBottom w:val="0"/>
      <w:divBdr>
        <w:top w:val="none" w:sz="0" w:space="0" w:color="auto"/>
        <w:left w:val="none" w:sz="0" w:space="0" w:color="auto"/>
        <w:bottom w:val="none" w:sz="0" w:space="0" w:color="auto"/>
        <w:right w:val="none" w:sz="0" w:space="0" w:color="auto"/>
      </w:divBdr>
      <w:divsChild>
        <w:div w:id="330372006">
          <w:marLeft w:val="446"/>
          <w:marRight w:val="0"/>
          <w:marTop w:val="0"/>
          <w:marBottom w:val="0"/>
          <w:divBdr>
            <w:top w:val="none" w:sz="0" w:space="0" w:color="auto"/>
            <w:left w:val="none" w:sz="0" w:space="0" w:color="auto"/>
            <w:bottom w:val="none" w:sz="0" w:space="0" w:color="auto"/>
            <w:right w:val="none" w:sz="0" w:space="0" w:color="auto"/>
          </w:divBdr>
        </w:div>
        <w:div w:id="1010715054">
          <w:marLeft w:val="446"/>
          <w:marRight w:val="0"/>
          <w:marTop w:val="0"/>
          <w:marBottom w:val="0"/>
          <w:divBdr>
            <w:top w:val="none" w:sz="0" w:space="0" w:color="auto"/>
            <w:left w:val="none" w:sz="0" w:space="0" w:color="auto"/>
            <w:bottom w:val="none" w:sz="0" w:space="0" w:color="auto"/>
            <w:right w:val="none" w:sz="0" w:space="0" w:color="auto"/>
          </w:divBdr>
        </w:div>
        <w:div w:id="1713995295">
          <w:marLeft w:val="446"/>
          <w:marRight w:val="0"/>
          <w:marTop w:val="0"/>
          <w:marBottom w:val="0"/>
          <w:divBdr>
            <w:top w:val="none" w:sz="0" w:space="0" w:color="auto"/>
            <w:left w:val="none" w:sz="0" w:space="0" w:color="auto"/>
            <w:bottom w:val="none" w:sz="0" w:space="0" w:color="auto"/>
            <w:right w:val="none" w:sz="0" w:space="0" w:color="auto"/>
          </w:divBdr>
        </w:div>
      </w:divsChild>
    </w:div>
    <w:div w:id="402070437">
      <w:bodyDiv w:val="1"/>
      <w:marLeft w:val="0"/>
      <w:marRight w:val="0"/>
      <w:marTop w:val="0"/>
      <w:marBottom w:val="0"/>
      <w:divBdr>
        <w:top w:val="none" w:sz="0" w:space="0" w:color="auto"/>
        <w:left w:val="none" w:sz="0" w:space="0" w:color="auto"/>
        <w:bottom w:val="none" w:sz="0" w:space="0" w:color="auto"/>
        <w:right w:val="none" w:sz="0" w:space="0" w:color="auto"/>
      </w:divBdr>
      <w:divsChild>
        <w:div w:id="2134982619">
          <w:marLeft w:val="446"/>
          <w:marRight w:val="0"/>
          <w:marTop w:val="0"/>
          <w:marBottom w:val="0"/>
          <w:divBdr>
            <w:top w:val="none" w:sz="0" w:space="0" w:color="auto"/>
            <w:left w:val="none" w:sz="0" w:space="0" w:color="auto"/>
            <w:bottom w:val="none" w:sz="0" w:space="0" w:color="auto"/>
            <w:right w:val="none" w:sz="0" w:space="0" w:color="auto"/>
          </w:divBdr>
        </w:div>
        <w:div w:id="985163177">
          <w:marLeft w:val="1166"/>
          <w:marRight w:val="0"/>
          <w:marTop w:val="0"/>
          <w:marBottom w:val="0"/>
          <w:divBdr>
            <w:top w:val="none" w:sz="0" w:space="0" w:color="auto"/>
            <w:left w:val="none" w:sz="0" w:space="0" w:color="auto"/>
            <w:bottom w:val="none" w:sz="0" w:space="0" w:color="auto"/>
            <w:right w:val="none" w:sz="0" w:space="0" w:color="auto"/>
          </w:divBdr>
        </w:div>
        <w:div w:id="770465893">
          <w:marLeft w:val="1166"/>
          <w:marRight w:val="0"/>
          <w:marTop w:val="0"/>
          <w:marBottom w:val="0"/>
          <w:divBdr>
            <w:top w:val="none" w:sz="0" w:space="0" w:color="auto"/>
            <w:left w:val="none" w:sz="0" w:space="0" w:color="auto"/>
            <w:bottom w:val="none" w:sz="0" w:space="0" w:color="auto"/>
            <w:right w:val="none" w:sz="0" w:space="0" w:color="auto"/>
          </w:divBdr>
        </w:div>
        <w:div w:id="1133450640">
          <w:marLeft w:val="1886"/>
          <w:marRight w:val="0"/>
          <w:marTop w:val="0"/>
          <w:marBottom w:val="0"/>
          <w:divBdr>
            <w:top w:val="none" w:sz="0" w:space="0" w:color="auto"/>
            <w:left w:val="none" w:sz="0" w:space="0" w:color="auto"/>
            <w:bottom w:val="none" w:sz="0" w:space="0" w:color="auto"/>
            <w:right w:val="none" w:sz="0" w:space="0" w:color="auto"/>
          </w:divBdr>
        </w:div>
        <w:div w:id="797644344">
          <w:marLeft w:val="1166"/>
          <w:marRight w:val="0"/>
          <w:marTop w:val="0"/>
          <w:marBottom w:val="0"/>
          <w:divBdr>
            <w:top w:val="none" w:sz="0" w:space="0" w:color="auto"/>
            <w:left w:val="none" w:sz="0" w:space="0" w:color="auto"/>
            <w:bottom w:val="none" w:sz="0" w:space="0" w:color="auto"/>
            <w:right w:val="none" w:sz="0" w:space="0" w:color="auto"/>
          </w:divBdr>
        </w:div>
        <w:div w:id="438574750">
          <w:marLeft w:val="1886"/>
          <w:marRight w:val="0"/>
          <w:marTop w:val="0"/>
          <w:marBottom w:val="0"/>
          <w:divBdr>
            <w:top w:val="none" w:sz="0" w:space="0" w:color="auto"/>
            <w:left w:val="none" w:sz="0" w:space="0" w:color="auto"/>
            <w:bottom w:val="none" w:sz="0" w:space="0" w:color="auto"/>
            <w:right w:val="none" w:sz="0" w:space="0" w:color="auto"/>
          </w:divBdr>
        </w:div>
        <w:div w:id="1523276730">
          <w:marLeft w:val="1166"/>
          <w:marRight w:val="0"/>
          <w:marTop w:val="0"/>
          <w:marBottom w:val="0"/>
          <w:divBdr>
            <w:top w:val="none" w:sz="0" w:space="0" w:color="auto"/>
            <w:left w:val="none" w:sz="0" w:space="0" w:color="auto"/>
            <w:bottom w:val="none" w:sz="0" w:space="0" w:color="auto"/>
            <w:right w:val="none" w:sz="0" w:space="0" w:color="auto"/>
          </w:divBdr>
        </w:div>
        <w:div w:id="1386182440">
          <w:marLeft w:val="1886"/>
          <w:marRight w:val="0"/>
          <w:marTop w:val="0"/>
          <w:marBottom w:val="0"/>
          <w:divBdr>
            <w:top w:val="none" w:sz="0" w:space="0" w:color="auto"/>
            <w:left w:val="none" w:sz="0" w:space="0" w:color="auto"/>
            <w:bottom w:val="none" w:sz="0" w:space="0" w:color="auto"/>
            <w:right w:val="none" w:sz="0" w:space="0" w:color="auto"/>
          </w:divBdr>
        </w:div>
        <w:div w:id="566691500">
          <w:marLeft w:val="1886"/>
          <w:marRight w:val="0"/>
          <w:marTop w:val="0"/>
          <w:marBottom w:val="0"/>
          <w:divBdr>
            <w:top w:val="none" w:sz="0" w:space="0" w:color="auto"/>
            <w:left w:val="none" w:sz="0" w:space="0" w:color="auto"/>
            <w:bottom w:val="none" w:sz="0" w:space="0" w:color="auto"/>
            <w:right w:val="none" w:sz="0" w:space="0" w:color="auto"/>
          </w:divBdr>
        </w:div>
        <w:div w:id="1771388634">
          <w:marLeft w:val="1166"/>
          <w:marRight w:val="0"/>
          <w:marTop w:val="0"/>
          <w:marBottom w:val="0"/>
          <w:divBdr>
            <w:top w:val="none" w:sz="0" w:space="0" w:color="auto"/>
            <w:left w:val="none" w:sz="0" w:space="0" w:color="auto"/>
            <w:bottom w:val="none" w:sz="0" w:space="0" w:color="auto"/>
            <w:right w:val="none" w:sz="0" w:space="0" w:color="auto"/>
          </w:divBdr>
        </w:div>
        <w:div w:id="982931575">
          <w:marLeft w:val="446"/>
          <w:marRight w:val="0"/>
          <w:marTop w:val="0"/>
          <w:marBottom w:val="0"/>
          <w:divBdr>
            <w:top w:val="none" w:sz="0" w:space="0" w:color="auto"/>
            <w:left w:val="none" w:sz="0" w:space="0" w:color="auto"/>
            <w:bottom w:val="none" w:sz="0" w:space="0" w:color="auto"/>
            <w:right w:val="none" w:sz="0" w:space="0" w:color="auto"/>
          </w:divBdr>
        </w:div>
        <w:div w:id="1699240627">
          <w:marLeft w:val="1166"/>
          <w:marRight w:val="0"/>
          <w:marTop w:val="0"/>
          <w:marBottom w:val="0"/>
          <w:divBdr>
            <w:top w:val="none" w:sz="0" w:space="0" w:color="auto"/>
            <w:left w:val="none" w:sz="0" w:space="0" w:color="auto"/>
            <w:bottom w:val="none" w:sz="0" w:space="0" w:color="auto"/>
            <w:right w:val="none" w:sz="0" w:space="0" w:color="auto"/>
          </w:divBdr>
        </w:div>
        <w:div w:id="759327432">
          <w:marLeft w:val="1166"/>
          <w:marRight w:val="0"/>
          <w:marTop w:val="0"/>
          <w:marBottom w:val="0"/>
          <w:divBdr>
            <w:top w:val="none" w:sz="0" w:space="0" w:color="auto"/>
            <w:left w:val="none" w:sz="0" w:space="0" w:color="auto"/>
            <w:bottom w:val="none" w:sz="0" w:space="0" w:color="auto"/>
            <w:right w:val="none" w:sz="0" w:space="0" w:color="auto"/>
          </w:divBdr>
        </w:div>
      </w:divsChild>
    </w:div>
    <w:div w:id="411046210">
      <w:bodyDiv w:val="1"/>
      <w:marLeft w:val="0"/>
      <w:marRight w:val="0"/>
      <w:marTop w:val="0"/>
      <w:marBottom w:val="0"/>
      <w:divBdr>
        <w:top w:val="none" w:sz="0" w:space="0" w:color="auto"/>
        <w:left w:val="none" w:sz="0" w:space="0" w:color="auto"/>
        <w:bottom w:val="none" w:sz="0" w:space="0" w:color="auto"/>
        <w:right w:val="none" w:sz="0" w:space="0" w:color="auto"/>
      </w:divBdr>
      <w:divsChild>
        <w:div w:id="137844416">
          <w:marLeft w:val="547"/>
          <w:marRight w:val="0"/>
          <w:marTop w:val="0"/>
          <w:marBottom w:val="0"/>
          <w:divBdr>
            <w:top w:val="none" w:sz="0" w:space="0" w:color="auto"/>
            <w:left w:val="none" w:sz="0" w:space="0" w:color="auto"/>
            <w:bottom w:val="none" w:sz="0" w:space="0" w:color="auto"/>
            <w:right w:val="none" w:sz="0" w:space="0" w:color="auto"/>
          </w:divBdr>
        </w:div>
        <w:div w:id="1841575335">
          <w:marLeft w:val="1166"/>
          <w:marRight w:val="0"/>
          <w:marTop w:val="0"/>
          <w:marBottom w:val="0"/>
          <w:divBdr>
            <w:top w:val="none" w:sz="0" w:space="0" w:color="auto"/>
            <w:left w:val="none" w:sz="0" w:space="0" w:color="auto"/>
            <w:bottom w:val="none" w:sz="0" w:space="0" w:color="auto"/>
            <w:right w:val="none" w:sz="0" w:space="0" w:color="auto"/>
          </w:divBdr>
        </w:div>
        <w:div w:id="119155441">
          <w:marLeft w:val="1166"/>
          <w:marRight w:val="0"/>
          <w:marTop w:val="0"/>
          <w:marBottom w:val="0"/>
          <w:divBdr>
            <w:top w:val="none" w:sz="0" w:space="0" w:color="auto"/>
            <w:left w:val="none" w:sz="0" w:space="0" w:color="auto"/>
            <w:bottom w:val="none" w:sz="0" w:space="0" w:color="auto"/>
            <w:right w:val="none" w:sz="0" w:space="0" w:color="auto"/>
          </w:divBdr>
        </w:div>
        <w:div w:id="839387463">
          <w:marLeft w:val="1166"/>
          <w:marRight w:val="0"/>
          <w:marTop w:val="0"/>
          <w:marBottom w:val="0"/>
          <w:divBdr>
            <w:top w:val="none" w:sz="0" w:space="0" w:color="auto"/>
            <w:left w:val="none" w:sz="0" w:space="0" w:color="auto"/>
            <w:bottom w:val="none" w:sz="0" w:space="0" w:color="auto"/>
            <w:right w:val="none" w:sz="0" w:space="0" w:color="auto"/>
          </w:divBdr>
        </w:div>
        <w:div w:id="2099010674">
          <w:marLeft w:val="446"/>
          <w:marRight w:val="0"/>
          <w:marTop w:val="0"/>
          <w:marBottom w:val="0"/>
          <w:divBdr>
            <w:top w:val="none" w:sz="0" w:space="0" w:color="auto"/>
            <w:left w:val="none" w:sz="0" w:space="0" w:color="auto"/>
            <w:bottom w:val="none" w:sz="0" w:space="0" w:color="auto"/>
            <w:right w:val="none" w:sz="0" w:space="0" w:color="auto"/>
          </w:divBdr>
        </w:div>
        <w:div w:id="1590650801">
          <w:marLeft w:val="1166"/>
          <w:marRight w:val="0"/>
          <w:marTop w:val="0"/>
          <w:marBottom w:val="0"/>
          <w:divBdr>
            <w:top w:val="none" w:sz="0" w:space="0" w:color="auto"/>
            <w:left w:val="none" w:sz="0" w:space="0" w:color="auto"/>
            <w:bottom w:val="none" w:sz="0" w:space="0" w:color="auto"/>
            <w:right w:val="none" w:sz="0" w:space="0" w:color="auto"/>
          </w:divBdr>
        </w:div>
        <w:div w:id="1877502523">
          <w:marLeft w:val="1886"/>
          <w:marRight w:val="0"/>
          <w:marTop w:val="0"/>
          <w:marBottom w:val="0"/>
          <w:divBdr>
            <w:top w:val="none" w:sz="0" w:space="0" w:color="auto"/>
            <w:left w:val="none" w:sz="0" w:space="0" w:color="auto"/>
            <w:bottom w:val="none" w:sz="0" w:space="0" w:color="auto"/>
            <w:right w:val="none" w:sz="0" w:space="0" w:color="auto"/>
          </w:divBdr>
        </w:div>
        <w:div w:id="1760129762">
          <w:marLeft w:val="1166"/>
          <w:marRight w:val="0"/>
          <w:marTop w:val="0"/>
          <w:marBottom w:val="0"/>
          <w:divBdr>
            <w:top w:val="none" w:sz="0" w:space="0" w:color="auto"/>
            <w:left w:val="none" w:sz="0" w:space="0" w:color="auto"/>
            <w:bottom w:val="none" w:sz="0" w:space="0" w:color="auto"/>
            <w:right w:val="none" w:sz="0" w:space="0" w:color="auto"/>
          </w:divBdr>
        </w:div>
        <w:div w:id="1095439619">
          <w:marLeft w:val="446"/>
          <w:marRight w:val="0"/>
          <w:marTop w:val="0"/>
          <w:marBottom w:val="0"/>
          <w:divBdr>
            <w:top w:val="none" w:sz="0" w:space="0" w:color="auto"/>
            <w:left w:val="none" w:sz="0" w:space="0" w:color="auto"/>
            <w:bottom w:val="none" w:sz="0" w:space="0" w:color="auto"/>
            <w:right w:val="none" w:sz="0" w:space="0" w:color="auto"/>
          </w:divBdr>
        </w:div>
        <w:div w:id="494344941">
          <w:marLeft w:val="1166"/>
          <w:marRight w:val="0"/>
          <w:marTop w:val="0"/>
          <w:marBottom w:val="0"/>
          <w:divBdr>
            <w:top w:val="none" w:sz="0" w:space="0" w:color="auto"/>
            <w:left w:val="none" w:sz="0" w:space="0" w:color="auto"/>
            <w:bottom w:val="none" w:sz="0" w:space="0" w:color="auto"/>
            <w:right w:val="none" w:sz="0" w:space="0" w:color="auto"/>
          </w:divBdr>
        </w:div>
      </w:divsChild>
    </w:div>
    <w:div w:id="431900262">
      <w:bodyDiv w:val="1"/>
      <w:marLeft w:val="0"/>
      <w:marRight w:val="0"/>
      <w:marTop w:val="0"/>
      <w:marBottom w:val="0"/>
      <w:divBdr>
        <w:top w:val="none" w:sz="0" w:space="0" w:color="auto"/>
        <w:left w:val="none" w:sz="0" w:space="0" w:color="auto"/>
        <w:bottom w:val="none" w:sz="0" w:space="0" w:color="auto"/>
        <w:right w:val="none" w:sz="0" w:space="0" w:color="auto"/>
      </w:divBdr>
      <w:divsChild>
        <w:div w:id="1884049944">
          <w:marLeft w:val="547"/>
          <w:marRight w:val="0"/>
          <w:marTop w:val="0"/>
          <w:marBottom w:val="0"/>
          <w:divBdr>
            <w:top w:val="none" w:sz="0" w:space="0" w:color="auto"/>
            <w:left w:val="none" w:sz="0" w:space="0" w:color="auto"/>
            <w:bottom w:val="none" w:sz="0" w:space="0" w:color="auto"/>
            <w:right w:val="none" w:sz="0" w:space="0" w:color="auto"/>
          </w:divBdr>
        </w:div>
        <w:div w:id="194394627">
          <w:marLeft w:val="1267"/>
          <w:marRight w:val="0"/>
          <w:marTop w:val="0"/>
          <w:marBottom w:val="0"/>
          <w:divBdr>
            <w:top w:val="none" w:sz="0" w:space="0" w:color="auto"/>
            <w:left w:val="none" w:sz="0" w:space="0" w:color="auto"/>
            <w:bottom w:val="none" w:sz="0" w:space="0" w:color="auto"/>
            <w:right w:val="none" w:sz="0" w:space="0" w:color="auto"/>
          </w:divBdr>
        </w:div>
        <w:div w:id="781805349">
          <w:marLeft w:val="1267"/>
          <w:marRight w:val="0"/>
          <w:marTop w:val="0"/>
          <w:marBottom w:val="0"/>
          <w:divBdr>
            <w:top w:val="none" w:sz="0" w:space="0" w:color="auto"/>
            <w:left w:val="none" w:sz="0" w:space="0" w:color="auto"/>
            <w:bottom w:val="none" w:sz="0" w:space="0" w:color="auto"/>
            <w:right w:val="none" w:sz="0" w:space="0" w:color="auto"/>
          </w:divBdr>
        </w:div>
        <w:div w:id="1647389320">
          <w:marLeft w:val="547"/>
          <w:marRight w:val="0"/>
          <w:marTop w:val="0"/>
          <w:marBottom w:val="0"/>
          <w:divBdr>
            <w:top w:val="none" w:sz="0" w:space="0" w:color="auto"/>
            <w:left w:val="none" w:sz="0" w:space="0" w:color="auto"/>
            <w:bottom w:val="none" w:sz="0" w:space="0" w:color="auto"/>
            <w:right w:val="none" w:sz="0" w:space="0" w:color="auto"/>
          </w:divBdr>
        </w:div>
        <w:div w:id="939028273">
          <w:marLeft w:val="547"/>
          <w:marRight w:val="0"/>
          <w:marTop w:val="0"/>
          <w:marBottom w:val="0"/>
          <w:divBdr>
            <w:top w:val="none" w:sz="0" w:space="0" w:color="auto"/>
            <w:left w:val="none" w:sz="0" w:space="0" w:color="auto"/>
            <w:bottom w:val="none" w:sz="0" w:space="0" w:color="auto"/>
            <w:right w:val="none" w:sz="0" w:space="0" w:color="auto"/>
          </w:divBdr>
        </w:div>
        <w:div w:id="708336535">
          <w:marLeft w:val="547"/>
          <w:marRight w:val="0"/>
          <w:marTop w:val="0"/>
          <w:marBottom w:val="0"/>
          <w:divBdr>
            <w:top w:val="none" w:sz="0" w:space="0" w:color="auto"/>
            <w:left w:val="none" w:sz="0" w:space="0" w:color="auto"/>
            <w:bottom w:val="none" w:sz="0" w:space="0" w:color="auto"/>
            <w:right w:val="none" w:sz="0" w:space="0" w:color="auto"/>
          </w:divBdr>
        </w:div>
        <w:div w:id="938365628">
          <w:marLeft w:val="547"/>
          <w:marRight w:val="0"/>
          <w:marTop w:val="0"/>
          <w:marBottom w:val="0"/>
          <w:divBdr>
            <w:top w:val="none" w:sz="0" w:space="0" w:color="auto"/>
            <w:left w:val="none" w:sz="0" w:space="0" w:color="auto"/>
            <w:bottom w:val="none" w:sz="0" w:space="0" w:color="auto"/>
            <w:right w:val="none" w:sz="0" w:space="0" w:color="auto"/>
          </w:divBdr>
        </w:div>
        <w:div w:id="1587374461">
          <w:marLeft w:val="547"/>
          <w:marRight w:val="0"/>
          <w:marTop w:val="0"/>
          <w:marBottom w:val="0"/>
          <w:divBdr>
            <w:top w:val="none" w:sz="0" w:space="0" w:color="auto"/>
            <w:left w:val="none" w:sz="0" w:space="0" w:color="auto"/>
            <w:bottom w:val="none" w:sz="0" w:space="0" w:color="auto"/>
            <w:right w:val="none" w:sz="0" w:space="0" w:color="auto"/>
          </w:divBdr>
        </w:div>
      </w:divsChild>
    </w:div>
    <w:div w:id="472410799">
      <w:bodyDiv w:val="1"/>
      <w:marLeft w:val="0"/>
      <w:marRight w:val="0"/>
      <w:marTop w:val="0"/>
      <w:marBottom w:val="0"/>
      <w:divBdr>
        <w:top w:val="none" w:sz="0" w:space="0" w:color="auto"/>
        <w:left w:val="none" w:sz="0" w:space="0" w:color="auto"/>
        <w:bottom w:val="none" w:sz="0" w:space="0" w:color="auto"/>
        <w:right w:val="none" w:sz="0" w:space="0" w:color="auto"/>
      </w:divBdr>
      <w:divsChild>
        <w:div w:id="1724718337">
          <w:marLeft w:val="446"/>
          <w:marRight w:val="0"/>
          <w:marTop w:val="0"/>
          <w:marBottom w:val="0"/>
          <w:divBdr>
            <w:top w:val="none" w:sz="0" w:space="0" w:color="auto"/>
            <w:left w:val="none" w:sz="0" w:space="0" w:color="auto"/>
            <w:bottom w:val="none" w:sz="0" w:space="0" w:color="auto"/>
            <w:right w:val="none" w:sz="0" w:space="0" w:color="auto"/>
          </w:divBdr>
        </w:div>
        <w:div w:id="956719516">
          <w:marLeft w:val="1267"/>
          <w:marRight w:val="0"/>
          <w:marTop w:val="0"/>
          <w:marBottom w:val="0"/>
          <w:divBdr>
            <w:top w:val="none" w:sz="0" w:space="0" w:color="auto"/>
            <w:left w:val="none" w:sz="0" w:space="0" w:color="auto"/>
            <w:bottom w:val="none" w:sz="0" w:space="0" w:color="auto"/>
            <w:right w:val="none" w:sz="0" w:space="0" w:color="auto"/>
          </w:divBdr>
        </w:div>
        <w:div w:id="2138447498">
          <w:marLeft w:val="1267"/>
          <w:marRight w:val="0"/>
          <w:marTop w:val="0"/>
          <w:marBottom w:val="0"/>
          <w:divBdr>
            <w:top w:val="none" w:sz="0" w:space="0" w:color="auto"/>
            <w:left w:val="none" w:sz="0" w:space="0" w:color="auto"/>
            <w:bottom w:val="none" w:sz="0" w:space="0" w:color="auto"/>
            <w:right w:val="none" w:sz="0" w:space="0" w:color="auto"/>
          </w:divBdr>
        </w:div>
        <w:div w:id="873810262">
          <w:marLeft w:val="1267"/>
          <w:marRight w:val="0"/>
          <w:marTop w:val="0"/>
          <w:marBottom w:val="0"/>
          <w:divBdr>
            <w:top w:val="none" w:sz="0" w:space="0" w:color="auto"/>
            <w:left w:val="none" w:sz="0" w:space="0" w:color="auto"/>
            <w:bottom w:val="none" w:sz="0" w:space="0" w:color="auto"/>
            <w:right w:val="none" w:sz="0" w:space="0" w:color="auto"/>
          </w:divBdr>
        </w:div>
        <w:div w:id="937912529">
          <w:marLeft w:val="1267"/>
          <w:marRight w:val="0"/>
          <w:marTop w:val="0"/>
          <w:marBottom w:val="0"/>
          <w:divBdr>
            <w:top w:val="none" w:sz="0" w:space="0" w:color="auto"/>
            <w:left w:val="none" w:sz="0" w:space="0" w:color="auto"/>
            <w:bottom w:val="none" w:sz="0" w:space="0" w:color="auto"/>
            <w:right w:val="none" w:sz="0" w:space="0" w:color="auto"/>
          </w:divBdr>
        </w:div>
        <w:div w:id="2093694679">
          <w:marLeft w:val="1267"/>
          <w:marRight w:val="0"/>
          <w:marTop w:val="0"/>
          <w:marBottom w:val="0"/>
          <w:divBdr>
            <w:top w:val="none" w:sz="0" w:space="0" w:color="auto"/>
            <w:left w:val="none" w:sz="0" w:space="0" w:color="auto"/>
            <w:bottom w:val="none" w:sz="0" w:space="0" w:color="auto"/>
            <w:right w:val="none" w:sz="0" w:space="0" w:color="auto"/>
          </w:divBdr>
        </w:div>
        <w:div w:id="1288776042">
          <w:marLeft w:val="1267"/>
          <w:marRight w:val="0"/>
          <w:marTop w:val="0"/>
          <w:marBottom w:val="0"/>
          <w:divBdr>
            <w:top w:val="none" w:sz="0" w:space="0" w:color="auto"/>
            <w:left w:val="none" w:sz="0" w:space="0" w:color="auto"/>
            <w:bottom w:val="none" w:sz="0" w:space="0" w:color="auto"/>
            <w:right w:val="none" w:sz="0" w:space="0" w:color="auto"/>
          </w:divBdr>
        </w:div>
        <w:div w:id="761949654">
          <w:marLeft w:val="1267"/>
          <w:marRight w:val="0"/>
          <w:marTop w:val="0"/>
          <w:marBottom w:val="0"/>
          <w:divBdr>
            <w:top w:val="none" w:sz="0" w:space="0" w:color="auto"/>
            <w:left w:val="none" w:sz="0" w:space="0" w:color="auto"/>
            <w:bottom w:val="none" w:sz="0" w:space="0" w:color="auto"/>
            <w:right w:val="none" w:sz="0" w:space="0" w:color="auto"/>
          </w:divBdr>
        </w:div>
        <w:div w:id="1212839013">
          <w:marLeft w:val="1267"/>
          <w:marRight w:val="0"/>
          <w:marTop w:val="0"/>
          <w:marBottom w:val="0"/>
          <w:divBdr>
            <w:top w:val="none" w:sz="0" w:space="0" w:color="auto"/>
            <w:left w:val="none" w:sz="0" w:space="0" w:color="auto"/>
            <w:bottom w:val="none" w:sz="0" w:space="0" w:color="auto"/>
            <w:right w:val="none" w:sz="0" w:space="0" w:color="auto"/>
          </w:divBdr>
        </w:div>
        <w:div w:id="1653022007">
          <w:marLeft w:val="1267"/>
          <w:marRight w:val="0"/>
          <w:marTop w:val="0"/>
          <w:marBottom w:val="0"/>
          <w:divBdr>
            <w:top w:val="none" w:sz="0" w:space="0" w:color="auto"/>
            <w:left w:val="none" w:sz="0" w:space="0" w:color="auto"/>
            <w:bottom w:val="none" w:sz="0" w:space="0" w:color="auto"/>
            <w:right w:val="none" w:sz="0" w:space="0" w:color="auto"/>
          </w:divBdr>
        </w:div>
        <w:div w:id="328751873">
          <w:marLeft w:val="446"/>
          <w:marRight w:val="0"/>
          <w:marTop w:val="0"/>
          <w:marBottom w:val="0"/>
          <w:divBdr>
            <w:top w:val="none" w:sz="0" w:space="0" w:color="auto"/>
            <w:left w:val="none" w:sz="0" w:space="0" w:color="auto"/>
            <w:bottom w:val="none" w:sz="0" w:space="0" w:color="auto"/>
            <w:right w:val="none" w:sz="0" w:space="0" w:color="auto"/>
          </w:divBdr>
        </w:div>
        <w:div w:id="417025182">
          <w:marLeft w:val="1166"/>
          <w:marRight w:val="0"/>
          <w:marTop w:val="0"/>
          <w:marBottom w:val="0"/>
          <w:divBdr>
            <w:top w:val="none" w:sz="0" w:space="0" w:color="auto"/>
            <w:left w:val="none" w:sz="0" w:space="0" w:color="auto"/>
            <w:bottom w:val="none" w:sz="0" w:space="0" w:color="auto"/>
            <w:right w:val="none" w:sz="0" w:space="0" w:color="auto"/>
          </w:divBdr>
        </w:div>
        <w:div w:id="94441504">
          <w:marLeft w:val="1166"/>
          <w:marRight w:val="0"/>
          <w:marTop w:val="0"/>
          <w:marBottom w:val="0"/>
          <w:divBdr>
            <w:top w:val="none" w:sz="0" w:space="0" w:color="auto"/>
            <w:left w:val="none" w:sz="0" w:space="0" w:color="auto"/>
            <w:bottom w:val="none" w:sz="0" w:space="0" w:color="auto"/>
            <w:right w:val="none" w:sz="0" w:space="0" w:color="auto"/>
          </w:divBdr>
        </w:div>
      </w:divsChild>
    </w:div>
    <w:div w:id="501969542">
      <w:bodyDiv w:val="1"/>
      <w:marLeft w:val="0"/>
      <w:marRight w:val="0"/>
      <w:marTop w:val="0"/>
      <w:marBottom w:val="0"/>
      <w:divBdr>
        <w:top w:val="none" w:sz="0" w:space="0" w:color="auto"/>
        <w:left w:val="none" w:sz="0" w:space="0" w:color="auto"/>
        <w:bottom w:val="none" w:sz="0" w:space="0" w:color="auto"/>
        <w:right w:val="none" w:sz="0" w:space="0" w:color="auto"/>
      </w:divBdr>
      <w:divsChild>
        <w:div w:id="2029284467">
          <w:marLeft w:val="446"/>
          <w:marRight w:val="0"/>
          <w:marTop w:val="0"/>
          <w:marBottom w:val="0"/>
          <w:divBdr>
            <w:top w:val="none" w:sz="0" w:space="0" w:color="auto"/>
            <w:left w:val="none" w:sz="0" w:space="0" w:color="auto"/>
            <w:bottom w:val="none" w:sz="0" w:space="0" w:color="auto"/>
            <w:right w:val="none" w:sz="0" w:space="0" w:color="auto"/>
          </w:divBdr>
        </w:div>
        <w:div w:id="90128972">
          <w:marLeft w:val="1166"/>
          <w:marRight w:val="0"/>
          <w:marTop w:val="0"/>
          <w:marBottom w:val="0"/>
          <w:divBdr>
            <w:top w:val="none" w:sz="0" w:space="0" w:color="auto"/>
            <w:left w:val="none" w:sz="0" w:space="0" w:color="auto"/>
            <w:bottom w:val="none" w:sz="0" w:space="0" w:color="auto"/>
            <w:right w:val="none" w:sz="0" w:space="0" w:color="auto"/>
          </w:divBdr>
        </w:div>
        <w:div w:id="612631982">
          <w:marLeft w:val="1166"/>
          <w:marRight w:val="0"/>
          <w:marTop w:val="0"/>
          <w:marBottom w:val="0"/>
          <w:divBdr>
            <w:top w:val="none" w:sz="0" w:space="0" w:color="auto"/>
            <w:left w:val="none" w:sz="0" w:space="0" w:color="auto"/>
            <w:bottom w:val="none" w:sz="0" w:space="0" w:color="auto"/>
            <w:right w:val="none" w:sz="0" w:space="0" w:color="auto"/>
          </w:divBdr>
        </w:div>
        <w:div w:id="750465556">
          <w:marLeft w:val="446"/>
          <w:marRight w:val="0"/>
          <w:marTop w:val="0"/>
          <w:marBottom w:val="0"/>
          <w:divBdr>
            <w:top w:val="none" w:sz="0" w:space="0" w:color="auto"/>
            <w:left w:val="none" w:sz="0" w:space="0" w:color="auto"/>
            <w:bottom w:val="none" w:sz="0" w:space="0" w:color="auto"/>
            <w:right w:val="none" w:sz="0" w:space="0" w:color="auto"/>
          </w:divBdr>
        </w:div>
        <w:div w:id="931546455">
          <w:marLeft w:val="1166"/>
          <w:marRight w:val="0"/>
          <w:marTop w:val="0"/>
          <w:marBottom w:val="0"/>
          <w:divBdr>
            <w:top w:val="none" w:sz="0" w:space="0" w:color="auto"/>
            <w:left w:val="none" w:sz="0" w:space="0" w:color="auto"/>
            <w:bottom w:val="none" w:sz="0" w:space="0" w:color="auto"/>
            <w:right w:val="none" w:sz="0" w:space="0" w:color="auto"/>
          </w:divBdr>
        </w:div>
        <w:div w:id="681128612">
          <w:marLeft w:val="1166"/>
          <w:marRight w:val="0"/>
          <w:marTop w:val="0"/>
          <w:marBottom w:val="0"/>
          <w:divBdr>
            <w:top w:val="none" w:sz="0" w:space="0" w:color="auto"/>
            <w:left w:val="none" w:sz="0" w:space="0" w:color="auto"/>
            <w:bottom w:val="none" w:sz="0" w:space="0" w:color="auto"/>
            <w:right w:val="none" w:sz="0" w:space="0" w:color="auto"/>
          </w:divBdr>
        </w:div>
        <w:div w:id="903367479">
          <w:marLeft w:val="446"/>
          <w:marRight w:val="0"/>
          <w:marTop w:val="0"/>
          <w:marBottom w:val="0"/>
          <w:divBdr>
            <w:top w:val="none" w:sz="0" w:space="0" w:color="auto"/>
            <w:left w:val="none" w:sz="0" w:space="0" w:color="auto"/>
            <w:bottom w:val="none" w:sz="0" w:space="0" w:color="auto"/>
            <w:right w:val="none" w:sz="0" w:space="0" w:color="auto"/>
          </w:divBdr>
        </w:div>
        <w:div w:id="1349524611">
          <w:marLeft w:val="1166"/>
          <w:marRight w:val="0"/>
          <w:marTop w:val="0"/>
          <w:marBottom w:val="0"/>
          <w:divBdr>
            <w:top w:val="none" w:sz="0" w:space="0" w:color="auto"/>
            <w:left w:val="none" w:sz="0" w:space="0" w:color="auto"/>
            <w:bottom w:val="none" w:sz="0" w:space="0" w:color="auto"/>
            <w:right w:val="none" w:sz="0" w:space="0" w:color="auto"/>
          </w:divBdr>
        </w:div>
        <w:div w:id="1843204401">
          <w:marLeft w:val="1166"/>
          <w:marRight w:val="0"/>
          <w:marTop w:val="0"/>
          <w:marBottom w:val="0"/>
          <w:divBdr>
            <w:top w:val="none" w:sz="0" w:space="0" w:color="auto"/>
            <w:left w:val="none" w:sz="0" w:space="0" w:color="auto"/>
            <w:bottom w:val="none" w:sz="0" w:space="0" w:color="auto"/>
            <w:right w:val="none" w:sz="0" w:space="0" w:color="auto"/>
          </w:divBdr>
        </w:div>
        <w:div w:id="1843399237">
          <w:marLeft w:val="1166"/>
          <w:marRight w:val="0"/>
          <w:marTop w:val="0"/>
          <w:marBottom w:val="0"/>
          <w:divBdr>
            <w:top w:val="none" w:sz="0" w:space="0" w:color="auto"/>
            <w:left w:val="none" w:sz="0" w:space="0" w:color="auto"/>
            <w:bottom w:val="none" w:sz="0" w:space="0" w:color="auto"/>
            <w:right w:val="none" w:sz="0" w:space="0" w:color="auto"/>
          </w:divBdr>
        </w:div>
        <w:div w:id="2138453063">
          <w:marLeft w:val="1166"/>
          <w:marRight w:val="0"/>
          <w:marTop w:val="0"/>
          <w:marBottom w:val="0"/>
          <w:divBdr>
            <w:top w:val="none" w:sz="0" w:space="0" w:color="auto"/>
            <w:left w:val="none" w:sz="0" w:space="0" w:color="auto"/>
            <w:bottom w:val="none" w:sz="0" w:space="0" w:color="auto"/>
            <w:right w:val="none" w:sz="0" w:space="0" w:color="auto"/>
          </w:divBdr>
        </w:div>
      </w:divsChild>
    </w:div>
    <w:div w:id="588120180">
      <w:bodyDiv w:val="1"/>
      <w:marLeft w:val="0"/>
      <w:marRight w:val="0"/>
      <w:marTop w:val="0"/>
      <w:marBottom w:val="0"/>
      <w:divBdr>
        <w:top w:val="none" w:sz="0" w:space="0" w:color="auto"/>
        <w:left w:val="none" w:sz="0" w:space="0" w:color="auto"/>
        <w:bottom w:val="none" w:sz="0" w:space="0" w:color="auto"/>
        <w:right w:val="none" w:sz="0" w:space="0" w:color="auto"/>
      </w:divBdr>
      <w:divsChild>
        <w:div w:id="366218815">
          <w:marLeft w:val="446"/>
          <w:marRight w:val="0"/>
          <w:marTop w:val="0"/>
          <w:marBottom w:val="0"/>
          <w:divBdr>
            <w:top w:val="none" w:sz="0" w:space="0" w:color="auto"/>
            <w:left w:val="none" w:sz="0" w:space="0" w:color="auto"/>
            <w:bottom w:val="none" w:sz="0" w:space="0" w:color="auto"/>
            <w:right w:val="none" w:sz="0" w:space="0" w:color="auto"/>
          </w:divBdr>
        </w:div>
        <w:div w:id="1651514820">
          <w:marLeft w:val="1166"/>
          <w:marRight w:val="0"/>
          <w:marTop w:val="0"/>
          <w:marBottom w:val="0"/>
          <w:divBdr>
            <w:top w:val="none" w:sz="0" w:space="0" w:color="auto"/>
            <w:left w:val="none" w:sz="0" w:space="0" w:color="auto"/>
            <w:bottom w:val="none" w:sz="0" w:space="0" w:color="auto"/>
            <w:right w:val="none" w:sz="0" w:space="0" w:color="auto"/>
          </w:divBdr>
        </w:div>
        <w:div w:id="1187253778">
          <w:marLeft w:val="1886"/>
          <w:marRight w:val="0"/>
          <w:marTop w:val="0"/>
          <w:marBottom w:val="0"/>
          <w:divBdr>
            <w:top w:val="none" w:sz="0" w:space="0" w:color="auto"/>
            <w:left w:val="none" w:sz="0" w:space="0" w:color="auto"/>
            <w:bottom w:val="none" w:sz="0" w:space="0" w:color="auto"/>
            <w:right w:val="none" w:sz="0" w:space="0" w:color="auto"/>
          </w:divBdr>
        </w:div>
        <w:div w:id="1850833102">
          <w:marLeft w:val="1886"/>
          <w:marRight w:val="0"/>
          <w:marTop w:val="0"/>
          <w:marBottom w:val="0"/>
          <w:divBdr>
            <w:top w:val="none" w:sz="0" w:space="0" w:color="auto"/>
            <w:left w:val="none" w:sz="0" w:space="0" w:color="auto"/>
            <w:bottom w:val="none" w:sz="0" w:space="0" w:color="auto"/>
            <w:right w:val="none" w:sz="0" w:space="0" w:color="auto"/>
          </w:divBdr>
        </w:div>
        <w:div w:id="1596595837">
          <w:marLeft w:val="1166"/>
          <w:marRight w:val="0"/>
          <w:marTop w:val="0"/>
          <w:marBottom w:val="0"/>
          <w:divBdr>
            <w:top w:val="none" w:sz="0" w:space="0" w:color="auto"/>
            <w:left w:val="none" w:sz="0" w:space="0" w:color="auto"/>
            <w:bottom w:val="none" w:sz="0" w:space="0" w:color="auto"/>
            <w:right w:val="none" w:sz="0" w:space="0" w:color="auto"/>
          </w:divBdr>
        </w:div>
      </w:divsChild>
    </w:div>
    <w:div w:id="609122355">
      <w:bodyDiv w:val="1"/>
      <w:marLeft w:val="0"/>
      <w:marRight w:val="0"/>
      <w:marTop w:val="0"/>
      <w:marBottom w:val="0"/>
      <w:divBdr>
        <w:top w:val="none" w:sz="0" w:space="0" w:color="auto"/>
        <w:left w:val="none" w:sz="0" w:space="0" w:color="auto"/>
        <w:bottom w:val="none" w:sz="0" w:space="0" w:color="auto"/>
        <w:right w:val="none" w:sz="0" w:space="0" w:color="auto"/>
      </w:divBdr>
      <w:divsChild>
        <w:div w:id="993145719">
          <w:marLeft w:val="446"/>
          <w:marRight w:val="0"/>
          <w:marTop w:val="0"/>
          <w:marBottom w:val="0"/>
          <w:divBdr>
            <w:top w:val="none" w:sz="0" w:space="0" w:color="auto"/>
            <w:left w:val="none" w:sz="0" w:space="0" w:color="auto"/>
            <w:bottom w:val="none" w:sz="0" w:space="0" w:color="auto"/>
            <w:right w:val="none" w:sz="0" w:space="0" w:color="auto"/>
          </w:divBdr>
        </w:div>
        <w:div w:id="884484410">
          <w:marLeft w:val="1166"/>
          <w:marRight w:val="0"/>
          <w:marTop w:val="0"/>
          <w:marBottom w:val="0"/>
          <w:divBdr>
            <w:top w:val="none" w:sz="0" w:space="0" w:color="auto"/>
            <w:left w:val="none" w:sz="0" w:space="0" w:color="auto"/>
            <w:bottom w:val="none" w:sz="0" w:space="0" w:color="auto"/>
            <w:right w:val="none" w:sz="0" w:space="0" w:color="auto"/>
          </w:divBdr>
        </w:div>
        <w:div w:id="1962372893">
          <w:marLeft w:val="1166"/>
          <w:marRight w:val="0"/>
          <w:marTop w:val="0"/>
          <w:marBottom w:val="0"/>
          <w:divBdr>
            <w:top w:val="none" w:sz="0" w:space="0" w:color="auto"/>
            <w:left w:val="none" w:sz="0" w:space="0" w:color="auto"/>
            <w:bottom w:val="none" w:sz="0" w:space="0" w:color="auto"/>
            <w:right w:val="none" w:sz="0" w:space="0" w:color="auto"/>
          </w:divBdr>
        </w:div>
        <w:div w:id="2021083637">
          <w:marLeft w:val="1886"/>
          <w:marRight w:val="0"/>
          <w:marTop w:val="0"/>
          <w:marBottom w:val="0"/>
          <w:divBdr>
            <w:top w:val="none" w:sz="0" w:space="0" w:color="auto"/>
            <w:left w:val="none" w:sz="0" w:space="0" w:color="auto"/>
            <w:bottom w:val="none" w:sz="0" w:space="0" w:color="auto"/>
            <w:right w:val="none" w:sz="0" w:space="0" w:color="auto"/>
          </w:divBdr>
        </w:div>
        <w:div w:id="2008097315">
          <w:marLeft w:val="446"/>
          <w:marRight w:val="0"/>
          <w:marTop w:val="0"/>
          <w:marBottom w:val="0"/>
          <w:divBdr>
            <w:top w:val="none" w:sz="0" w:space="0" w:color="auto"/>
            <w:left w:val="none" w:sz="0" w:space="0" w:color="auto"/>
            <w:bottom w:val="none" w:sz="0" w:space="0" w:color="auto"/>
            <w:right w:val="none" w:sz="0" w:space="0" w:color="auto"/>
          </w:divBdr>
        </w:div>
        <w:div w:id="469128410">
          <w:marLeft w:val="446"/>
          <w:marRight w:val="0"/>
          <w:marTop w:val="0"/>
          <w:marBottom w:val="0"/>
          <w:divBdr>
            <w:top w:val="none" w:sz="0" w:space="0" w:color="auto"/>
            <w:left w:val="none" w:sz="0" w:space="0" w:color="auto"/>
            <w:bottom w:val="none" w:sz="0" w:space="0" w:color="auto"/>
            <w:right w:val="none" w:sz="0" w:space="0" w:color="auto"/>
          </w:divBdr>
        </w:div>
        <w:div w:id="413864439">
          <w:marLeft w:val="446"/>
          <w:marRight w:val="0"/>
          <w:marTop w:val="0"/>
          <w:marBottom w:val="0"/>
          <w:divBdr>
            <w:top w:val="none" w:sz="0" w:space="0" w:color="auto"/>
            <w:left w:val="none" w:sz="0" w:space="0" w:color="auto"/>
            <w:bottom w:val="none" w:sz="0" w:space="0" w:color="auto"/>
            <w:right w:val="none" w:sz="0" w:space="0" w:color="auto"/>
          </w:divBdr>
        </w:div>
        <w:div w:id="667636349">
          <w:marLeft w:val="446"/>
          <w:marRight w:val="0"/>
          <w:marTop w:val="0"/>
          <w:marBottom w:val="0"/>
          <w:divBdr>
            <w:top w:val="none" w:sz="0" w:space="0" w:color="auto"/>
            <w:left w:val="none" w:sz="0" w:space="0" w:color="auto"/>
            <w:bottom w:val="none" w:sz="0" w:space="0" w:color="auto"/>
            <w:right w:val="none" w:sz="0" w:space="0" w:color="auto"/>
          </w:divBdr>
        </w:div>
        <w:div w:id="2109542806">
          <w:marLeft w:val="547"/>
          <w:marRight w:val="0"/>
          <w:marTop w:val="0"/>
          <w:marBottom w:val="0"/>
          <w:divBdr>
            <w:top w:val="none" w:sz="0" w:space="0" w:color="auto"/>
            <w:left w:val="none" w:sz="0" w:space="0" w:color="auto"/>
            <w:bottom w:val="none" w:sz="0" w:space="0" w:color="auto"/>
            <w:right w:val="none" w:sz="0" w:space="0" w:color="auto"/>
          </w:divBdr>
        </w:div>
      </w:divsChild>
    </w:div>
    <w:div w:id="617830702">
      <w:bodyDiv w:val="1"/>
      <w:marLeft w:val="0"/>
      <w:marRight w:val="0"/>
      <w:marTop w:val="0"/>
      <w:marBottom w:val="0"/>
      <w:divBdr>
        <w:top w:val="none" w:sz="0" w:space="0" w:color="auto"/>
        <w:left w:val="none" w:sz="0" w:space="0" w:color="auto"/>
        <w:bottom w:val="none" w:sz="0" w:space="0" w:color="auto"/>
        <w:right w:val="none" w:sz="0" w:space="0" w:color="auto"/>
      </w:divBdr>
      <w:divsChild>
        <w:div w:id="691764498">
          <w:marLeft w:val="547"/>
          <w:marRight w:val="0"/>
          <w:marTop w:val="0"/>
          <w:marBottom w:val="0"/>
          <w:divBdr>
            <w:top w:val="none" w:sz="0" w:space="0" w:color="auto"/>
            <w:left w:val="none" w:sz="0" w:space="0" w:color="auto"/>
            <w:bottom w:val="none" w:sz="0" w:space="0" w:color="auto"/>
            <w:right w:val="none" w:sz="0" w:space="0" w:color="auto"/>
          </w:divBdr>
        </w:div>
        <w:div w:id="1920863454">
          <w:marLeft w:val="547"/>
          <w:marRight w:val="0"/>
          <w:marTop w:val="0"/>
          <w:marBottom w:val="0"/>
          <w:divBdr>
            <w:top w:val="none" w:sz="0" w:space="0" w:color="auto"/>
            <w:left w:val="none" w:sz="0" w:space="0" w:color="auto"/>
            <w:bottom w:val="none" w:sz="0" w:space="0" w:color="auto"/>
            <w:right w:val="none" w:sz="0" w:space="0" w:color="auto"/>
          </w:divBdr>
        </w:div>
      </w:divsChild>
    </w:div>
    <w:div w:id="684088339">
      <w:bodyDiv w:val="1"/>
      <w:marLeft w:val="0"/>
      <w:marRight w:val="0"/>
      <w:marTop w:val="0"/>
      <w:marBottom w:val="0"/>
      <w:divBdr>
        <w:top w:val="none" w:sz="0" w:space="0" w:color="auto"/>
        <w:left w:val="none" w:sz="0" w:space="0" w:color="auto"/>
        <w:bottom w:val="none" w:sz="0" w:space="0" w:color="auto"/>
        <w:right w:val="none" w:sz="0" w:space="0" w:color="auto"/>
      </w:divBdr>
      <w:divsChild>
        <w:div w:id="354041177">
          <w:marLeft w:val="547"/>
          <w:marRight w:val="0"/>
          <w:marTop w:val="0"/>
          <w:marBottom w:val="0"/>
          <w:divBdr>
            <w:top w:val="none" w:sz="0" w:space="0" w:color="auto"/>
            <w:left w:val="none" w:sz="0" w:space="0" w:color="auto"/>
            <w:bottom w:val="none" w:sz="0" w:space="0" w:color="auto"/>
            <w:right w:val="none" w:sz="0" w:space="0" w:color="auto"/>
          </w:divBdr>
        </w:div>
        <w:div w:id="895513072">
          <w:marLeft w:val="1166"/>
          <w:marRight w:val="0"/>
          <w:marTop w:val="0"/>
          <w:marBottom w:val="0"/>
          <w:divBdr>
            <w:top w:val="none" w:sz="0" w:space="0" w:color="auto"/>
            <w:left w:val="none" w:sz="0" w:space="0" w:color="auto"/>
            <w:bottom w:val="none" w:sz="0" w:space="0" w:color="auto"/>
            <w:right w:val="none" w:sz="0" w:space="0" w:color="auto"/>
          </w:divBdr>
        </w:div>
        <w:div w:id="932981492">
          <w:marLeft w:val="1166"/>
          <w:marRight w:val="0"/>
          <w:marTop w:val="0"/>
          <w:marBottom w:val="0"/>
          <w:divBdr>
            <w:top w:val="none" w:sz="0" w:space="0" w:color="auto"/>
            <w:left w:val="none" w:sz="0" w:space="0" w:color="auto"/>
            <w:bottom w:val="none" w:sz="0" w:space="0" w:color="auto"/>
            <w:right w:val="none" w:sz="0" w:space="0" w:color="auto"/>
          </w:divBdr>
        </w:div>
        <w:div w:id="891313594">
          <w:marLeft w:val="547"/>
          <w:marRight w:val="0"/>
          <w:marTop w:val="0"/>
          <w:marBottom w:val="0"/>
          <w:divBdr>
            <w:top w:val="none" w:sz="0" w:space="0" w:color="auto"/>
            <w:left w:val="none" w:sz="0" w:space="0" w:color="auto"/>
            <w:bottom w:val="none" w:sz="0" w:space="0" w:color="auto"/>
            <w:right w:val="none" w:sz="0" w:space="0" w:color="auto"/>
          </w:divBdr>
        </w:div>
        <w:div w:id="1900438576">
          <w:marLeft w:val="1267"/>
          <w:marRight w:val="0"/>
          <w:marTop w:val="0"/>
          <w:marBottom w:val="0"/>
          <w:divBdr>
            <w:top w:val="none" w:sz="0" w:space="0" w:color="auto"/>
            <w:left w:val="none" w:sz="0" w:space="0" w:color="auto"/>
            <w:bottom w:val="none" w:sz="0" w:space="0" w:color="auto"/>
            <w:right w:val="none" w:sz="0" w:space="0" w:color="auto"/>
          </w:divBdr>
        </w:div>
        <w:div w:id="1243492918">
          <w:marLeft w:val="547"/>
          <w:marRight w:val="0"/>
          <w:marTop w:val="0"/>
          <w:marBottom w:val="0"/>
          <w:divBdr>
            <w:top w:val="none" w:sz="0" w:space="0" w:color="auto"/>
            <w:left w:val="none" w:sz="0" w:space="0" w:color="auto"/>
            <w:bottom w:val="none" w:sz="0" w:space="0" w:color="auto"/>
            <w:right w:val="none" w:sz="0" w:space="0" w:color="auto"/>
          </w:divBdr>
        </w:div>
        <w:div w:id="209654281">
          <w:marLeft w:val="1267"/>
          <w:marRight w:val="0"/>
          <w:marTop w:val="0"/>
          <w:marBottom w:val="0"/>
          <w:divBdr>
            <w:top w:val="none" w:sz="0" w:space="0" w:color="auto"/>
            <w:left w:val="none" w:sz="0" w:space="0" w:color="auto"/>
            <w:bottom w:val="none" w:sz="0" w:space="0" w:color="auto"/>
            <w:right w:val="none" w:sz="0" w:space="0" w:color="auto"/>
          </w:divBdr>
        </w:div>
        <w:div w:id="323631317">
          <w:marLeft w:val="1267"/>
          <w:marRight w:val="0"/>
          <w:marTop w:val="0"/>
          <w:marBottom w:val="0"/>
          <w:divBdr>
            <w:top w:val="none" w:sz="0" w:space="0" w:color="auto"/>
            <w:left w:val="none" w:sz="0" w:space="0" w:color="auto"/>
            <w:bottom w:val="none" w:sz="0" w:space="0" w:color="auto"/>
            <w:right w:val="none" w:sz="0" w:space="0" w:color="auto"/>
          </w:divBdr>
        </w:div>
        <w:div w:id="142082624">
          <w:marLeft w:val="547"/>
          <w:marRight w:val="0"/>
          <w:marTop w:val="0"/>
          <w:marBottom w:val="0"/>
          <w:divBdr>
            <w:top w:val="none" w:sz="0" w:space="0" w:color="auto"/>
            <w:left w:val="none" w:sz="0" w:space="0" w:color="auto"/>
            <w:bottom w:val="none" w:sz="0" w:space="0" w:color="auto"/>
            <w:right w:val="none" w:sz="0" w:space="0" w:color="auto"/>
          </w:divBdr>
        </w:div>
        <w:div w:id="1341614558">
          <w:marLeft w:val="1166"/>
          <w:marRight w:val="0"/>
          <w:marTop w:val="0"/>
          <w:marBottom w:val="0"/>
          <w:divBdr>
            <w:top w:val="none" w:sz="0" w:space="0" w:color="auto"/>
            <w:left w:val="none" w:sz="0" w:space="0" w:color="auto"/>
            <w:bottom w:val="none" w:sz="0" w:space="0" w:color="auto"/>
            <w:right w:val="none" w:sz="0" w:space="0" w:color="auto"/>
          </w:divBdr>
        </w:div>
        <w:div w:id="1525821451">
          <w:marLeft w:val="1166"/>
          <w:marRight w:val="0"/>
          <w:marTop w:val="0"/>
          <w:marBottom w:val="0"/>
          <w:divBdr>
            <w:top w:val="none" w:sz="0" w:space="0" w:color="auto"/>
            <w:left w:val="none" w:sz="0" w:space="0" w:color="auto"/>
            <w:bottom w:val="none" w:sz="0" w:space="0" w:color="auto"/>
            <w:right w:val="none" w:sz="0" w:space="0" w:color="auto"/>
          </w:divBdr>
        </w:div>
      </w:divsChild>
    </w:div>
    <w:div w:id="726494376">
      <w:bodyDiv w:val="1"/>
      <w:marLeft w:val="0"/>
      <w:marRight w:val="0"/>
      <w:marTop w:val="0"/>
      <w:marBottom w:val="0"/>
      <w:divBdr>
        <w:top w:val="none" w:sz="0" w:space="0" w:color="auto"/>
        <w:left w:val="none" w:sz="0" w:space="0" w:color="auto"/>
        <w:bottom w:val="none" w:sz="0" w:space="0" w:color="auto"/>
        <w:right w:val="none" w:sz="0" w:space="0" w:color="auto"/>
      </w:divBdr>
      <w:divsChild>
        <w:div w:id="1954819472">
          <w:marLeft w:val="446"/>
          <w:marRight w:val="0"/>
          <w:marTop w:val="0"/>
          <w:marBottom w:val="0"/>
          <w:divBdr>
            <w:top w:val="none" w:sz="0" w:space="0" w:color="auto"/>
            <w:left w:val="none" w:sz="0" w:space="0" w:color="auto"/>
            <w:bottom w:val="none" w:sz="0" w:space="0" w:color="auto"/>
            <w:right w:val="none" w:sz="0" w:space="0" w:color="auto"/>
          </w:divBdr>
        </w:div>
        <w:div w:id="1559902390">
          <w:marLeft w:val="1267"/>
          <w:marRight w:val="0"/>
          <w:marTop w:val="0"/>
          <w:marBottom w:val="0"/>
          <w:divBdr>
            <w:top w:val="none" w:sz="0" w:space="0" w:color="auto"/>
            <w:left w:val="none" w:sz="0" w:space="0" w:color="auto"/>
            <w:bottom w:val="none" w:sz="0" w:space="0" w:color="auto"/>
            <w:right w:val="none" w:sz="0" w:space="0" w:color="auto"/>
          </w:divBdr>
        </w:div>
        <w:div w:id="199823696">
          <w:marLeft w:val="1267"/>
          <w:marRight w:val="0"/>
          <w:marTop w:val="0"/>
          <w:marBottom w:val="0"/>
          <w:divBdr>
            <w:top w:val="none" w:sz="0" w:space="0" w:color="auto"/>
            <w:left w:val="none" w:sz="0" w:space="0" w:color="auto"/>
            <w:bottom w:val="none" w:sz="0" w:space="0" w:color="auto"/>
            <w:right w:val="none" w:sz="0" w:space="0" w:color="auto"/>
          </w:divBdr>
        </w:div>
      </w:divsChild>
    </w:div>
    <w:div w:id="758255305">
      <w:bodyDiv w:val="1"/>
      <w:marLeft w:val="0"/>
      <w:marRight w:val="0"/>
      <w:marTop w:val="0"/>
      <w:marBottom w:val="0"/>
      <w:divBdr>
        <w:top w:val="none" w:sz="0" w:space="0" w:color="auto"/>
        <w:left w:val="none" w:sz="0" w:space="0" w:color="auto"/>
        <w:bottom w:val="none" w:sz="0" w:space="0" w:color="auto"/>
        <w:right w:val="none" w:sz="0" w:space="0" w:color="auto"/>
      </w:divBdr>
      <w:divsChild>
        <w:div w:id="263806197">
          <w:marLeft w:val="446"/>
          <w:marRight w:val="0"/>
          <w:marTop w:val="60"/>
          <w:marBottom w:val="60"/>
          <w:divBdr>
            <w:top w:val="none" w:sz="0" w:space="0" w:color="auto"/>
            <w:left w:val="none" w:sz="0" w:space="0" w:color="auto"/>
            <w:bottom w:val="none" w:sz="0" w:space="0" w:color="auto"/>
            <w:right w:val="none" w:sz="0" w:space="0" w:color="auto"/>
          </w:divBdr>
        </w:div>
        <w:div w:id="243734006">
          <w:marLeft w:val="1166"/>
          <w:marRight w:val="0"/>
          <w:marTop w:val="60"/>
          <w:marBottom w:val="60"/>
          <w:divBdr>
            <w:top w:val="none" w:sz="0" w:space="0" w:color="auto"/>
            <w:left w:val="none" w:sz="0" w:space="0" w:color="auto"/>
            <w:bottom w:val="none" w:sz="0" w:space="0" w:color="auto"/>
            <w:right w:val="none" w:sz="0" w:space="0" w:color="auto"/>
          </w:divBdr>
        </w:div>
        <w:div w:id="705327917">
          <w:marLeft w:val="446"/>
          <w:marRight w:val="0"/>
          <w:marTop w:val="60"/>
          <w:marBottom w:val="60"/>
          <w:divBdr>
            <w:top w:val="none" w:sz="0" w:space="0" w:color="auto"/>
            <w:left w:val="none" w:sz="0" w:space="0" w:color="auto"/>
            <w:bottom w:val="none" w:sz="0" w:space="0" w:color="auto"/>
            <w:right w:val="none" w:sz="0" w:space="0" w:color="auto"/>
          </w:divBdr>
        </w:div>
        <w:div w:id="2028753066">
          <w:marLeft w:val="446"/>
          <w:marRight w:val="0"/>
          <w:marTop w:val="60"/>
          <w:marBottom w:val="60"/>
          <w:divBdr>
            <w:top w:val="none" w:sz="0" w:space="0" w:color="auto"/>
            <w:left w:val="none" w:sz="0" w:space="0" w:color="auto"/>
            <w:bottom w:val="none" w:sz="0" w:space="0" w:color="auto"/>
            <w:right w:val="none" w:sz="0" w:space="0" w:color="auto"/>
          </w:divBdr>
        </w:div>
        <w:div w:id="2109500361">
          <w:marLeft w:val="547"/>
          <w:marRight w:val="0"/>
          <w:marTop w:val="60"/>
          <w:marBottom w:val="60"/>
          <w:divBdr>
            <w:top w:val="none" w:sz="0" w:space="0" w:color="auto"/>
            <w:left w:val="none" w:sz="0" w:space="0" w:color="auto"/>
            <w:bottom w:val="none" w:sz="0" w:space="0" w:color="auto"/>
            <w:right w:val="none" w:sz="0" w:space="0" w:color="auto"/>
          </w:divBdr>
        </w:div>
        <w:div w:id="1759909454">
          <w:marLeft w:val="547"/>
          <w:marRight w:val="0"/>
          <w:marTop w:val="60"/>
          <w:marBottom w:val="60"/>
          <w:divBdr>
            <w:top w:val="none" w:sz="0" w:space="0" w:color="auto"/>
            <w:left w:val="none" w:sz="0" w:space="0" w:color="auto"/>
            <w:bottom w:val="none" w:sz="0" w:space="0" w:color="auto"/>
            <w:right w:val="none" w:sz="0" w:space="0" w:color="auto"/>
          </w:divBdr>
        </w:div>
      </w:divsChild>
    </w:div>
    <w:div w:id="764108254">
      <w:bodyDiv w:val="1"/>
      <w:marLeft w:val="0"/>
      <w:marRight w:val="0"/>
      <w:marTop w:val="0"/>
      <w:marBottom w:val="0"/>
      <w:divBdr>
        <w:top w:val="none" w:sz="0" w:space="0" w:color="auto"/>
        <w:left w:val="none" w:sz="0" w:space="0" w:color="auto"/>
        <w:bottom w:val="none" w:sz="0" w:space="0" w:color="auto"/>
        <w:right w:val="none" w:sz="0" w:space="0" w:color="auto"/>
      </w:divBdr>
      <w:divsChild>
        <w:div w:id="1867981481">
          <w:marLeft w:val="547"/>
          <w:marRight w:val="0"/>
          <w:marTop w:val="0"/>
          <w:marBottom w:val="0"/>
          <w:divBdr>
            <w:top w:val="none" w:sz="0" w:space="0" w:color="auto"/>
            <w:left w:val="none" w:sz="0" w:space="0" w:color="auto"/>
            <w:bottom w:val="none" w:sz="0" w:space="0" w:color="auto"/>
            <w:right w:val="none" w:sz="0" w:space="0" w:color="auto"/>
          </w:divBdr>
        </w:div>
        <w:div w:id="177888965">
          <w:marLeft w:val="547"/>
          <w:marRight w:val="0"/>
          <w:marTop w:val="0"/>
          <w:marBottom w:val="0"/>
          <w:divBdr>
            <w:top w:val="none" w:sz="0" w:space="0" w:color="auto"/>
            <w:left w:val="none" w:sz="0" w:space="0" w:color="auto"/>
            <w:bottom w:val="none" w:sz="0" w:space="0" w:color="auto"/>
            <w:right w:val="none" w:sz="0" w:space="0" w:color="auto"/>
          </w:divBdr>
        </w:div>
        <w:div w:id="940530641">
          <w:marLeft w:val="547"/>
          <w:marRight w:val="0"/>
          <w:marTop w:val="0"/>
          <w:marBottom w:val="0"/>
          <w:divBdr>
            <w:top w:val="none" w:sz="0" w:space="0" w:color="auto"/>
            <w:left w:val="none" w:sz="0" w:space="0" w:color="auto"/>
            <w:bottom w:val="none" w:sz="0" w:space="0" w:color="auto"/>
            <w:right w:val="none" w:sz="0" w:space="0" w:color="auto"/>
          </w:divBdr>
        </w:div>
        <w:div w:id="593829554">
          <w:marLeft w:val="547"/>
          <w:marRight w:val="0"/>
          <w:marTop w:val="0"/>
          <w:marBottom w:val="0"/>
          <w:divBdr>
            <w:top w:val="none" w:sz="0" w:space="0" w:color="auto"/>
            <w:left w:val="none" w:sz="0" w:space="0" w:color="auto"/>
            <w:bottom w:val="none" w:sz="0" w:space="0" w:color="auto"/>
            <w:right w:val="none" w:sz="0" w:space="0" w:color="auto"/>
          </w:divBdr>
        </w:div>
        <w:div w:id="1315601988">
          <w:marLeft w:val="547"/>
          <w:marRight w:val="0"/>
          <w:marTop w:val="0"/>
          <w:marBottom w:val="0"/>
          <w:divBdr>
            <w:top w:val="none" w:sz="0" w:space="0" w:color="auto"/>
            <w:left w:val="none" w:sz="0" w:space="0" w:color="auto"/>
            <w:bottom w:val="none" w:sz="0" w:space="0" w:color="auto"/>
            <w:right w:val="none" w:sz="0" w:space="0" w:color="auto"/>
          </w:divBdr>
        </w:div>
      </w:divsChild>
    </w:div>
    <w:div w:id="819422336">
      <w:bodyDiv w:val="1"/>
      <w:marLeft w:val="0"/>
      <w:marRight w:val="0"/>
      <w:marTop w:val="0"/>
      <w:marBottom w:val="0"/>
      <w:divBdr>
        <w:top w:val="none" w:sz="0" w:space="0" w:color="auto"/>
        <w:left w:val="none" w:sz="0" w:space="0" w:color="auto"/>
        <w:bottom w:val="none" w:sz="0" w:space="0" w:color="auto"/>
        <w:right w:val="none" w:sz="0" w:space="0" w:color="auto"/>
      </w:divBdr>
      <w:divsChild>
        <w:div w:id="1214267966">
          <w:marLeft w:val="547"/>
          <w:marRight w:val="0"/>
          <w:marTop w:val="0"/>
          <w:marBottom w:val="0"/>
          <w:divBdr>
            <w:top w:val="none" w:sz="0" w:space="0" w:color="auto"/>
            <w:left w:val="none" w:sz="0" w:space="0" w:color="auto"/>
            <w:bottom w:val="none" w:sz="0" w:space="0" w:color="auto"/>
            <w:right w:val="none" w:sz="0" w:space="0" w:color="auto"/>
          </w:divBdr>
        </w:div>
        <w:div w:id="962689069">
          <w:marLeft w:val="1267"/>
          <w:marRight w:val="0"/>
          <w:marTop w:val="0"/>
          <w:marBottom w:val="0"/>
          <w:divBdr>
            <w:top w:val="none" w:sz="0" w:space="0" w:color="auto"/>
            <w:left w:val="none" w:sz="0" w:space="0" w:color="auto"/>
            <w:bottom w:val="none" w:sz="0" w:space="0" w:color="auto"/>
            <w:right w:val="none" w:sz="0" w:space="0" w:color="auto"/>
          </w:divBdr>
        </w:div>
        <w:div w:id="2146652658">
          <w:marLeft w:val="547"/>
          <w:marRight w:val="0"/>
          <w:marTop w:val="0"/>
          <w:marBottom w:val="0"/>
          <w:divBdr>
            <w:top w:val="none" w:sz="0" w:space="0" w:color="auto"/>
            <w:left w:val="none" w:sz="0" w:space="0" w:color="auto"/>
            <w:bottom w:val="none" w:sz="0" w:space="0" w:color="auto"/>
            <w:right w:val="none" w:sz="0" w:space="0" w:color="auto"/>
          </w:divBdr>
        </w:div>
        <w:div w:id="1983534615">
          <w:marLeft w:val="547"/>
          <w:marRight w:val="0"/>
          <w:marTop w:val="0"/>
          <w:marBottom w:val="0"/>
          <w:divBdr>
            <w:top w:val="none" w:sz="0" w:space="0" w:color="auto"/>
            <w:left w:val="none" w:sz="0" w:space="0" w:color="auto"/>
            <w:bottom w:val="none" w:sz="0" w:space="0" w:color="auto"/>
            <w:right w:val="none" w:sz="0" w:space="0" w:color="auto"/>
          </w:divBdr>
        </w:div>
        <w:div w:id="2048142738">
          <w:marLeft w:val="547"/>
          <w:marRight w:val="0"/>
          <w:marTop w:val="0"/>
          <w:marBottom w:val="0"/>
          <w:divBdr>
            <w:top w:val="none" w:sz="0" w:space="0" w:color="auto"/>
            <w:left w:val="none" w:sz="0" w:space="0" w:color="auto"/>
            <w:bottom w:val="none" w:sz="0" w:space="0" w:color="auto"/>
            <w:right w:val="none" w:sz="0" w:space="0" w:color="auto"/>
          </w:divBdr>
        </w:div>
        <w:div w:id="1172379060">
          <w:marLeft w:val="547"/>
          <w:marRight w:val="0"/>
          <w:marTop w:val="0"/>
          <w:marBottom w:val="0"/>
          <w:divBdr>
            <w:top w:val="none" w:sz="0" w:space="0" w:color="auto"/>
            <w:left w:val="none" w:sz="0" w:space="0" w:color="auto"/>
            <w:bottom w:val="none" w:sz="0" w:space="0" w:color="auto"/>
            <w:right w:val="none" w:sz="0" w:space="0" w:color="auto"/>
          </w:divBdr>
        </w:div>
        <w:div w:id="162748387">
          <w:marLeft w:val="547"/>
          <w:marRight w:val="0"/>
          <w:marTop w:val="0"/>
          <w:marBottom w:val="0"/>
          <w:divBdr>
            <w:top w:val="none" w:sz="0" w:space="0" w:color="auto"/>
            <w:left w:val="none" w:sz="0" w:space="0" w:color="auto"/>
            <w:bottom w:val="none" w:sz="0" w:space="0" w:color="auto"/>
            <w:right w:val="none" w:sz="0" w:space="0" w:color="auto"/>
          </w:divBdr>
        </w:div>
      </w:divsChild>
    </w:div>
    <w:div w:id="823349683">
      <w:bodyDiv w:val="1"/>
      <w:marLeft w:val="0"/>
      <w:marRight w:val="0"/>
      <w:marTop w:val="0"/>
      <w:marBottom w:val="0"/>
      <w:divBdr>
        <w:top w:val="none" w:sz="0" w:space="0" w:color="auto"/>
        <w:left w:val="none" w:sz="0" w:space="0" w:color="auto"/>
        <w:bottom w:val="none" w:sz="0" w:space="0" w:color="auto"/>
        <w:right w:val="none" w:sz="0" w:space="0" w:color="auto"/>
      </w:divBdr>
    </w:div>
    <w:div w:id="882516692">
      <w:bodyDiv w:val="1"/>
      <w:marLeft w:val="0"/>
      <w:marRight w:val="0"/>
      <w:marTop w:val="0"/>
      <w:marBottom w:val="0"/>
      <w:divBdr>
        <w:top w:val="none" w:sz="0" w:space="0" w:color="auto"/>
        <w:left w:val="none" w:sz="0" w:space="0" w:color="auto"/>
        <w:bottom w:val="none" w:sz="0" w:space="0" w:color="auto"/>
        <w:right w:val="none" w:sz="0" w:space="0" w:color="auto"/>
      </w:divBdr>
      <w:divsChild>
        <w:div w:id="1983074786">
          <w:marLeft w:val="547"/>
          <w:marRight w:val="0"/>
          <w:marTop w:val="0"/>
          <w:marBottom w:val="0"/>
          <w:divBdr>
            <w:top w:val="none" w:sz="0" w:space="0" w:color="auto"/>
            <w:left w:val="none" w:sz="0" w:space="0" w:color="auto"/>
            <w:bottom w:val="none" w:sz="0" w:space="0" w:color="auto"/>
            <w:right w:val="none" w:sz="0" w:space="0" w:color="auto"/>
          </w:divBdr>
        </w:div>
        <w:div w:id="1159006321">
          <w:marLeft w:val="547"/>
          <w:marRight w:val="0"/>
          <w:marTop w:val="0"/>
          <w:marBottom w:val="0"/>
          <w:divBdr>
            <w:top w:val="none" w:sz="0" w:space="0" w:color="auto"/>
            <w:left w:val="none" w:sz="0" w:space="0" w:color="auto"/>
            <w:bottom w:val="none" w:sz="0" w:space="0" w:color="auto"/>
            <w:right w:val="none" w:sz="0" w:space="0" w:color="auto"/>
          </w:divBdr>
        </w:div>
        <w:div w:id="1928925558">
          <w:marLeft w:val="547"/>
          <w:marRight w:val="0"/>
          <w:marTop w:val="0"/>
          <w:marBottom w:val="0"/>
          <w:divBdr>
            <w:top w:val="none" w:sz="0" w:space="0" w:color="auto"/>
            <w:left w:val="none" w:sz="0" w:space="0" w:color="auto"/>
            <w:bottom w:val="none" w:sz="0" w:space="0" w:color="auto"/>
            <w:right w:val="none" w:sz="0" w:space="0" w:color="auto"/>
          </w:divBdr>
        </w:div>
        <w:div w:id="1398046131">
          <w:marLeft w:val="547"/>
          <w:marRight w:val="0"/>
          <w:marTop w:val="0"/>
          <w:marBottom w:val="0"/>
          <w:divBdr>
            <w:top w:val="none" w:sz="0" w:space="0" w:color="auto"/>
            <w:left w:val="none" w:sz="0" w:space="0" w:color="auto"/>
            <w:bottom w:val="none" w:sz="0" w:space="0" w:color="auto"/>
            <w:right w:val="none" w:sz="0" w:space="0" w:color="auto"/>
          </w:divBdr>
        </w:div>
        <w:div w:id="36971857">
          <w:marLeft w:val="547"/>
          <w:marRight w:val="0"/>
          <w:marTop w:val="0"/>
          <w:marBottom w:val="0"/>
          <w:divBdr>
            <w:top w:val="none" w:sz="0" w:space="0" w:color="auto"/>
            <w:left w:val="none" w:sz="0" w:space="0" w:color="auto"/>
            <w:bottom w:val="none" w:sz="0" w:space="0" w:color="auto"/>
            <w:right w:val="none" w:sz="0" w:space="0" w:color="auto"/>
          </w:divBdr>
        </w:div>
      </w:divsChild>
    </w:div>
    <w:div w:id="893155170">
      <w:bodyDiv w:val="1"/>
      <w:marLeft w:val="0"/>
      <w:marRight w:val="0"/>
      <w:marTop w:val="0"/>
      <w:marBottom w:val="0"/>
      <w:divBdr>
        <w:top w:val="none" w:sz="0" w:space="0" w:color="auto"/>
        <w:left w:val="none" w:sz="0" w:space="0" w:color="auto"/>
        <w:bottom w:val="none" w:sz="0" w:space="0" w:color="auto"/>
        <w:right w:val="none" w:sz="0" w:space="0" w:color="auto"/>
      </w:divBdr>
      <w:divsChild>
        <w:div w:id="461264734">
          <w:marLeft w:val="446"/>
          <w:marRight w:val="0"/>
          <w:marTop w:val="0"/>
          <w:marBottom w:val="0"/>
          <w:divBdr>
            <w:top w:val="none" w:sz="0" w:space="0" w:color="auto"/>
            <w:left w:val="none" w:sz="0" w:space="0" w:color="auto"/>
            <w:bottom w:val="none" w:sz="0" w:space="0" w:color="auto"/>
            <w:right w:val="none" w:sz="0" w:space="0" w:color="auto"/>
          </w:divBdr>
        </w:div>
        <w:div w:id="996569089">
          <w:marLeft w:val="1166"/>
          <w:marRight w:val="0"/>
          <w:marTop w:val="0"/>
          <w:marBottom w:val="0"/>
          <w:divBdr>
            <w:top w:val="none" w:sz="0" w:space="0" w:color="auto"/>
            <w:left w:val="none" w:sz="0" w:space="0" w:color="auto"/>
            <w:bottom w:val="none" w:sz="0" w:space="0" w:color="auto"/>
            <w:right w:val="none" w:sz="0" w:space="0" w:color="auto"/>
          </w:divBdr>
        </w:div>
        <w:div w:id="920338605">
          <w:marLeft w:val="1166"/>
          <w:marRight w:val="0"/>
          <w:marTop w:val="0"/>
          <w:marBottom w:val="0"/>
          <w:divBdr>
            <w:top w:val="none" w:sz="0" w:space="0" w:color="auto"/>
            <w:left w:val="none" w:sz="0" w:space="0" w:color="auto"/>
            <w:bottom w:val="none" w:sz="0" w:space="0" w:color="auto"/>
            <w:right w:val="none" w:sz="0" w:space="0" w:color="auto"/>
          </w:divBdr>
        </w:div>
        <w:div w:id="1381661535">
          <w:marLeft w:val="1166"/>
          <w:marRight w:val="0"/>
          <w:marTop w:val="0"/>
          <w:marBottom w:val="0"/>
          <w:divBdr>
            <w:top w:val="none" w:sz="0" w:space="0" w:color="auto"/>
            <w:left w:val="none" w:sz="0" w:space="0" w:color="auto"/>
            <w:bottom w:val="none" w:sz="0" w:space="0" w:color="auto"/>
            <w:right w:val="none" w:sz="0" w:space="0" w:color="auto"/>
          </w:divBdr>
        </w:div>
        <w:div w:id="1602487822">
          <w:marLeft w:val="446"/>
          <w:marRight w:val="0"/>
          <w:marTop w:val="0"/>
          <w:marBottom w:val="0"/>
          <w:divBdr>
            <w:top w:val="none" w:sz="0" w:space="0" w:color="auto"/>
            <w:left w:val="none" w:sz="0" w:space="0" w:color="auto"/>
            <w:bottom w:val="none" w:sz="0" w:space="0" w:color="auto"/>
            <w:right w:val="none" w:sz="0" w:space="0" w:color="auto"/>
          </w:divBdr>
        </w:div>
        <w:div w:id="1591424560">
          <w:marLeft w:val="1166"/>
          <w:marRight w:val="0"/>
          <w:marTop w:val="0"/>
          <w:marBottom w:val="0"/>
          <w:divBdr>
            <w:top w:val="none" w:sz="0" w:space="0" w:color="auto"/>
            <w:left w:val="none" w:sz="0" w:space="0" w:color="auto"/>
            <w:bottom w:val="none" w:sz="0" w:space="0" w:color="auto"/>
            <w:right w:val="none" w:sz="0" w:space="0" w:color="auto"/>
          </w:divBdr>
        </w:div>
        <w:div w:id="773205947">
          <w:marLeft w:val="1166"/>
          <w:marRight w:val="0"/>
          <w:marTop w:val="0"/>
          <w:marBottom w:val="0"/>
          <w:divBdr>
            <w:top w:val="none" w:sz="0" w:space="0" w:color="auto"/>
            <w:left w:val="none" w:sz="0" w:space="0" w:color="auto"/>
            <w:bottom w:val="none" w:sz="0" w:space="0" w:color="auto"/>
            <w:right w:val="none" w:sz="0" w:space="0" w:color="auto"/>
          </w:divBdr>
        </w:div>
      </w:divsChild>
    </w:div>
    <w:div w:id="893661656">
      <w:bodyDiv w:val="1"/>
      <w:marLeft w:val="0"/>
      <w:marRight w:val="0"/>
      <w:marTop w:val="0"/>
      <w:marBottom w:val="0"/>
      <w:divBdr>
        <w:top w:val="none" w:sz="0" w:space="0" w:color="auto"/>
        <w:left w:val="none" w:sz="0" w:space="0" w:color="auto"/>
        <w:bottom w:val="none" w:sz="0" w:space="0" w:color="auto"/>
        <w:right w:val="none" w:sz="0" w:space="0" w:color="auto"/>
      </w:divBdr>
      <w:divsChild>
        <w:div w:id="857081736">
          <w:marLeft w:val="547"/>
          <w:marRight w:val="0"/>
          <w:marTop w:val="0"/>
          <w:marBottom w:val="0"/>
          <w:divBdr>
            <w:top w:val="none" w:sz="0" w:space="0" w:color="auto"/>
            <w:left w:val="none" w:sz="0" w:space="0" w:color="auto"/>
            <w:bottom w:val="none" w:sz="0" w:space="0" w:color="auto"/>
            <w:right w:val="none" w:sz="0" w:space="0" w:color="auto"/>
          </w:divBdr>
        </w:div>
        <w:div w:id="1014383467">
          <w:marLeft w:val="547"/>
          <w:marRight w:val="0"/>
          <w:marTop w:val="0"/>
          <w:marBottom w:val="0"/>
          <w:divBdr>
            <w:top w:val="none" w:sz="0" w:space="0" w:color="auto"/>
            <w:left w:val="none" w:sz="0" w:space="0" w:color="auto"/>
            <w:bottom w:val="none" w:sz="0" w:space="0" w:color="auto"/>
            <w:right w:val="none" w:sz="0" w:space="0" w:color="auto"/>
          </w:divBdr>
        </w:div>
        <w:div w:id="1019044435">
          <w:marLeft w:val="547"/>
          <w:marRight w:val="0"/>
          <w:marTop w:val="0"/>
          <w:marBottom w:val="0"/>
          <w:divBdr>
            <w:top w:val="none" w:sz="0" w:space="0" w:color="auto"/>
            <w:left w:val="none" w:sz="0" w:space="0" w:color="auto"/>
            <w:bottom w:val="none" w:sz="0" w:space="0" w:color="auto"/>
            <w:right w:val="none" w:sz="0" w:space="0" w:color="auto"/>
          </w:divBdr>
        </w:div>
      </w:divsChild>
    </w:div>
    <w:div w:id="938759235">
      <w:bodyDiv w:val="1"/>
      <w:marLeft w:val="0"/>
      <w:marRight w:val="0"/>
      <w:marTop w:val="0"/>
      <w:marBottom w:val="0"/>
      <w:divBdr>
        <w:top w:val="none" w:sz="0" w:space="0" w:color="auto"/>
        <w:left w:val="none" w:sz="0" w:space="0" w:color="auto"/>
        <w:bottom w:val="none" w:sz="0" w:space="0" w:color="auto"/>
        <w:right w:val="none" w:sz="0" w:space="0" w:color="auto"/>
      </w:divBdr>
      <w:divsChild>
        <w:div w:id="1125390656">
          <w:marLeft w:val="446"/>
          <w:marRight w:val="0"/>
          <w:marTop w:val="0"/>
          <w:marBottom w:val="0"/>
          <w:divBdr>
            <w:top w:val="none" w:sz="0" w:space="0" w:color="auto"/>
            <w:left w:val="none" w:sz="0" w:space="0" w:color="auto"/>
            <w:bottom w:val="none" w:sz="0" w:space="0" w:color="auto"/>
            <w:right w:val="none" w:sz="0" w:space="0" w:color="auto"/>
          </w:divBdr>
        </w:div>
        <w:div w:id="1127552364">
          <w:marLeft w:val="1166"/>
          <w:marRight w:val="0"/>
          <w:marTop w:val="0"/>
          <w:marBottom w:val="0"/>
          <w:divBdr>
            <w:top w:val="none" w:sz="0" w:space="0" w:color="auto"/>
            <w:left w:val="none" w:sz="0" w:space="0" w:color="auto"/>
            <w:bottom w:val="none" w:sz="0" w:space="0" w:color="auto"/>
            <w:right w:val="none" w:sz="0" w:space="0" w:color="auto"/>
          </w:divBdr>
        </w:div>
        <w:div w:id="802771049">
          <w:marLeft w:val="1166"/>
          <w:marRight w:val="0"/>
          <w:marTop w:val="0"/>
          <w:marBottom w:val="0"/>
          <w:divBdr>
            <w:top w:val="none" w:sz="0" w:space="0" w:color="auto"/>
            <w:left w:val="none" w:sz="0" w:space="0" w:color="auto"/>
            <w:bottom w:val="none" w:sz="0" w:space="0" w:color="auto"/>
            <w:right w:val="none" w:sz="0" w:space="0" w:color="auto"/>
          </w:divBdr>
        </w:div>
        <w:div w:id="2019848987">
          <w:marLeft w:val="446"/>
          <w:marRight w:val="0"/>
          <w:marTop w:val="0"/>
          <w:marBottom w:val="0"/>
          <w:divBdr>
            <w:top w:val="none" w:sz="0" w:space="0" w:color="auto"/>
            <w:left w:val="none" w:sz="0" w:space="0" w:color="auto"/>
            <w:bottom w:val="none" w:sz="0" w:space="0" w:color="auto"/>
            <w:right w:val="none" w:sz="0" w:space="0" w:color="auto"/>
          </w:divBdr>
        </w:div>
        <w:div w:id="1171600543">
          <w:marLeft w:val="1166"/>
          <w:marRight w:val="0"/>
          <w:marTop w:val="0"/>
          <w:marBottom w:val="0"/>
          <w:divBdr>
            <w:top w:val="none" w:sz="0" w:space="0" w:color="auto"/>
            <w:left w:val="none" w:sz="0" w:space="0" w:color="auto"/>
            <w:bottom w:val="none" w:sz="0" w:space="0" w:color="auto"/>
            <w:right w:val="none" w:sz="0" w:space="0" w:color="auto"/>
          </w:divBdr>
        </w:div>
        <w:div w:id="369259082">
          <w:marLeft w:val="1166"/>
          <w:marRight w:val="0"/>
          <w:marTop w:val="0"/>
          <w:marBottom w:val="0"/>
          <w:divBdr>
            <w:top w:val="none" w:sz="0" w:space="0" w:color="auto"/>
            <w:left w:val="none" w:sz="0" w:space="0" w:color="auto"/>
            <w:bottom w:val="none" w:sz="0" w:space="0" w:color="auto"/>
            <w:right w:val="none" w:sz="0" w:space="0" w:color="auto"/>
          </w:divBdr>
        </w:div>
        <w:div w:id="1981230725">
          <w:marLeft w:val="1166"/>
          <w:marRight w:val="0"/>
          <w:marTop w:val="0"/>
          <w:marBottom w:val="0"/>
          <w:divBdr>
            <w:top w:val="none" w:sz="0" w:space="0" w:color="auto"/>
            <w:left w:val="none" w:sz="0" w:space="0" w:color="auto"/>
            <w:bottom w:val="none" w:sz="0" w:space="0" w:color="auto"/>
            <w:right w:val="none" w:sz="0" w:space="0" w:color="auto"/>
          </w:divBdr>
        </w:div>
        <w:div w:id="1284267293">
          <w:marLeft w:val="1886"/>
          <w:marRight w:val="0"/>
          <w:marTop w:val="0"/>
          <w:marBottom w:val="0"/>
          <w:divBdr>
            <w:top w:val="none" w:sz="0" w:space="0" w:color="auto"/>
            <w:left w:val="none" w:sz="0" w:space="0" w:color="auto"/>
            <w:bottom w:val="none" w:sz="0" w:space="0" w:color="auto"/>
            <w:right w:val="none" w:sz="0" w:space="0" w:color="auto"/>
          </w:divBdr>
        </w:div>
      </w:divsChild>
    </w:div>
    <w:div w:id="955134002">
      <w:bodyDiv w:val="1"/>
      <w:marLeft w:val="0"/>
      <w:marRight w:val="0"/>
      <w:marTop w:val="0"/>
      <w:marBottom w:val="0"/>
      <w:divBdr>
        <w:top w:val="none" w:sz="0" w:space="0" w:color="auto"/>
        <w:left w:val="none" w:sz="0" w:space="0" w:color="auto"/>
        <w:bottom w:val="none" w:sz="0" w:space="0" w:color="auto"/>
        <w:right w:val="none" w:sz="0" w:space="0" w:color="auto"/>
      </w:divBdr>
      <w:divsChild>
        <w:div w:id="243414260">
          <w:marLeft w:val="547"/>
          <w:marRight w:val="0"/>
          <w:marTop w:val="0"/>
          <w:marBottom w:val="0"/>
          <w:divBdr>
            <w:top w:val="none" w:sz="0" w:space="0" w:color="auto"/>
            <w:left w:val="none" w:sz="0" w:space="0" w:color="auto"/>
            <w:bottom w:val="none" w:sz="0" w:space="0" w:color="auto"/>
            <w:right w:val="none" w:sz="0" w:space="0" w:color="auto"/>
          </w:divBdr>
        </w:div>
        <w:div w:id="1439712880">
          <w:marLeft w:val="1267"/>
          <w:marRight w:val="0"/>
          <w:marTop w:val="0"/>
          <w:marBottom w:val="0"/>
          <w:divBdr>
            <w:top w:val="none" w:sz="0" w:space="0" w:color="auto"/>
            <w:left w:val="none" w:sz="0" w:space="0" w:color="auto"/>
            <w:bottom w:val="none" w:sz="0" w:space="0" w:color="auto"/>
            <w:right w:val="none" w:sz="0" w:space="0" w:color="auto"/>
          </w:divBdr>
        </w:div>
        <w:div w:id="1582328964">
          <w:marLeft w:val="446"/>
          <w:marRight w:val="0"/>
          <w:marTop w:val="0"/>
          <w:marBottom w:val="0"/>
          <w:divBdr>
            <w:top w:val="none" w:sz="0" w:space="0" w:color="auto"/>
            <w:left w:val="none" w:sz="0" w:space="0" w:color="auto"/>
            <w:bottom w:val="none" w:sz="0" w:space="0" w:color="auto"/>
            <w:right w:val="none" w:sz="0" w:space="0" w:color="auto"/>
          </w:divBdr>
        </w:div>
        <w:div w:id="1298148254">
          <w:marLeft w:val="1166"/>
          <w:marRight w:val="0"/>
          <w:marTop w:val="0"/>
          <w:marBottom w:val="0"/>
          <w:divBdr>
            <w:top w:val="none" w:sz="0" w:space="0" w:color="auto"/>
            <w:left w:val="none" w:sz="0" w:space="0" w:color="auto"/>
            <w:bottom w:val="none" w:sz="0" w:space="0" w:color="auto"/>
            <w:right w:val="none" w:sz="0" w:space="0" w:color="auto"/>
          </w:divBdr>
        </w:div>
        <w:div w:id="604652632">
          <w:marLeft w:val="1166"/>
          <w:marRight w:val="0"/>
          <w:marTop w:val="0"/>
          <w:marBottom w:val="0"/>
          <w:divBdr>
            <w:top w:val="none" w:sz="0" w:space="0" w:color="auto"/>
            <w:left w:val="none" w:sz="0" w:space="0" w:color="auto"/>
            <w:bottom w:val="none" w:sz="0" w:space="0" w:color="auto"/>
            <w:right w:val="none" w:sz="0" w:space="0" w:color="auto"/>
          </w:divBdr>
        </w:div>
        <w:div w:id="2038191320">
          <w:marLeft w:val="446"/>
          <w:marRight w:val="0"/>
          <w:marTop w:val="0"/>
          <w:marBottom w:val="0"/>
          <w:divBdr>
            <w:top w:val="none" w:sz="0" w:space="0" w:color="auto"/>
            <w:left w:val="none" w:sz="0" w:space="0" w:color="auto"/>
            <w:bottom w:val="none" w:sz="0" w:space="0" w:color="auto"/>
            <w:right w:val="none" w:sz="0" w:space="0" w:color="auto"/>
          </w:divBdr>
        </w:div>
        <w:div w:id="1293899468">
          <w:marLeft w:val="1166"/>
          <w:marRight w:val="0"/>
          <w:marTop w:val="0"/>
          <w:marBottom w:val="0"/>
          <w:divBdr>
            <w:top w:val="none" w:sz="0" w:space="0" w:color="auto"/>
            <w:left w:val="none" w:sz="0" w:space="0" w:color="auto"/>
            <w:bottom w:val="none" w:sz="0" w:space="0" w:color="auto"/>
            <w:right w:val="none" w:sz="0" w:space="0" w:color="auto"/>
          </w:divBdr>
        </w:div>
        <w:div w:id="1447891424">
          <w:marLeft w:val="1166"/>
          <w:marRight w:val="0"/>
          <w:marTop w:val="0"/>
          <w:marBottom w:val="0"/>
          <w:divBdr>
            <w:top w:val="none" w:sz="0" w:space="0" w:color="auto"/>
            <w:left w:val="none" w:sz="0" w:space="0" w:color="auto"/>
            <w:bottom w:val="none" w:sz="0" w:space="0" w:color="auto"/>
            <w:right w:val="none" w:sz="0" w:space="0" w:color="auto"/>
          </w:divBdr>
        </w:div>
      </w:divsChild>
    </w:div>
    <w:div w:id="1035160241">
      <w:bodyDiv w:val="1"/>
      <w:marLeft w:val="0"/>
      <w:marRight w:val="0"/>
      <w:marTop w:val="0"/>
      <w:marBottom w:val="0"/>
      <w:divBdr>
        <w:top w:val="none" w:sz="0" w:space="0" w:color="auto"/>
        <w:left w:val="none" w:sz="0" w:space="0" w:color="auto"/>
        <w:bottom w:val="none" w:sz="0" w:space="0" w:color="auto"/>
        <w:right w:val="none" w:sz="0" w:space="0" w:color="auto"/>
      </w:divBdr>
      <w:divsChild>
        <w:div w:id="550725776">
          <w:marLeft w:val="446"/>
          <w:marRight w:val="0"/>
          <w:marTop w:val="0"/>
          <w:marBottom w:val="0"/>
          <w:divBdr>
            <w:top w:val="none" w:sz="0" w:space="0" w:color="auto"/>
            <w:left w:val="none" w:sz="0" w:space="0" w:color="auto"/>
            <w:bottom w:val="none" w:sz="0" w:space="0" w:color="auto"/>
            <w:right w:val="none" w:sz="0" w:space="0" w:color="auto"/>
          </w:divBdr>
        </w:div>
        <w:div w:id="454060624">
          <w:marLeft w:val="1166"/>
          <w:marRight w:val="0"/>
          <w:marTop w:val="0"/>
          <w:marBottom w:val="0"/>
          <w:divBdr>
            <w:top w:val="none" w:sz="0" w:space="0" w:color="auto"/>
            <w:left w:val="none" w:sz="0" w:space="0" w:color="auto"/>
            <w:bottom w:val="none" w:sz="0" w:space="0" w:color="auto"/>
            <w:right w:val="none" w:sz="0" w:space="0" w:color="auto"/>
          </w:divBdr>
        </w:div>
        <w:div w:id="859776458">
          <w:marLeft w:val="1166"/>
          <w:marRight w:val="0"/>
          <w:marTop w:val="0"/>
          <w:marBottom w:val="0"/>
          <w:divBdr>
            <w:top w:val="none" w:sz="0" w:space="0" w:color="auto"/>
            <w:left w:val="none" w:sz="0" w:space="0" w:color="auto"/>
            <w:bottom w:val="none" w:sz="0" w:space="0" w:color="auto"/>
            <w:right w:val="none" w:sz="0" w:space="0" w:color="auto"/>
          </w:divBdr>
        </w:div>
        <w:div w:id="1140263891">
          <w:marLeft w:val="446"/>
          <w:marRight w:val="0"/>
          <w:marTop w:val="0"/>
          <w:marBottom w:val="0"/>
          <w:divBdr>
            <w:top w:val="none" w:sz="0" w:space="0" w:color="auto"/>
            <w:left w:val="none" w:sz="0" w:space="0" w:color="auto"/>
            <w:bottom w:val="none" w:sz="0" w:space="0" w:color="auto"/>
            <w:right w:val="none" w:sz="0" w:space="0" w:color="auto"/>
          </w:divBdr>
        </w:div>
        <w:div w:id="524710502">
          <w:marLeft w:val="1166"/>
          <w:marRight w:val="0"/>
          <w:marTop w:val="0"/>
          <w:marBottom w:val="0"/>
          <w:divBdr>
            <w:top w:val="none" w:sz="0" w:space="0" w:color="auto"/>
            <w:left w:val="none" w:sz="0" w:space="0" w:color="auto"/>
            <w:bottom w:val="none" w:sz="0" w:space="0" w:color="auto"/>
            <w:right w:val="none" w:sz="0" w:space="0" w:color="auto"/>
          </w:divBdr>
        </w:div>
        <w:div w:id="229000851">
          <w:marLeft w:val="1166"/>
          <w:marRight w:val="0"/>
          <w:marTop w:val="0"/>
          <w:marBottom w:val="0"/>
          <w:divBdr>
            <w:top w:val="none" w:sz="0" w:space="0" w:color="auto"/>
            <w:left w:val="none" w:sz="0" w:space="0" w:color="auto"/>
            <w:bottom w:val="none" w:sz="0" w:space="0" w:color="auto"/>
            <w:right w:val="none" w:sz="0" w:space="0" w:color="auto"/>
          </w:divBdr>
        </w:div>
        <w:div w:id="810096117">
          <w:marLeft w:val="1886"/>
          <w:marRight w:val="0"/>
          <w:marTop w:val="0"/>
          <w:marBottom w:val="0"/>
          <w:divBdr>
            <w:top w:val="none" w:sz="0" w:space="0" w:color="auto"/>
            <w:left w:val="none" w:sz="0" w:space="0" w:color="auto"/>
            <w:bottom w:val="none" w:sz="0" w:space="0" w:color="auto"/>
            <w:right w:val="none" w:sz="0" w:space="0" w:color="auto"/>
          </w:divBdr>
        </w:div>
        <w:div w:id="513343510">
          <w:marLeft w:val="1166"/>
          <w:marRight w:val="0"/>
          <w:marTop w:val="0"/>
          <w:marBottom w:val="0"/>
          <w:divBdr>
            <w:top w:val="none" w:sz="0" w:space="0" w:color="auto"/>
            <w:left w:val="none" w:sz="0" w:space="0" w:color="auto"/>
            <w:bottom w:val="none" w:sz="0" w:space="0" w:color="auto"/>
            <w:right w:val="none" w:sz="0" w:space="0" w:color="auto"/>
          </w:divBdr>
        </w:div>
        <w:div w:id="500779988">
          <w:marLeft w:val="1886"/>
          <w:marRight w:val="0"/>
          <w:marTop w:val="0"/>
          <w:marBottom w:val="0"/>
          <w:divBdr>
            <w:top w:val="none" w:sz="0" w:space="0" w:color="auto"/>
            <w:left w:val="none" w:sz="0" w:space="0" w:color="auto"/>
            <w:bottom w:val="none" w:sz="0" w:space="0" w:color="auto"/>
            <w:right w:val="none" w:sz="0" w:space="0" w:color="auto"/>
          </w:divBdr>
        </w:div>
        <w:div w:id="1806434559">
          <w:marLeft w:val="1166"/>
          <w:marRight w:val="0"/>
          <w:marTop w:val="0"/>
          <w:marBottom w:val="0"/>
          <w:divBdr>
            <w:top w:val="none" w:sz="0" w:space="0" w:color="auto"/>
            <w:left w:val="none" w:sz="0" w:space="0" w:color="auto"/>
            <w:bottom w:val="none" w:sz="0" w:space="0" w:color="auto"/>
            <w:right w:val="none" w:sz="0" w:space="0" w:color="auto"/>
          </w:divBdr>
        </w:div>
        <w:div w:id="2120249239">
          <w:marLeft w:val="1166"/>
          <w:marRight w:val="0"/>
          <w:marTop w:val="0"/>
          <w:marBottom w:val="0"/>
          <w:divBdr>
            <w:top w:val="none" w:sz="0" w:space="0" w:color="auto"/>
            <w:left w:val="none" w:sz="0" w:space="0" w:color="auto"/>
            <w:bottom w:val="none" w:sz="0" w:space="0" w:color="auto"/>
            <w:right w:val="none" w:sz="0" w:space="0" w:color="auto"/>
          </w:divBdr>
        </w:div>
        <w:div w:id="676227774">
          <w:marLeft w:val="446"/>
          <w:marRight w:val="0"/>
          <w:marTop w:val="0"/>
          <w:marBottom w:val="0"/>
          <w:divBdr>
            <w:top w:val="none" w:sz="0" w:space="0" w:color="auto"/>
            <w:left w:val="none" w:sz="0" w:space="0" w:color="auto"/>
            <w:bottom w:val="none" w:sz="0" w:space="0" w:color="auto"/>
            <w:right w:val="none" w:sz="0" w:space="0" w:color="auto"/>
          </w:divBdr>
        </w:div>
        <w:div w:id="878514319">
          <w:marLeft w:val="1166"/>
          <w:marRight w:val="0"/>
          <w:marTop w:val="0"/>
          <w:marBottom w:val="0"/>
          <w:divBdr>
            <w:top w:val="none" w:sz="0" w:space="0" w:color="auto"/>
            <w:left w:val="none" w:sz="0" w:space="0" w:color="auto"/>
            <w:bottom w:val="none" w:sz="0" w:space="0" w:color="auto"/>
            <w:right w:val="none" w:sz="0" w:space="0" w:color="auto"/>
          </w:divBdr>
        </w:div>
        <w:div w:id="1414007346">
          <w:marLeft w:val="1166"/>
          <w:marRight w:val="0"/>
          <w:marTop w:val="0"/>
          <w:marBottom w:val="0"/>
          <w:divBdr>
            <w:top w:val="none" w:sz="0" w:space="0" w:color="auto"/>
            <w:left w:val="none" w:sz="0" w:space="0" w:color="auto"/>
            <w:bottom w:val="none" w:sz="0" w:space="0" w:color="auto"/>
            <w:right w:val="none" w:sz="0" w:space="0" w:color="auto"/>
          </w:divBdr>
        </w:div>
      </w:divsChild>
    </w:div>
    <w:div w:id="1100028440">
      <w:bodyDiv w:val="1"/>
      <w:marLeft w:val="0"/>
      <w:marRight w:val="0"/>
      <w:marTop w:val="0"/>
      <w:marBottom w:val="0"/>
      <w:divBdr>
        <w:top w:val="none" w:sz="0" w:space="0" w:color="auto"/>
        <w:left w:val="none" w:sz="0" w:space="0" w:color="auto"/>
        <w:bottom w:val="none" w:sz="0" w:space="0" w:color="auto"/>
        <w:right w:val="none" w:sz="0" w:space="0" w:color="auto"/>
      </w:divBdr>
      <w:divsChild>
        <w:div w:id="100495226">
          <w:marLeft w:val="446"/>
          <w:marRight w:val="0"/>
          <w:marTop w:val="0"/>
          <w:marBottom w:val="0"/>
          <w:divBdr>
            <w:top w:val="none" w:sz="0" w:space="0" w:color="auto"/>
            <w:left w:val="none" w:sz="0" w:space="0" w:color="auto"/>
            <w:bottom w:val="none" w:sz="0" w:space="0" w:color="auto"/>
            <w:right w:val="none" w:sz="0" w:space="0" w:color="auto"/>
          </w:divBdr>
        </w:div>
        <w:div w:id="1130436773">
          <w:marLeft w:val="446"/>
          <w:marRight w:val="0"/>
          <w:marTop w:val="0"/>
          <w:marBottom w:val="0"/>
          <w:divBdr>
            <w:top w:val="none" w:sz="0" w:space="0" w:color="auto"/>
            <w:left w:val="none" w:sz="0" w:space="0" w:color="auto"/>
            <w:bottom w:val="none" w:sz="0" w:space="0" w:color="auto"/>
            <w:right w:val="none" w:sz="0" w:space="0" w:color="auto"/>
          </w:divBdr>
        </w:div>
        <w:div w:id="1595623669">
          <w:marLeft w:val="446"/>
          <w:marRight w:val="0"/>
          <w:marTop w:val="0"/>
          <w:marBottom w:val="0"/>
          <w:divBdr>
            <w:top w:val="none" w:sz="0" w:space="0" w:color="auto"/>
            <w:left w:val="none" w:sz="0" w:space="0" w:color="auto"/>
            <w:bottom w:val="none" w:sz="0" w:space="0" w:color="auto"/>
            <w:right w:val="none" w:sz="0" w:space="0" w:color="auto"/>
          </w:divBdr>
        </w:div>
        <w:div w:id="1368065841">
          <w:marLeft w:val="446"/>
          <w:marRight w:val="0"/>
          <w:marTop w:val="0"/>
          <w:marBottom w:val="0"/>
          <w:divBdr>
            <w:top w:val="none" w:sz="0" w:space="0" w:color="auto"/>
            <w:left w:val="none" w:sz="0" w:space="0" w:color="auto"/>
            <w:bottom w:val="none" w:sz="0" w:space="0" w:color="auto"/>
            <w:right w:val="none" w:sz="0" w:space="0" w:color="auto"/>
          </w:divBdr>
        </w:div>
        <w:div w:id="136261049">
          <w:marLeft w:val="446"/>
          <w:marRight w:val="0"/>
          <w:marTop w:val="0"/>
          <w:marBottom w:val="0"/>
          <w:divBdr>
            <w:top w:val="none" w:sz="0" w:space="0" w:color="auto"/>
            <w:left w:val="none" w:sz="0" w:space="0" w:color="auto"/>
            <w:bottom w:val="none" w:sz="0" w:space="0" w:color="auto"/>
            <w:right w:val="none" w:sz="0" w:space="0" w:color="auto"/>
          </w:divBdr>
        </w:div>
        <w:div w:id="704671200">
          <w:marLeft w:val="446"/>
          <w:marRight w:val="0"/>
          <w:marTop w:val="0"/>
          <w:marBottom w:val="0"/>
          <w:divBdr>
            <w:top w:val="none" w:sz="0" w:space="0" w:color="auto"/>
            <w:left w:val="none" w:sz="0" w:space="0" w:color="auto"/>
            <w:bottom w:val="none" w:sz="0" w:space="0" w:color="auto"/>
            <w:right w:val="none" w:sz="0" w:space="0" w:color="auto"/>
          </w:divBdr>
        </w:div>
        <w:div w:id="1128819072">
          <w:marLeft w:val="446"/>
          <w:marRight w:val="0"/>
          <w:marTop w:val="0"/>
          <w:marBottom w:val="0"/>
          <w:divBdr>
            <w:top w:val="none" w:sz="0" w:space="0" w:color="auto"/>
            <w:left w:val="none" w:sz="0" w:space="0" w:color="auto"/>
            <w:bottom w:val="none" w:sz="0" w:space="0" w:color="auto"/>
            <w:right w:val="none" w:sz="0" w:space="0" w:color="auto"/>
          </w:divBdr>
        </w:div>
        <w:div w:id="1958368393">
          <w:marLeft w:val="446"/>
          <w:marRight w:val="0"/>
          <w:marTop w:val="0"/>
          <w:marBottom w:val="0"/>
          <w:divBdr>
            <w:top w:val="none" w:sz="0" w:space="0" w:color="auto"/>
            <w:left w:val="none" w:sz="0" w:space="0" w:color="auto"/>
            <w:bottom w:val="none" w:sz="0" w:space="0" w:color="auto"/>
            <w:right w:val="none" w:sz="0" w:space="0" w:color="auto"/>
          </w:divBdr>
        </w:div>
        <w:div w:id="1242370145">
          <w:marLeft w:val="446"/>
          <w:marRight w:val="0"/>
          <w:marTop w:val="0"/>
          <w:marBottom w:val="0"/>
          <w:divBdr>
            <w:top w:val="none" w:sz="0" w:space="0" w:color="auto"/>
            <w:left w:val="none" w:sz="0" w:space="0" w:color="auto"/>
            <w:bottom w:val="none" w:sz="0" w:space="0" w:color="auto"/>
            <w:right w:val="none" w:sz="0" w:space="0" w:color="auto"/>
          </w:divBdr>
        </w:div>
        <w:div w:id="397288255">
          <w:marLeft w:val="446"/>
          <w:marRight w:val="0"/>
          <w:marTop w:val="0"/>
          <w:marBottom w:val="0"/>
          <w:divBdr>
            <w:top w:val="none" w:sz="0" w:space="0" w:color="auto"/>
            <w:left w:val="none" w:sz="0" w:space="0" w:color="auto"/>
            <w:bottom w:val="none" w:sz="0" w:space="0" w:color="auto"/>
            <w:right w:val="none" w:sz="0" w:space="0" w:color="auto"/>
          </w:divBdr>
        </w:div>
        <w:div w:id="1364600179">
          <w:marLeft w:val="446"/>
          <w:marRight w:val="0"/>
          <w:marTop w:val="0"/>
          <w:marBottom w:val="0"/>
          <w:divBdr>
            <w:top w:val="none" w:sz="0" w:space="0" w:color="auto"/>
            <w:left w:val="none" w:sz="0" w:space="0" w:color="auto"/>
            <w:bottom w:val="none" w:sz="0" w:space="0" w:color="auto"/>
            <w:right w:val="none" w:sz="0" w:space="0" w:color="auto"/>
          </w:divBdr>
        </w:div>
      </w:divsChild>
    </w:div>
    <w:div w:id="1103308189">
      <w:bodyDiv w:val="1"/>
      <w:marLeft w:val="0"/>
      <w:marRight w:val="0"/>
      <w:marTop w:val="0"/>
      <w:marBottom w:val="0"/>
      <w:divBdr>
        <w:top w:val="none" w:sz="0" w:space="0" w:color="auto"/>
        <w:left w:val="none" w:sz="0" w:space="0" w:color="auto"/>
        <w:bottom w:val="none" w:sz="0" w:space="0" w:color="auto"/>
        <w:right w:val="none" w:sz="0" w:space="0" w:color="auto"/>
      </w:divBdr>
      <w:divsChild>
        <w:div w:id="299263254">
          <w:marLeft w:val="446"/>
          <w:marRight w:val="0"/>
          <w:marTop w:val="0"/>
          <w:marBottom w:val="0"/>
          <w:divBdr>
            <w:top w:val="none" w:sz="0" w:space="0" w:color="auto"/>
            <w:left w:val="none" w:sz="0" w:space="0" w:color="auto"/>
            <w:bottom w:val="none" w:sz="0" w:space="0" w:color="auto"/>
            <w:right w:val="none" w:sz="0" w:space="0" w:color="auto"/>
          </w:divBdr>
        </w:div>
        <w:div w:id="729962753">
          <w:marLeft w:val="446"/>
          <w:marRight w:val="0"/>
          <w:marTop w:val="0"/>
          <w:marBottom w:val="0"/>
          <w:divBdr>
            <w:top w:val="none" w:sz="0" w:space="0" w:color="auto"/>
            <w:left w:val="none" w:sz="0" w:space="0" w:color="auto"/>
            <w:bottom w:val="none" w:sz="0" w:space="0" w:color="auto"/>
            <w:right w:val="none" w:sz="0" w:space="0" w:color="auto"/>
          </w:divBdr>
        </w:div>
        <w:div w:id="281352291">
          <w:marLeft w:val="446"/>
          <w:marRight w:val="0"/>
          <w:marTop w:val="0"/>
          <w:marBottom w:val="0"/>
          <w:divBdr>
            <w:top w:val="none" w:sz="0" w:space="0" w:color="auto"/>
            <w:left w:val="none" w:sz="0" w:space="0" w:color="auto"/>
            <w:bottom w:val="none" w:sz="0" w:space="0" w:color="auto"/>
            <w:right w:val="none" w:sz="0" w:space="0" w:color="auto"/>
          </w:divBdr>
        </w:div>
        <w:div w:id="305860144">
          <w:marLeft w:val="446"/>
          <w:marRight w:val="0"/>
          <w:marTop w:val="0"/>
          <w:marBottom w:val="0"/>
          <w:divBdr>
            <w:top w:val="none" w:sz="0" w:space="0" w:color="auto"/>
            <w:left w:val="none" w:sz="0" w:space="0" w:color="auto"/>
            <w:bottom w:val="none" w:sz="0" w:space="0" w:color="auto"/>
            <w:right w:val="none" w:sz="0" w:space="0" w:color="auto"/>
          </w:divBdr>
        </w:div>
      </w:divsChild>
    </w:div>
    <w:div w:id="1123235003">
      <w:bodyDiv w:val="1"/>
      <w:marLeft w:val="0"/>
      <w:marRight w:val="0"/>
      <w:marTop w:val="0"/>
      <w:marBottom w:val="0"/>
      <w:divBdr>
        <w:top w:val="none" w:sz="0" w:space="0" w:color="auto"/>
        <w:left w:val="none" w:sz="0" w:space="0" w:color="auto"/>
        <w:bottom w:val="none" w:sz="0" w:space="0" w:color="auto"/>
        <w:right w:val="none" w:sz="0" w:space="0" w:color="auto"/>
      </w:divBdr>
    </w:div>
    <w:div w:id="1181503351">
      <w:bodyDiv w:val="1"/>
      <w:marLeft w:val="0"/>
      <w:marRight w:val="0"/>
      <w:marTop w:val="0"/>
      <w:marBottom w:val="0"/>
      <w:divBdr>
        <w:top w:val="none" w:sz="0" w:space="0" w:color="auto"/>
        <w:left w:val="none" w:sz="0" w:space="0" w:color="auto"/>
        <w:bottom w:val="none" w:sz="0" w:space="0" w:color="auto"/>
        <w:right w:val="none" w:sz="0" w:space="0" w:color="auto"/>
      </w:divBdr>
      <w:divsChild>
        <w:div w:id="1638879887">
          <w:marLeft w:val="547"/>
          <w:marRight w:val="0"/>
          <w:marTop w:val="0"/>
          <w:marBottom w:val="0"/>
          <w:divBdr>
            <w:top w:val="none" w:sz="0" w:space="0" w:color="auto"/>
            <w:left w:val="none" w:sz="0" w:space="0" w:color="auto"/>
            <w:bottom w:val="none" w:sz="0" w:space="0" w:color="auto"/>
            <w:right w:val="none" w:sz="0" w:space="0" w:color="auto"/>
          </w:divBdr>
        </w:div>
        <w:div w:id="1490637673">
          <w:marLeft w:val="1166"/>
          <w:marRight w:val="0"/>
          <w:marTop w:val="0"/>
          <w:marBottom w:val="0"/>
          <w:divBdr>
            <w:top w:val="none" w:sz="0" w:space="0" w:color="auto"/>
            <w:left w:val="none" w:sz="0" w:space="0" w:color="auto"/>
            <w:bottom w:val="none" w:sz="0" w:space="0" w:color="auto"/>
            <w:right w:val="none" w:sz="0" w:space="0" w:color="auto"/>
          </w:divBdr>
        </w:div>
        <w:div w:id="2136293383">
          <w:marLeft w:val="1166"/>
          <w:marRight w:val="0"/>
          <w:marTop w:val="0"/>
          <w:marBottom w:val="0"/>
          <w:divBdr>
            <w:top w:val="none" w:sz="0" w:space="0" w:color="auto"/>
            <w:left w:val="none" w:sz="0" w:space="0" w:color="auto"/>
            <w:bottom w:val="none" w:sz="0" w:space="0" w:color="auto"/>
            <w:right w:val="none" w:sz="0" w:space="0" w:color="auto"/>
          </w:divBdr>
        </w:div>
        <w:div w:id="331956376">
          <w:marLeft w:val="1166"/>
          <w:marRight w:val="0"/>
          <w:marTop w:val="0"/>
          <w:marBottom w:val="0"/>
          <w:divBdr>
            <w:top w:val="none" w:sz="0" w:space="0" w:color="auto"/>
            <w:left w:val="none" w:sz="0" w:space="0" w:color="auto"/>
            <w:bottom w:val="none" w:sz="0" w:space="0" w:color="auto"/>
            <w:right w:val="none" w:sz="0" w:space="0" w:color="auto"/>
          </w:divBdr>
        </w:div>
        <w:div w:id="525413538">
          <w:marLeft w:val="547"/>
          <w:marRight w:val="0"/>
          <w:marTop w:val="0"/>
          <w:marBottom w:val="0"/>
          <w:divBdr>
            <w:top w:val="none" w:sz="0" w:space="0" w:color="auto"/>
            <w:left w:val="none" w:sz="0" w:space="0" w:color="auto"/>
            <w:bottom w:val="none" w:sz="0" w:space="0" w:color="auto"/>
            <w:right w:val="none" w:sz="0" w:space="0" w:color="auto"/>
          </w:divBdr>
        </w:div>
        <w:div w:id="749085675">
          <w:marLeft w:val="1166"/>
          <w:marRight w:val="0"/>
          <w:marTop w:val="0"/>
          <w:marBottom w:val="0"/>
          <w:divBdr>
            <w:top w:val="none" w:sz="0" w:space="0" w:color="auto"/>
            <w:left w:val="none" w:sz="0" w:space="0" w:color="auto"/>
            <w:bottom w:val="none" w:sz="0" w:space="0" w:color="auto"/>
            <w:right w:val="none" w:sz="0" w:space="0" w:color="auto"/>
          </w:divBdr>
        </w:div>
        <w:div w:id="231158522">
          <w:marLeft w:val="547"/>
          <w:marRight w:val="0"/>
          <w:marTop w:val="0"/>
          <w:marBottom w:val="0"/>
          <w:divBdr>
            <w:top w:val="none" w:sz="0" w:space="0" w:color="auto"/>
            <w:left w:val="none" w:sz="0" w:space="0" w:color="auto"/>
            <w:bottom w:val="none" w:sz="0" w:space="0" w:color="auto"/>
            <w:right w:val="none" w:sz="0" w:space="0" w:color="auto"/>
          </w:divBdr>
        </w:div>
        <w:div w:id="1022433907">
          <w:marLeft w:val="1166"/>
          <w:marRight w:val="0"/>
          <w:marTop w:val="0"/>
          <w:marBottom w:val="0"/>
          <w:divBdr>
            <w:top w:val="none" w:sz="0" w:space="0" w:color="auto"/>
            <w:left w:val="none" w:sz="0" w:space="0" w:color="auto"/>
            <w:bottom w:val="none" w:sz="0" w:space="0" w:color="auto"/>
            <w:right w:val="none" w:sz="0" w:space="0" w:color="auto"/>
          </w:divBdr>
        </w:div>
      </w:divsChild>
    </w:div>
    <w:div w:id="1219632854">
      <w:bodyDiv w:val="1"/>
      <w:marLeft w:val="0"/>
      <w:marRight w:val="0"/>
      <w:marTop w:val="0"/>
      <w:marBottom w:val="0"/>
      <w:divBdr>
        <w:top w:val="none" w:sz="0" w:space="0" w:color="auto"/>
        <w:left w:val="none" w:sz="0" w:space="0" w:color="auto"/>
        <w:bottom w:val="none" w:sz="0" w:space="0" w:color="auto"/>
        <w:right w:val="none" w:sz="0" w:space="0" w:color="auto"/>
      </w:divBdr>
      <w:divsChild>
        <w:div w:id="574828070">
          <w:marLeft w:val="446"/>
          <w:marRight w:val="0"/>
          <w:marTop w:val="0"/>
          <w:marBottom w:val="0"/>
          <w:divBdr>
            <w:top w:val="none" w:sz="0" w:space="0" w:color="auto"/>
            <w:left w:val="none" w:sz="0" w:space="0" w:color="auto"/>
            <w:bottom w:val="none" w:sz="0" w:space="0" w:color="auto"/>
            <w:right w:val="none" w:sz="0" w:space="0" w:color="auto"/>
          </w:divBdr>
        </w:div>
        <w:div w:id="1572934081">
          <w:marLeft w:val="1166"/>
          <w:marRight w:val="0"/>
          <w:marTop w:val="0"/>
          <w:marBottom w:val="0"/>
          <w:divBdr>
            <w:top w:val="none" w:sz="0" w:space="0" w:color="auto"/>
            <w:left w:val="none" w:sz="0" w:space="0" w:color="auto"/>
            <w:bottom w:val="none" w:sz="0" w:space="0" w:color="auto"/>
            <w:right w:val="none" w:sz="0" w:space="0" w:color="auto"/>
          </w:divBdr>
        </w:div>
        <w:div w:id="1832672959">
          <w:marLeft w:val="1166"/>
          <w:marRight w:val="0"/>
          <w:marTop w:val="0"/>
          <w:marBottom w:val="0"/>
          <w:divBdr>
            <w:top w:val="none" w:sz="0" w:space="0" w:color="auto"/>
            <w:left w:val="none" w:sz="0" w:space="0" w:color="auto"/>
            <w:bottom w:val="none" w:sz="0" w:space="0" w:color="auto"/>
            <w:right w:val="none" w:sz="0" w:space="0" w:color="auto"/>
          </w:divBdr>
        </w:div>
        <w:div w:id="1302423557">
          <w:marLeft w:val="1166"/>
          <w:marRight w:val="0"/>
          <w:marTop w:val="0"/>
          <w:marBottom w:val="0"/>
          <w:divBdr>
            <w:top w:val="none" w:sz="0" w:space="0" w:color="auto"/>
            <w:left w:val="none" w:sz="0" w:space="0" w:color="auto"/>
            <w:bottom w:val="none" w:sz="0" w:space="0" w:color="auto"/>
            <w:right w:val="none" w:sz="0" w:space="0" w:color="auto"/>
          </w:divBdr>
        </w:div>
        <w:div w:id="1952546484">
          <w:marLeft w:val="1886"/>
          <w:marRight w:val="0"/>
          <w:marTop w:val="0"/>
          <w:marBottom w:val="0"/>
          <w:divBdr>
            <w:top w:val="none" w:sz="0" w:space="0" w:color="auto"/>
            <w:left w:val="none" w:sz="0" w:space="0" w:color="auto"/>
            <w:bottom w:val="none" w:sz="0" w:space="0" w:color="auto"/>
            <w:right w:val="none" w:sz="0" w:space="0" w:color="auto"/>
          </w:divBdr>
        </w:div>
        <w:div w:id="585967209">
          <w:marLeft w:val="1166"/>
          <w:marRight w:val="0"/>
          <w:marTop w:val="0"/>
          <w:marBottom w:val="0"/>
          <w:divBdr>
            <w:top w:val="none" w:sz="0" w:space="0" w:color="auto"/>
            <w:left w:val="none" w:sz="0" w:space="0" w:color="auto"/>
            <w:bottom w:val="none" w:sz="0" w:space="0" w:color="auto"/>
            <w:right w:val="none" w:sz="0" w:space="0" w:color="auto"/>
          </w:divBdr>
        </w:div>
        <w:div w:id="2081321396">
          <w:marLeft w:val="1166"/>
          <w:marRight w:val="0"/>
          <w:marTop w:val="0"/>
          <w:marBottom w:val="0"/>
          <w:divBdr>
            <w:top w:val="none" w:sz="0" w:space="0" w:color="auto"/>
            <w:left w:val="none" w:sz="0" w:space="0" w:color="auto"/>
            <w:bottom w:val="none" w:sz="0" w:space="0" w:color="auto"/>
            <w:right w:val="none" w:sz="0" w:space="0" w:color="auto"/>
          </w:divBdr>
        </w:div>
        <w:div w:id="937252430">
          <w:marLeft w:val="446"/>
          <w:marRight w:val="0"/>
          <w:marTop w:val="0"/>
          <w:marBottom w:val="0"/>
          <w:divBdr>
            <w:top w:val="none" w:sz="0" w:space="0" w:color="auto"/>
            <w:left w:val="none" w:sz="0" w:space="0" w:color="auto"/>
            <w:bottom w:val="none" w:sz="0" w:space="0" w:color="auto"/>
            <w:right w:val="none" w:sz="0" w:space="0" w:color="auto"/>
          </w:divBdr>
        </w:div>
        <w:div w:id="709189652">
          <w:marLeft w:val="1166"/>
          <w:marRight w:val="0"/>
          <w:marTop w:val="0"/>
          <w:marBottom w:val="0"/>
          <w:divBdr>
            <w:top w:val="none" w:sz="0" w:space="0" w:color="auto"/>
            <w:left w:val="none" w:sz="0" w:space="0" w:color="auto"/>
            <w:bottom w:val="none" w:sz="0" w:space="0" w:color="auto"/>
            <w:right w:val="none" w:sz="0" w:space="0" w:color="auto"/>
          </w:divBdr>
        </w:div>
        <w:div w:id="861553797">
          <w:marLeft w:val="1166"/>
          <w:marRight w:val="0"/>
          <w:marTop w:val="0"/>
          <w:marBottom w:val="0"/>
          <w:divBdr>
            <w:top w:val="none" w:sz="0" w:space="0" w:color="auto"/>
            <w:left w:val="none" w:sz="0" w:space="0" w:color="auto"/>
            <w:bottom w:val="none" w:sz="0" w:space="0" w:color="auto"/>
            <w:right w:val="none" w:sz="0" w:space="0" w:color="auto"/>
          </w:divBdr>
        </w:div>
      </w:divsChild>
    </w:div>
    <w:div w:id="1266109903">
      <w:bodyDiv w:val="1"/>
      <w:marLeft w:val="0"/>
      <w:marRight w:val="0"/>
      <w:marTop w:val="0"/>
      <w:marBottom w:val="0"/>
      <w:divBdr>
        <w:top w:val="none" w:sz="0" w:space="0" w:color="auto"/>
        <w:left w:val="none" w:sz="0" w:space="0" w:color="auto"/>
        <w:bottom w:val="none" w:sz="0" w:space="0" w:color="auto"/>
        <w:right w:val="none" w:sz="0" w:space="0" w:color="auto"/>
      </w:divBdr>
    </w:div>
    <w:div w:id="1287080615">
      <w:bodyDiv w:val="1"/>
      <w:marLeft w:val="0"/>
      <w:marRight w:val="0"/>
      <w:marTop w:val="0"/>
      <w:marBottom w:val="0"/>
      <w:divBdr>
        <w:top w:val="none" w:sz="0" w:space="0" w:color="auto"/>
        <w:left w:val="none" w:sz="0" w:space="0" w:color="auto"/>
        <w:bottom w:val="none" w:sz="0" w:space="0" w:color="auto"/>
        <w:right w:val="none" w:sz="0" w:space="0" w:color="auto"/>
      </w:divBdr>
    </w:div>
    <w:div w:id="1333607272">
      <w:bodyDiv w:val="1"/>
      <w:marLeft w:val="0"/>
      <w:marRight w:val="0"/>
      <w:marTop w:val="0"/>
      <w:marBottom w:val="0"/>
      <w:divBdr>
        <w:top w:val="none" w:sz="0" w:space="0" w:color="auto"/>
        <w:left w:val="none" w:sz="0" w:space="0" w:color="auto"/>
        <w:bottom w:val="none" w:sz="0" w:space="0" w:color="auto"/>
        <w:right w:val="none" w:sz="0" w:space="0" w:color="auto"/>
      </w:divBdr>
      <w:divsChild>
        <w:div w:id="1260141504">
          <w:marLeft w:val="446"/>
          <w:marRight w:val="0"/>
          <w:marTop w:val="0"/>
          <w:marBottom w:val="0"/>
          <w:divBdr>
            <w:top w:val="none" w:sz="0" w:space="0" w:color="auto"/>
            <w:left w:val="none" w:sz="0" w:space="0" w:color="auto"/>
            <w:bottom w:val="none" w:sz="0" w:space="0" w:color="auto"/>
            <w:right w:val="none" w:sz="0" w:space="0" w:color="auto"/>
          </w:divBdr>
        </w:div>
        <w:div w:id="551885941">
          <w:marLeft w:val="446"/>
          <w:marRight w:val="0"/>
          <w:marTop w:val="0"/>
          <w:marBottom w:val="0"/>
          <w:divBdr>
            <w:top w:val="none" w:sz="0" w:space="0" w:color="auto"/>
            <w:left w:val="none" w:sz="0" w:space="0" w:color="auto"/>
            <w:bottom w:val="none" w:sz="0" w:space="0" w:color="auto"/>
            <w:right w:val="none" w:sz="0" w:space="0" w:color="auto"/>
          </w:divBdr>
        </w:div>
        <w:div w:id="1871987129">
          <w:marLeft w:val="446"/>
          <w:marRight w:val="0"/>
          <w:marTop w:val="0"/>
          <w:marBottom w:val="0"/>
          <w:divBdr>
            <w:top w:val="none" w:sz="0" w:space="0" w:color="auto"/>
            <w:left w:val="none" w:sz="0" w:space="0" w:color="auto"/>
            <w:bottom w:val="none" w:sz="0" w:space="0" w:color="auto"/>
            <w:right w:val="none" w:sz="0" w:space="0" w:color="auto"/>
          </w:divBdr>
        </w:div>
        <w:div w:id="1778520702">
          <w:marLeft w:val="446"/>
          <w:marRight w:val="0"/>
          <w:marTop w:val="0"/>
          <w:marBottom w:val="0"/>
          <w:divBdr>
            <w:top w:val="none" w:sz="0" w:space="0" w:color="auto"/>
            <w:left w:val="none" w:sz="0" w:space="0" w:color="auto"/>
            <w:bottom w:val="none" w:sz="0" w:space="0" w:color="auto"/>
            <w:right w:val="none" w:sz="0" w:space="0" w:color="auto"/>
          </w:divBdr>
        </w:div>
        <w:div w:id="209194379">
          <w:marLeft w:val="446"/>
          <w:marRight w:val="0"/>
          <w:marTop w:val="0"/>
          <w:marBottom w:val="0"/>
          <w:divBdr>
            <w:top w:val="none" w:sz="0" w:space="0" w:color="auto"/>
            <w:left w:val="none" w:sz="0" w:space="0" w:color="auto"/>
            <w:bottom w:val="none" w:sz="0" w:space="0" w:color="auto"/>
            <w:right w:val="none" w:sz="0" w:space="0" w:color="auto"/>
          </w:divBdr>
        </w:div>
        <w:div w:id="1556163228">
          <w:marLeft w:val="446"/>
          <w:marRight w:val="0"/>
          <w:marTop w:val="0"/>
          <w:marBottom w:val="0"/>
          <w:divBdr>
            <w:top w:val="none" w:sz="0" w:space="0" w:color="auto"/>
            <w:left w:val="none" w:sz="0" w:space="0" w:color="auto"/>
            <w:bottom w:val="none" w:sz="0" w:space="0" w:color="auto"/>
            <w:right w:val="none" w:sz="0" w:space="0" w:color="auto"/>
          </w:divBdr>
        </w:div>
        <w:div w:id="1981496757">
          <w:marLeft w:val="446"/>
          <w:marRight w:val="0"/>
          <w:marTop w:val="0"/>
          <w:marBottom w:val="0"/>
          <w:divBdr>
            <w:top w:val="none" w:sz="0" w:space="0" w:color="auto"/>
            <w:left w:val="none" w:sz="0" w:space="0" w:color="auto"/>
            <w:bottom w:val="none" w:sz="0" w:space="0" w:color="auto"/>
            <w:right w:val="none" w:sz="0" w:space="0" w:color="auto"/>
          </w:divBdr>
        </w:div>
        <w:div w:id="33821391">
          <w:marLeft w:val="446"/>
          <w:marRight w:val="0"/>
          <w:marTop w:val="0"/>
          <w:marBottom w:val="0"/>
          <w:divBdr>
            <w:top w:val="none" w:sz="0" w:space="0" w:color="auto"/>
            <w:left w:val="none" w:sz="0" w:space="0" w:color="auto"/>
            <w:bottom w:val="none" w:sz="0" w:space="0" w:color="auto"/>
            <w:right w:val="none" w:sz="0" w:space="0" w:color="auto"/>
          </w:divBdr>
        </w:div>
        <w:div w:id="1819495725">
          <w:marLeft w:val="446"/>
          <w:marRight w:val="0"/>
          <w:marTop w:val="0"/>
          <w:marBottom w:val="0"/>
          <w:divBdr>
            <w:top w:val="none" w:sz="0" w:space="0" w:color="auto"/>
            <w:left w:val="none" w:sz="0" w:space="0" w:color="auto"/>
            <w:bottom w:val="none" w:sz="0" w:space="0" w:color="auto"/>
            <w:right w:val="none" w:sz="0" w:space="0" w:color="auto"/>
          </w:divBdr>
        </w:div>
      </w:divsChild>
    </w:div>
    <w:div w:id="1340696599">
      <w:bodyDiv w:val="1"/>
      <w:marLeft w:val="0"/>
      <w:marRight w:val="0"/>
      <w:marTop w:val="0"/>
      <w:marBottom w:val="0"/>
      <w:divBdr>
        <w:top w:val="none" w:sz="0" w:space="0" w:color="auto"/>
        <w:left w:val="none" w:sz="0" w:space="0" w:color="auto"/>
        <w:bottom w:val="none" w:sz="0" w:space="0" w:color="auto"/>
        <w:right w:val="none" w:sz="0" w:space="0" w:color="auto"/>
      </w:divBdr>
      <w:divsChild>
        <w:div w:id="1531913555">
          <w:marLeft w:val="446"/>
          <w:marRight w:val="0"/>
          <w:marTop w:val="0"/>
          <w:marBottom w:val="0"/>
          <w:divBdr>
            <w:top w:val="none" w:sz="0" w:space="0" w:color="auto"/>
            <w:left w:val="none" w:sz="0" w:space="0" w:color="auto"/>
            <w:bottom w:val="none" w:sz="0" w:space="0" w:color="auto"/>
            <w:right w:val="none" w:sz="0" w:space="0" w:color="auto"/>
          </w:divBdr>
        </w:div>
        <w:div w:id="556431801">
          <w:marLeft w:val="446"/>
          <w:marRight w:val="0"/>
          <w:marTop w:val="0"/>
          <w:marBottom w:val="0"/>
          <w:divBdr>
            <w:top w:val="none" w:sz="0" w:space="0" w:color="auto"/>
            <w:left w:val="none" w:sz="0" w:space="0" w:color="auto"/>
            <w:bottom w:val="none" w:sz="0" w:space="0" w:color="auto"/>
            <w:right w:val="none" w:sz="0" w:space="0" w:color="auto"/>
          </w:divBdr>
        </w:div>
        <w:div w:id="423499359">
          <w:marLeft w:val="446"/>
          <w:marRight w:val="0"/>
          <w:marTop w:val="0"/>
          <w:marBottom w:val="0"/>
          <w:divBdr>
            <w:top w:val="none" w:sz="0" w:space="0" w:color="auto"/>
            <w:left w:val="none" w:sz="0" w:space="0" w:color="auto"/>
            <w:bottom w:val="none" w:sz="0" w:space="0" w:color="auto"/>
            <w:right w:val="none" w:sz="0" w:space="0" w:color="auto"/>
          </w:divBdr>
        </w:div>
        <w:div w:id="888106553">
          <w:marLeft w:val="446"/>
          <w:marRight w:val="0"/>
          <w:marTop w:val="0"/>
          <w:marBottom w:val="0"/>
          <w:divBdr>
            <w:top w:val="none" w:sz="0" w:space="0" w:color="auto"/>
            <w:left w:val="none" w:sz="0" w:space="0" w:color="auto"/>
            <w:bottom w:val="none" w:sz="0" w:space="0" w:color="auto"/>
            <w:right w:val="none" w:sz="0" w:space="0" w:color="auto"/>
          </w:divBdr>
        </w:div>
        <w:div w:id="1682001732">
          <w:marLeft w:val="446"/>
          <w:marRight w:val="0"/>
          <w:marTop w:val="0"/>
          <w:marBottom w:val="0"/>
          <w:divBdr>
            <w:top w:val="none" w:sz="0" w:space="0" w:color="auto"/>
            <w:left w:val="none" w:sz="0" w:space="0" w:color="auto"/>
            <w:bottom w:val="none" w:sz="0" w:space="0" w:color="auto"/>
            <w:right w:val="none" w:sz="0" w:space="0" w:color="auto"/>
          </w:divBdr>
        </w:div>
        <w:div w:id="80109812">
          <w:marLeft w:val="1166"/>
          <w:marRight w:val="0"/>
          <w:marTop w:val="0"/>
          <w:marBottom w:val="0"/>
          <w:divBdr>
            <w:top w:val="none" w:sz="0" w:space="0" w:color="auto"/>
            <w:left w:val="none" w:sz="0" w:space="0" w:color="auto"/>
            <w:bottom w:val="none" w:sz="0" w:space="0" w:color="auto"/>
            <w:right w:val="none" w:sz="0" w:space="0" w:color="auto"/>
          </w:divBdr>
        </w:div>
        <w:div w:id="689381436">
          <w:marLeft w:val="1166"/>
          <w:marRight w:val="0"/>
          <w:marTop w:val="0"/>
          <w:marBottom w:val="0"/>
          <w:divBdr>
            <w:top w:val="none" w:sz="0" w:space="0" w:color="auto"/>
            <w:left w:val="none" w:sz="0" w:space="0" w:color="auto"/>
            <w:bottom w:val="none" w:sz="0" w:space="0" w:color="auto"/>
            <w:right w:val="none" w:sz="0" w:space="0" w:color="auto"/>
          </w:divBdr>
        </w:div>
        <w:div w:id="1384519550">
          <w:marLeft w:val="1166"/>
          <w:marRight w:val="0"/>
          <w:marTop w:val="0"/>
          <w:marBottom w:val="0"/>
          <w:divBdr>
            <w:top w:val="none" w:sz="0" w:space="0" w:color="auto"/>
            <w:left w:val="none" w:sz="0" w:space="0" w:color="auto"/>
            <w:bottom w:val="none" w:sz="0" w:space="0" w:color="auto"/>
            <w:right w:val="none" w:sz="0" w:space="0" w:color="auto"/>
          </w:divBdr>
        </w:div>
      </w:divsChild>
    </w:div>
    <w:div w:id="1363555968">
      <w:bodyDiv w:val="1"/>
      <w:marLeft w:val="0"/>
      <w:marRight w:val="0"/>
      <w:marTop w:val="0"/>
      <w:marBottom w:val="0"/>
      <w:divBdr>
        <w:top w:val="none" w:sz="0" w:space="0" w:color="auto"/>
        <w:left w:val="none" w:sz="0" w:space="0" w:color="auto"/>
        <w:bottom w:val="none" w:sz="0" w:space="0" w:color="auto"/>
        <w:right w:val="none" w:sz="0" w:space="0" w:color="auto"/>
      </w:divBdr>
      <w:divsChild>
        <w:div w:id="516652344">
          <w:marLeft w:val="1267"/>
          <w:marRight w:val="0"/>
          <w:marTop w:val="0"/>
          <w:marBottom w:val="0"/>
          <w:divBdr>
            <w:top w:val="none" w:sz="0" w:space="0" w:color="auto"/>
            <w:left w:val="none" w:sz="0" w:space="0" w:color="auto"/>
            <w:bottom w:val="none" w:sz="0" w:space="0" w:color="auto"/>
            <w:right w:val="none" w:sz="0" w:space="0" w:color="auto"/>
          </w:divBdr>
        </w:div>
        <w:div w:id="255791861">
          <w:marLeft w:val="1267"/>
          <w:marRight w:val="0"/>
          <w:marTop w:val="0"/>
          <w:marBottom w:val="0"/>
          <w:divBdr>
            <w:top w:val="none" w:sz="0" w:space="0" w:color="auto"/>
            <w:left w:val="none" w:sz="0" w:space="0" w:color="auto"/>
            <w:bottom w:val="none" w:sz="0" w:space="0" w:color="auto"/>
            <w:right w:val="none" w:sz="0" w:space="0" w:color="auto"/>
          </w:divBdr>
        </w:div>
        <w:div w:id="457182054">
          <w:marLeft w:val="1267"/>
          <w:marRight w:val="0"/>
          <w:marTop w:val="0"/>
          <w:marBottom w:val="0"/>
          <w:divBdr>
            <w:top w:val="none" w:sz="0" w:space="0" w:color="auto"/>
            <w:left w:val="none" w:sz="0" w:space="0" w:color="auto"/>
            <w:bottom w:val="none" w:sz="0" w:space="0" w:color="auto"/>
            <w:right w:val="none" w:sz="0" w:space="0" w:color="auto"/>
          </w:divBdr>
        </w:div>
        <w:div w:id="483010121">
          <w:marLeft w:val="446"/>
          <w:marRight w:val="0"/>
          <w:marTop w:val="0"/>
          <w:marBottom w:val="0"/>
          <w:divBdr>
            <w:top w:val="none" w:sz="0" w:space="0" w:color="auto"/>
            <w:left w:val="none" w:sz="0" w:space="0" w:color="auto"/>
            <w:bottom w:val="none" w:sz="0" w:space="0" w:color="auto"/>
            <w:right w:val="none" w:sz="0" w:space="0" w:color="auto"/>
          </w:divBdr>
        </w:div>
        <w:div w:id="568661541">
          <w:marLeft w:val="1166"/>
          <w:marRight w:val="0"/>
          <w:marTop w:val="0"/>
          <w:marBottom w:val="0"/>
          <w:divBdr>
            <w:top w:val="none" w:sz="0" w:space="0" w:color="auto"/>
            <w:left w:val="none" w:sz="0" w:space="0" w:color="auto"/>
            <w:bottom w:val="none" w:sz="0" w:space="0" w:color="auto"/>
            <w:right w:val="none" w:sz="0" w:space="0" w:color="auto"/>
          </w:divBdr>
        </w:div>
        <w:div w:id="1280918094">
          <w:marLeft w:val="1166"/>
          <w:marRight w:val="0"/>
          <w:marTop w:val="0"/>
          <w:marBottom w:val="0"/>
          <w:divBdr>
            <w:top w:val="none" w:sz="0" w:space="0" w:color="auto"/>
            <w:left w:val="none" w:sz="0" w:space="0" w:color="auto"/>
            <w:bottom w:val="none" w:sz="0" w:space="0" w:color="auto"/>
            <w:right w:val="none" w:sz="0" w:space="0" w:color="auto"/>
          </w:divBdr>
        </w:div>
        <w:div w:id="837036477">
          <w:marLeft w:val="446"/>
          <w:marRight w:val="0"/>
          <w:marTop w:val="0"/>
          <w:marBottom w:val="0"/>
          <w:divBdr>
            <w:top w:val="none" w:sz="0" w:space="0" w:color="auto"/>
            <w:left w:val="none" w:sz="0" w:space="0" w:color="auto"/>
            <w:bottom w:val="none" w:sz="0" w:space="0" w:color="auto"/>
            <w:right w:val="none" w:sz="0" w:space="0" w:color="auto"/>
          </w:divBdr>
        </w:div>
      </w:divsChild>
    </w:div>
    <w:div w:id="1398699550">
      <w:bodyDiv w:val="1"/>
      <w:marLeft w:val="0"/>
      <w:marRight w:val="0"/>
      <w:marTop w:val="0"/>
      <w:marBottom w:val="0"/>
      <w:divBdr>
        <w:top w:val="none" w:sz="0" w:space="0" w:color="auto"/>
        <w:left w:val="none" w:sz="0" w:space="0" w:color="auto"/>
        <w:bottom w:val="none" w:sz="0" w:space="0" w:color="auto"/>
        <w:right w:val="none" w:sz="0" w:space="0" w:color="auto"/>
      </w:divBdr>
      <w:divsChild>
        <w:div w:id="332144737">
          <w:marLeft w:val="446"/>
          <w:marRight w:val="0"/>
          <w:marTop w:val="0"/>
          <w:marBottom w:val="0"/>
          <w:divBdr>
            <w:top w:val="none" w:sz="0" w:space="0" w:color="auto"/>
            <w:left w:val="none" w:sz="0" w:space="0" w:color="auto"/>
            <w:bottom w:val="none" w:sz="0" w:space="0" w:color="auto"/>
            <w:right w:val="none" w:sz="0" w:space="0" w:color="auto"/>
          </w:divBdr>
        </w:div>
        <w:div w:id="339621301">
          <w:marLeft w:val="1166"/>
          <w:marRight w:val="0"/>
          <w:marTop w:val="0"/>
          <w:marBottom w:val="0"/>
          <w:divBdr>
            <w:top w:val="none" w:sz="0" w:space="0" w:color="auto"/>
            <w:left w:val="none" w:sz="0" w:space="0" w:color="auto"/>
            <w:bottom w:val="none" w:sz="0" w:space="0" w:color="auto"/>
            <w:right w:val="none" w:sz="0" w:space="0" w:color="auto"/>
          </w:divBdr>
        </w:div>
        <w:div w:id="562645347">
          <w:marLeft w:val="1166"/>
          <w:marRight w:val="0"/>
          <w:marTop w:val="0"/>
          <w:marBottom w:val="0"/>
          <w:divBdr>
            <w:top w:val="none" w:sz="0" w:space="0" w:color="auto"/>
            <w:left w:val="none" w:sz="0" w:space="0" w:color="auto"/>
            <w:bottom w:val="none" w:sz="0" w:space="0" w:color="auto"/>
            <w:right w:val="none" w:sz="0" w:space="0" w:color="auto"/>
          </w:divBdr>
        </w:div>
        <w:div w:id="629092986">
          <w:marLeft w:val="1166"/>
          <w:marRight w:val="0"/>
          <w:marTop w:val="0"/>
          <w:marBottom w:val="0"/>
          <w:divBdr>
            <w:top w:val="none" w:sz="0" w:space="0" w:color="auto"/>
            <w:left w:val="none" w:sz="0" w:space="0" w:color="auto"/>
            <w:bottom w:val="none" w:sz="0" w:space="0" w:color="auto"/>
            <w:right w:val="none" w:sz="0" w:space="0" w:color="auto"/>
          </w:divBdr>
        </w:div>
        <w:div w:id="416440933">
          <w:marLeft w:val="1886"/>
          <w:marRight w:val="0"/>
          <w:marTop w:val="0"/>
          <w:marBottom w:val="0"/>
          <w:divBdr>
            <w:top w:val="none" w:sz="0" w:space="0" w:color="auto"/>
            <w:left w:val="none" w:sz="0" w:space="0" w:color="auto"/>
            <w:bottom w:val="none" w:sz="0" w:space="0" w:color="auto"/>
            <w:right w:val="none" w:sz="0" w:space="0" w:color="auto"/>
          </w:divBdr>
        </w:div>
        <w:div w:id="1512983822">
          <w:marLeft w:val="446"/>
          <w:marRight w:val="0"/>
          <w:marTop w:val="0"/>
          <w:marBottom w:val="0"/>
          <w:divBdr>
            <w:top w:val="none" w:sz="0" w:space="0" w:color="auto"/>
            <w:left w:val="none" w:sz="0" w:space="0" w:color="auto"/>
            <w:bottom w:val="none" w:sz="0" w:space="0" w:color="auto"/>
            <w:right w:val="none" w:sz="0" w:space="0" w:color="auto"/>
          </w:divBdr>
        </w:div>
        <w:div w:id="520364111">
          <w:marLeft w:val="1166"/>
          <w:marRight w:val="0"/>
          <w:marTop w:val="0"/>
          <w:marBottom w:val="0"/>
          <w:divBdr>
            <w:top w:val="none" w:sz="0" w:space="0" w:color="auto"/>
            <w:left w:val="none" w:sz="0" w:space="0" w:color="auto"/>
            <w:bottom w:val="none" w:sz="0" w:space="0" w:color="auto"/>
            <w:right w:val="none" w:sz="0" w:space="0" w:color="auto"/>
          </w:divBdr>
        </w:div>
        <w:div w:id="371152631">
          <w:marLeft w:val="1166"/>
          <w:marRight w:val="0"/>
          <w:marTop w:val="0"/>
          <w:marBottom w:val="0"/>
          <w:divBdr>
            <w:top w:val="none" w:sz="0" w:space="0" w:color="auto"/>
            <w:left w:val="none" w:sz="0" w:space="0" w:color="auto"/>
            <w:bottom w:val="none" w:sz="0" w:space="0" w:color="auto"/>
            <w:right w:val="none" w:sz="0" w:space="0" w:color="auto"/>
          </w:divBdr>
        </w:div>
      </w:divsChild>
    </w:div>
    <w:div w:id="1403217768">
      <w:bodyDiv w:val="1"/>
      <w:marLeft w:val="0"/>
      <w:marRight w:val="0"/>
      <w:marTop w:val="0"/>
      <w:marBottom w:val="0"/>
      <w:divBdr>
        <w:top w:val="none" w:sz="0" w:space="0" w:color="auto"/>
        <w:left w:val="none" w:sz="0" w:space="0" w:color="auto"/>
        <w:bottom w:val="none" w:sz="0" w:space="0" w:color="auto"/>
        <w:right w:val="none" w:sz="0" w:space="0" w:color="auto"/>
      </w:divBdr>
      <w:divsChild>
        <w:div w:id="2042126520">
          <w:marLeft w:val="547"/>
          <w:marRight w:val="0"/>
          <w:marTop w:val="60"/>
          <w:marBottom w:val="60"/>
          <w:divBdr>
            <w:top w:val="none" w:sz="0" w:space="0" w:color="auto"/>
            <w:left w:val="none" w:sz="0" w:space="0" w:color="auto"/>
            <w:bottom w:val="none" w:sz="0" w:space="0" w:color="auto"/>
            <w:right w:val="none" w:sz="0" w:space="0" w:color="auto"/>
          </w:divBdr>
        </w:div>
        <w:div w:id="1203592746">
          <w:marLeft w:val="1267"/>
          <w:marRight w:val="0"/>
          <w:marTop w:val="60"/>
          <w:marBottom w:val="60"/>
          <w:divBdr>
            <w:top w:val="none" w:sz="0" w:space="0" w:color="auto"/>
            <w:left w:val="none" w:sz="0" w:space="0" w:color="auto"/>
            <w:bottom w:val="none" w:sz="0" w:space="0" w:color="auto"/>
            <w:right w:val="none" w:sz="0" w:space="0" w:color="auto"/>
          </w:divBdr>
        </w:div>
        <w:div w:id="1565095430">
          <w:marLeft w:val="1267"/>
          <w:marRight w:val="0"/>
          <w:marTop w:val="60"/>
          <w:marBottom w:val="60"/>
          <w:divBdr>
            <w:top w:val="none" w:sz="0" w:space="0" w:color="auto"/>
            <w:left w:val="none" w:sz="0" w:space="0" w:color="auto"/>
            <w:bottom w:val="none" w:sz="0" w:space="0" w:color="auto"/>
            <w:right w:val="none" w:sz="0" w:space="0" w:color="auto"/>
          </w:divBdr>
        </w:div>
        <w:div w:id="143662140">
          <w:marLeft w:val="547"/>
          <w:marRight w:val="0"/>
          <w:marTop w:val="60"/>
          <w:marBottom w:val="60"/>
          <w:divBdr>
            <w:top w:val="none" w:sz="0" w:space="0" w:color="auto"/>
            <w:left w:val="none" w:sz="0" w:space="0" w:color="auto"/>
            <w:bottom w:val="none" w:sz="0" w:space="0" w:color="auto"/>
            <w:right w:val="none" w:sz="0" w:space="0" w:color="auto"/>
          </w:divBdr>
        </w:div>
        <w:div w:id="1005941519">
          <w:marLeft w:val="547"/>
          <w:marRight w:val="0"/>
          <w:marTop w:val="60"/>
          <w:marBottom w:val="60"/>
          <w:divBdr>
            <w:top w:val="none" w:sz="0" w:space="0" w:color="auto"/>
            <w:left w:val="none" w:sz="0" w:space="0" w:color="auto"/>
            <w:bottom w:val="none" w:sz="0" w:space="0" w:color="auto"/>
            <w:right w:val="none" w:sz="0" w:space="0" w:color="auto"/>
          </w:divBdr>
        </w:div>
        <w:div w:id="1427732513">
          <w:marLeft w:val="1166"/>
          <w:marRight w:val="0"/>
          <w:marTop w:val="60"/>
          <w:marBottom w:val="60"/>
          <w:divBdr>
            <w:top w:val="none" w:sz="0" w:space="0" w:color="auto"/>
            <w:left w:val="none" w:sz="0" w:space="0" w:color="auto"/>
            <w:bottom w:val="none" w:sz="0" w:space="0" w:color="auto"/>
            <w:right w:val="none" w:sz="0" w:space="0" w:color="auto"/>
          </w:divBdr>
        </w:div>
        <w:div w:id="1097021498">
          <w:marLeft w:val="1166"/>
          <w:marRight w:val="0"/>
          <w:marTop w:val="60"/>
          <w:marBottom w:val="60"/>
          <w:divBdr>
            <w:top w:val="none" w:sz="0" w:space="0" w:color="auto"/>
            <w:left w:val="none" w:sz="0" w:space="0" w:color="auto"/>
            <w:bottom w:val="none" w:sz="0" w:space="0" w:color="auto"/>
            <w:right w:val="none" w:sz="0" w:space="0" w:color="auto"/>
          </w:divBdr>
        </w:div>
        <w:div w:id="986671015">
          <w:marLeft w:val="446"/>
          <w:marRight w:val="0"/>
          <w:marTop w:val="60"/>
          <w:marBottom w:val="60"/>
          <w:divBdr>
            <w:top w:val="none" w:sz="0" w:space="0" w:color="auto"/>
            <w:left w:val="none" w:sz="0" w:space="0" w:color="auto"/>
            <w:bottom w:val="none" w:sz="0" w:space="0" w:color="auto"/>
            <w:right w:val="none" w:sz="0" w:space="0" w:color="auto"/>
          </w:divBdr>
        </w:div>
        <w:div w:id="421336037">
          <w:marLeft w:val="446"/>
          <w:marRight w:val="0"/>
          <w:marTop w:val="60"/>
          <w:marBottom w:val="60"/>
          <w:divBdr>
            <w:top w:val="none" w:sz="0" w:space="0" w:color="auto"/>
            <w:left w:val="none" w:sz="0" w:space="0" w:color="auto"/>
            <w:bottom w:val="none" w:sz="0" w:space="0" w:color="auto"/>
            <w:right w:val="none" w:sz="0" w:space="0" w:color="auto"/>
          </w:divBdr>
        </w:div>
      </w:divsChild>
    </w:div>
    <w:div w:id="1421872811">
      <w:bodyDiv w:val="1"/>
      <w:marLeft w:val="0"/>
      <w:marRight w:val="0"/>
      <w:marTop w:val="0"/>
      <w:marBottom w:val="0"/>
      <w:divBdr>
        <w:top w:val="none" w:sz="0" w:space="0" w:color="auto"/>
        <w:left w:val="none" w:sz="0" w:space="0" w:color="auto"/>
        <w:bottom w:val="none" w:sz="0" w:space="0" w:color="auto"/>
        <w:right w:val="none" w:sz="0" w:space="0" w:color="auto"/>
      </w:divBdr>
      <w:divsChild>
        <w:div w:id="1702319606">
          <w:marLeft w:val="547"/>
          <w:marRight w:val="0"/>
          <w:marTop w:val="0"/>
          <w:marBottom w:val="0"/>
          <w:divBdr>
            <w:top w:val="none" w:sz="0" w:space="0" w:color="auto"/>
            <w:left w:val="none" w:sz="0" w:space="0" w:color="auto"/>
            <w:bottom w:val="none" w:sz="0" w:space="0" w:color="auto"/>
            <w:right w:val="none" w:sz="0" w:space="0" w:color="auto"/>
          </w:divBdr>
        </w:div>
        <w:div w:id="1612862741">
          <w:marLeft w:val="1267"/>
          <w:marRight w:val="0"/>
          <w:marTop w:val="0"/>
          <w:marBottom w:val="0"/>
          <w:divBdr>
            <w:top w:val="none" w:sz="0" w:space="0" w:color="auto"/>
            <w:left w:val="none" w:sz="0" w:space="0" w:color="auto"/>
            <w:bottom w:val="none" w:sz="0" w:space="0" w:color="auto"/>
            <w:right w:val="none" w:sz="0" w:space="0" w:color="auto"/>
          </w:divBdr>
        </w:div>
        <w:div w:id="2109041857">
          <w:marLeft w:val="1267"/>
          <w:marRight w:val="0"/>
          <w:marTop w:val="0"/>
          <w:marBottom w:val="0"/>
          <w:divBdr>
            <w:top w:val="none" w:sz="0" w:space="0" w:color="auto"/>
            <w:left w:val="none" w:sz="0" w:space="0" w:color="auto"/>
            <w:bottom w:val="none" w:sz="0" w:space="0" w:color="auto"/>
            <w:right w:val="none" w:sz="0" w:space="0" w:color="auto"/>
          </w:divBdr>
        </w:div>
        <w:div w:id="451754935">
          <w:marLeft w:val="1267"/>
          <w:marRight w:val="0"/>
          <w:marTop w:val="0"/>
          <w:marBottom w:val="0"/>
          <w:divBdr>
            <w:top w:val="none" w:sz="0" w:space="0" w:color="auto"/>
            <w:left w:val="none" w:sz="0" w:space="0" w:color="auto"/>
            <w:bottom w:val="none" w:sz="0" w:space="0" w:color="auto"/>
            <w:right w:val="none" w:sz="0" w:space="0" w:color="auto"/>
          </w:divBdr>
        </w:div>
        <w:div w:id="1651788771">
          <w:marLeft w:val="1886"/>
          <w:marRight w:val="0"/>
          <w:marTop w:val="0"/>
          <w:marBottom w:val="0"/>
          <w:divBdr>
            <w:top w:val="none" w:sz="0" w:space="0" w:color="auto"/>
            <w:left w:val="none" w:sz="0" w:space="0" w:color="auto"/>
            <w:bottom w:val="none" w:sz="0" w:space="0" w:color="auto"/>
            <w:right w:val="none" w:sz="0" w:space="0" w:color="auto"/>
          </w:divBdr>
        </w:div>
        <w:div w:id="1755711692">
          <w:marLeft w:val="1886"/>
          <w:marRight w:val="0"/>
          <w:marTop w:val="0"/>
          <w:marBottom w:val="0"/>
          <w:divBdr>
            <w:top w:val="none" w:sz="0" w:space="0" w:color="auto"/>
            <w:left w:val="none" w:sz="0" w:space="0" w:color="auto"/>
            <w:bottom w:val="none" w:sz="0" w:space="0" w:color="auto"/>
            <w:right w:val="none" w:sz="0" w:space="0" w:color="auto"/>
          </w:divBdr>
        </w:div>
        <w:div w:id="192613448">
          <w:marLeft w:val="446"/>
          <w:marRight w:val="0"/>
          <w:marTop w:val="0"/>
          <w:marBottom w:val="0"/>
          <w:divBdr>
            <w:top w:val="none" w:sz="0" w:space="0" w:color="auto"/>
            <w:left w:val="none" w:sz="0" w:space="0" w:color="auto"/>
            <w:bottom w:val="none" w:sz="0" w:space="0" w:color="auto"/>
            <w:right w:val="none" w:sz="0" w:space="0" w:color="auto"/>
          </w:divBdr>
        </w:div>
        <w:div w:id="1917932069">
          <w:marLeft w:val="1166"/>
          <w:marRight w:val="0"/>
          <w:marTop w:val="0"/>
          <w:marBottom w:val="0"/>
          <w:divBdr>
            <w:top w:val="none" w:sz="0" w:space="0" w:color="auto"/>
            <w:left w:val="none" w:sz="0" w:space="0" w:color="auto"/>
            <w:bottom w:val="none" w:sz="0" w:space="0" w:color="auto"/>
            <w:right w:val="none" w:sz="0" w:space="0" w:color="auto"/>
          </w:divBdr>
        </w:div>
        <w:div w:id="1143230419">
          <w:marLeft w:val="1166"/>
          <w:marRight w:val="0"/>
          <w:marTop w:val="0"/>
          <w:marBottom w:val="0"/>
          <w:divBdr>
            <w:top w:val="none" w:sz="0" w:space="0" w:color="auto"/>
            <w:left w:val="none" w:sz="0" w:space="0" w:color="auto"/>
            <w:bottom w:val="none" w:sz="0" w:space="0" w:color="auto"/>
            <w:right w:val="none" w:sz="0" w:space="0" w:color="auto"/>
          </w:divBdr>
        </w:div>
        <w:div w:id="574049510">
          <w:marLeft w:val="446"/>
          <w:marRight w:val="0"/>
          <w:marTop w:val="0"/>
          <w:marBottom w:val="0"/>
          <w:divBdr>
            <w:top w:val="none" w:sz="0" w:space="0" w:color="auto"/>
            <w:left w:val="none" w:sz="0" w:space="0" w:color="auto"/>
            <w:bottom w:val="none" w:sz="0" w:space="0" w:color="auto"/>
            <w:right w:val="none" w:sz="0" w:space="0" w:color="auto"/>
          </w:divBdr>
        </w:div>
        <w:div w:id="1308166072">
          <w:marLeft w:val="1166"/>
          <w:marRight w:val="0"/>
          <w:marTop w:val="0"/>
          <w:marBottom w:val="0"/>
          <w:divBdr>
            <w:top w:val="none" w:sz="0" w:space="0" w:color="auto"/>
            <w:left w:val="none" w:sz="0" w:space="0" w:color="auto"/>
            <w:bottom w:val="none" w:sz="0" w:space="0" w:color="auto"/>
            <w:right w:val="none" w:sz="0" w:space="0" w:color="auto"/>
          </w:divBdr>
        </w:div>
        <w:div w:id="277489225">
          <w:marLeft w:val="1166"/>
          <w:marRight w:val="0"/>
          <w:marTop w:val="0"/>
          <w:marBottom w:val="0"/>
          <w:divBdr>
            <w:top w:val="none" w:sz="0" w:space="0" w:color="auto"/>
            <w:left w:val="none" w:sz="0" w:space="0" w:color="auto"/>
            <w:bottom w:val="none" w:sz="0" w:space="0" w:color="auto"/>
            <w:right w:val="none" w:sz="0" w:space="0" w:color="auto"/>
          </w:divBdr>
        </w:div>
      </w:divsChild>
    </w:div>
    <w:div w:id="1432776988">
      <w:bodyDiv w:val="1"/>
      <w:marLeft w:val="0"/>
      <w:marRight w:val="0"/>
      <w:marTop w:val="0"/>
      <w:marBottom w:val="0"/>
      <w:divBdr>
        <w:top w:val="none" w:sz="0" w:space="0" w:color="auto"/>
        <w:left w:val="none" w:sz="0" w:space="0" w:color="auto"/>
        <w:bottom w:val="none" w:sz="0" w:space="0" w:color="auto"/>
        <w:right w:val="none" w:sz="0" w:space="0" w:color="auto"/>
      </w:divBdr>
    </w:div>
    <w:div w:id="1446383509">
      <w:bodyDiv w:val="1"/>
      <w:marLeft w:val="0"/>
      <w:marRight w:val="0"/>
      <w:marTop w:val="0"/>
      <w:marBottom w:val="0"/>
      <w:divBdr>
        <w:top w:val="none" w:sz="0" w:space="0" w:color="auto"/>
        <w:left w:val="none" w:sz="0" w:space="0" w:color="auto"/>
        <w:bottom w:val="none" w:sz="0" w:space="0" w:color="auto"/>
        <w:right w:val="none" w:sz="0" w:space="0" w:color="auto"/>
      </w:divBdr>
      <w:divsChild>
        <w:div w:id="267080884">
          <w:marLeft w:val="547"/>
          <w:marRight w:val="0"/>
          <w:marTop w:val="0"/>
          <w:marBottom w:val="0"/>
          <w:divBdr>
            <w:top w:val="none" w:sz="0" w:space="0" w:color="auto"/>
            <w:left w:val="none" w:sz="0" w:space="0" w:color="auto"/>
            <w:bottom w:val="none" w:sz="0" w:space="0" w:color="auto"/>
            <w:right w:val="none" w:sz="0" w:space="0" w:color="auto"/>
          </w:divBdr>
        </w:div>
        <w:div w:id="53313459">
          <w:marLeft w:val="1166"/>
          <w:marRight w:val="0"/>
          <w:marTop w:val="0"/>
          <w:marBottom w:val="0"/>
          <w:divBdr>
            <w:top w:val="none" w:sz="0" w:space="0" w:color="auto"/>
            <w:left w:val="none" w:sz="0" w:space="0" w:color="auto"/>
            <w:bottom w:val="none" w:sz="0" w:space="0" w:color="auto"/>
            <w:right w:val="none" w:sz="0" w:space="0" w:color="auto"/>
          </w:divBdr>
        </w:div>
        <w:div w:id="213658158">
          <w:marLeft w:val="1166"/>
          <w:marRight w:val="0"/>
          <w:marTop w:val="0"/>
          <w:marBottom w:val="0"/>
          <w:divBdr>
            <w:top w:val="none" w:sz="0" w:space="0" w:color="auto"/>
            <w:left w:val="none" w:sz="0" w:space="0" w:color="auto"/>
            <w:bottom w:val="none" w:sz="0" w:space="0" w:color="auto"/>
            <w:right w:val="none" w:sz="0" w:space="0" w:color="auto"/>
          </w:divBdr>
        </w:div>
        <w:div w:id="1051274185">
          <w:marLeft w:val="1166"/>
          <w:marRight w:val="0"/>
          <w:marTop w:val="0"/>
          <w:marBottom w:val="0"/>
          <w:divBdr>
            <w:top w:val="none" w:sz="0" w:space="0" w:color="auto"/>
            <w:left w:val="none" w:sz="0" w:space="0" w:color="auto"/>
            <w:bottom w:val="none" w:sz="0" w:space="0" w:color="auto"/>
            <w:right w:val="none" w:sz="0" w:space="0" w:color="auto"/>
          </w:divBdr>
        </w:div>
        <w:div w:id="1486164949">
          <w:marLeft w:val="1886"/>
          <w:marRight w:val="0"/>
          <w:marTop w:val="0"/>
          <w:marBottom w:val="0"/>
          <w:divBdr>
            <w:top w:val="none" w:sz="0" w:space="0" w:color="auto"/>
            <w:left w:val="none" w:sz="0" w:space="0" w:color="auto"/>
            <w:bottom w:val="none" w:sz="0" w:space="0" w:color="auto"/>
            <w:right w:val="none" w:sz="0" w:space="0" w:color="auto"/>
          </w:divBdr>
        </w:div>
        <w:div w:id="1779792375">
          <w:marLeft w:val="1886"/>
          <w:marRight w:val="0"/>
          <w:marTop w:val="0"/>
          <w:marBottom w:val="0"/>
          <w:divBdr>
            <w:top w:val="none" w:sz="0" w:space="0" w:color="auto"/>
            <w:left w:val="none" w:sz="0" w:space="0" w:color="auto"/>
            <w:bottom w:val="none" w:sz="0" w:space="0" w:color="auto"/>
            <w:right w:val="none" w:sz="0" w:space="0" w:color="auto"/>
          </w:divBdr>
        </w:div>
        <w:div w:id="1333876231">
          <w:marLeft w:val="1886"/>
          <w:marRight w:val="0"/>
          <w:marTop w:val="0"/>
          <w:marBottom w:val="0"/>
          <w:divBdr>
            <w:top w:val="none" w:sz="0" w:space="0" w:color="auto"/>
            <w:left w:val="none" w:sz="0" w:space="0" w:color="auto"/>
            <w:bottom w:val="none" w:sz="0" w:space="0" w:color="auto"/>
            <w:right w:val="none" w:sz="0" w:space="0" w:color="auto"/>
          </w:divBdr>
        </w:div>
        <w:div w:id="575170677">
          <w:marLeft w:val="1886"/>
          <w:marRight w:val="0"/>
          <w:marTop w:val="0"/>
          <w:marBottom w:val="0"/>
          <w:divBdr>
            <w:top w:val="none" w:sz="0" w:space="0" w:color="auto"/>
            <w:left w:val="none" w:sz="0" w:space="0" w:color="auto"/>
            <w:bottom w:val="none" w:sz="0" w:space="0" w:color="auto"/>
            <w:right w:val="none" w:sz="0" w:space="0" w:color="auto"/>
          </w:divBdr>
        </w:div>
        <w:div w:id="1891720046">
          <w:marLeft w:val="446"/>
          <w:marRight w:val="0"/>
          <w:marTop w:val="0"/>
          <w:marBottom w:val="0"/>
          <w:divBdr>
            <w:top w:val="none" w:sz="0" w:space="0" w:color="auto"/>
            <w:left w:val="none" w:sz="0" w:space="0" w:color="auto"/>
            <w:bottom w:val="none" w:sz="0" w:space="0" w:color="auto"/>
            <w:right w:val="none" w:sz="0" w:space="0" w:color="auto"/>
          </w:divBdr>
        </w:div>
        <w:div w:id="2024630760">
          <w:marLeft w:val="1166"/>
          <w:marRight w:val="0"/>
          <w:marTop w:val="0"/>
          <w:marBottom w:val="0"/>
          <w:divBdr>
            <w:top w:val="none" w:sz="0" w:space="0" w:color="auto"/>
            <w:left w:val="none" w:sz="0" w:space="0" w:color="auto"/>
            <w:bottom w:val="none" w:sz="0" w:space="0" w:color="auto"/>
            <w:right w:val="none" w:sz="0" w:space="0" w:color="auto"/>
          </w:divBdr>
        </w:div>
        <w:div w:id="2111126133">
          <w:marLeft w:val="446"/>
          <w:marRight w:val="0"/>
          <w:marTop w:val="0"/>
          <w:marBottom w:val="0"/>
          <w:divBdr>
            <w:top w:val="none" w:sz="0" w:space="0" w:color="auto"/>
            <w:left w:val="none" w:sz="0" w:space="0" w:color="auto"/>
            <w:bottom w:val="none" w:sz="0" w:space="0" w:color="auto"/>
            <w:right w:val="none" w:sz="0" w:space="0" w:color="auto"/>
          </w:divBdr>
        </w:div>
        <w:div w:id="206915039">
          <w:marLeft w:val="1166"/>
          <w:marRight w:val="0"/>
          <w:marTop w:val="0"/>
          <w:marBottom w:val="0"/>
          <w:divBdr>
            <w:top w:val="none" w:sz="0" w:space="0" w:color="auto"/>
            <w:left w:val="none" w:sz="0" w:space="0" w:color="auto"/>
            <w:bottom w:val="none" w:sz="0" w:space="0" w:color="auto"/>
            <w:right w:val="none" w:sz="0" w:space="0" w:color="auto"/>
          </w:divBdr>
        </w:div>
        <w:div w:id="1980767780">
          <w:marLeft w:val="1166"/>
          <w:marRight w:val="0"/>
          <w:marTop w:val="0"/>
          <w:marBottom w:val="0"/>
          <w:divBdr>
            <w:top w:val="none" w:sz="0" w:space="0" w:color="auto"/>
            <w:left w:val="none" w:sz="0" w:space="0" w:color="auto"/>
            <w:bottom w:val="none" w:sz="0" w:space="0" w:color="auto"/>
            <w:right w:val="none" w:sz="0" w:space="0" w:color="auto"/>
          </w:divBdr>
        </w:div>
      </w:divsChild>
    </w:div>
    <w:div w:id="1463233471">
      <w:bodyDiv w:val="1"/>
      <w:marLeft w:val="0"/>
      <w:marRight w:val="0"/>
      <w:marTop w:val="0"/>
      <w:marBottom w:val="0"/>
      <w:divBdr>
        <w:top w:val="none" w:sz="0" w:space="0" w:color="auto"/>
        <w:left w:val="none" w:sz="0" w:space="0" w:color="auto"/>
        <w:bottom w:val="none" w:sz="0" w:space="0" w:color="auto"/>
        <w:right w:val="none" w:sz="0" w:space="0" w:color="auto"/>
      </w:divBdr>
    </w:div>
    <w:div w:id="1502773225">
      <w:bodyDiv w:val="1"/>
      <w:marLeft w:val="0"/>
      <w:marRight w:val="0"/>
      <w:marTop w:val="0"/>
      <w:marBottom w:val="0"/>
      <w:divBdr>
        <w:top w:val="none" w:sz="0" w:space="0" w:color="auto"/>
        <w:left w:val="none" w:sz="0" w:space="0" w:color="auto"/>
        <w:bottom w:val="none" w:sz="0" w:space="0" w:color="auto"/>
        <w:right w:val="none" w:sz="0" w:space="0" w:color="auto"/>
      </w:divBdr>
      <w:divsChild>
        <w:div w:id="1773620595">
          <w:marLeft w:val="1267"/>
          <w:marRight w:val="0"/>
          <w:marTop w:val="0"/>
          <w:marBottom w:val="0"/>
          <w:divBdr>
            <w:top w:val="none" w:sz="0" w:space="0" w:color="auto"/>
            <w:left w:val="none" w:sz="0" w:space="0" w:color="auto"/>
            <w:bottom w:val="none" w:sz="0" w:space="0" w:color="auto"/>
            <w:right w:val="none" w:sz="0" w:space="0" w:color="auto"/>
          </w:divBdr>
        </w:div>
        <w:div w:id="1306860643">
          <w:marLeft w:val="1267"/>
          <w:marRight w:val="0"/>
          <w:marTop w:val="0"/>
          <w:marBottom w:val="0"/>
          <w:divBdr>
            <w:top w:val="none" w:sz="0" w:space="0" w:color="auto"/>
            <w:left w:val="none" w:sz="0" w:space="0" w:color="auto"/>
            <w:bottom w:val="none" w:sz="0" w:space="0" w:color="auto"/>
            <w:right w:val="none" w:sz="0" w:space="0" w:color="auto"/>
          </w:divBdr>
        </w:div>
        <w:div w:id="1301350944">
          <w:marLeft w:val="1267"/>
          <w:marRight w:val="0"/>
          <w:marTop w:val="0"/>
          <w:marBottom w:val="0"/>
          <w:divBdr>
            <w:top w:val="none" w:sz="0" w:space="0" w:color="auto"/>
            <w:left w:val="none" w:sz="0" w:space="0" w:color="auto"/>
            <w:bottom w:val="none" w:sz="0" w:space="0" w:color="auto"/>
            <w:right w:val="none" w:sz="0" w:space="0" w:color="auto"/>
          </w:divBdr>
        </w:div>
        <w:div w:id="1722093252">
          <w:marLeft w:val="446"/>
          <w:marRight w:val="0"/>
          <w:marTop w:val="0"/>
          <w:marBottom w:val="0"/>
          <w:divBdr>
            <w:top w:val="none" w:sz="0" w:space="0" w:color="auto"/>
            <w:left w:val="none" w:sz="0" w:space="0" w:color="auto"/>
            <w:bottom w:val="none" w:sz="0" w:space="0" w:color="auto"/>
            <w:right w:val="none" w:sz="0" w:space="0" w:color="auto"/>
          </w:divBdr>
        </w:div>
        <w:div w:id="1738239309">
          <w:marLeft w:val="1166"/>
          <w:marRight w:val="0"/>
          <w:marTop w:val="0"/>
          <w:marBottom w:val="0"/>
          <w:divBdr>
            <w:top w:val="none" w:sz="0" w:space="0" w:color="auto"/>
            <w:left w:val="none" w:sz="0" w:space="0" w:color="auto"/>
            <w:bottom w:val="none" w:sz="0" w:space="0" w:color="auto"/>
            <w:right w:val="none" w:sz="0" w:space="0" w:color="auto"/>
          </w:divBdr>
        </w:div>
        <w:div w:id="2071147779">
          <w:marLeft w:val="1166"/>
          <w:marRight w:val="0"/>
          <w:marTop w:val="0"/>
          <w:marBottom w:val="0"/>
          <w:divBdr>
            <w:top w:val="none" w:sz="0" w:space="0" w:color="auto"/>
            <w:left w:val="none" w:sz="0" w:space="0" w:color="auto"/>
            <w:bottom w:val="none" w:sz="0" w:space="0" w:color="auto"/>
            <w:right w:val="none" w:sz="0" w:space="0" w:color="auto"/>
          </w:divBdr>
        </w:div>
        <w:div w:id="1093819786">
          <w:marLeft w:val="446"/>
          <w:marRight w:val="0"/>
          <w:marTop w:val="0"/>
          <w:marBottom w:val="0"/>
          <w:divBdr>
            <w:top w:val="none" w:sz="0" w:space="0" w:color="auto"/>
            <w:left w:val="none" w:sz="0" w:space="0" w:color="auto"/>
            <w:bottom w:val="none" w:sz="0" w:space="0" w:color="auto"/>
            <w:right w:val="none" w:sz="0" w:space="0" w:color="auto"/>
          </w:divBdr>
        </w:div>
        <w:div w:id="224803453">
          <w:marLeft w:val="1166"/>
          <w:marRight w:val="0"/>
          <w:marTop w:val="0"/>
          <w:marBottom w:val="0"/>
          <w:divBdr>
            <w:top w:val="none" w:sz="0" w:space="0" w:color="auto"/>
            <w:left w:val="none" w:sz="0" w:space="0" w:color="auto"/>
            <w:bottom w:val="none" w:sz="0" w:space="0" w:color="auto"/>
            <w:right w:val="none" w:sz="0" w:space="0" w:color="auto"/>
          </w:divBdr>
        </w:div>
        <w:div w:id="1516114294">
          <w:marLeft w:val="1166"/>
          <w:marRight w:val="0"/>
          <w:marTop w:val="0"/>
          <w:marBottom w:val="0"/>
          <w:divBdr>
            <w:top w:val="none" w:sz="0" w:space="0" w:color="auto"/>
            <w:left w:val="none" w:sz="0" w:space="0" w:color="auto"/>
            <w:bottom w:val="none" w:sz="0" w:space="0" w:color="auto"/>
            <w:right w:val="none" w:sz="0" w:space="0" w:color="auto"/>
          </w:divBdr>
        </w:div>
      </w:divsChild>
    </w:div>
    <w:div w:id="1543863619">
      <w:bodyDiv w:val="1"/>
      <w:marLeft w:val="0"/>
      <w:marRight w:val="0"/>
      <w:marTop w:val="0"/>
      <w:marBottom w:val="0"/>
      <w:divBdr>
        <w:top w:val="none" w:sz="0" w:space="0" w:color="auto"/>
        <w:left w:val="none" w:sz="0" w:space="0" w:color="auto"/>
        <w:bottom w:val="none" w:sz="0" w:space="0" w:color="auto"/>
        <w:right w:val="none" w:sz="0" w:space="0" w:color="auto"/>
      </w:divBdr>
    </w:div>
    <w:div w:id="1549682508">
      <w:bodyDiv w:val="1"/>
      <w:marLeft w:val="0"/>
      <w:marRight w:val="0"/>
      <w:marTop w:val="0"/>
      <w:marBottom w:val="0"/>
      <w:divBdr>
        <w:top w:val="none" w:sz="0" w:space="0" w:color="auto"/>
        <w:left w:val="none" w:sz="0" w:space="0" w:color="auto"/>
        <w:bottom w:val="none" w:sz="0" w:space="0" w:color="auto"/>
        <w:right w:val="none" w:sz="0" w:space="0" w:color="auto"/>
      </w:divBdr>
      <w:divsChild>
        <w:div w:id="1334379493">
          <w:marLeft w:val="446"/>
          <w:marRight w:val="0"/>
          <w:marTop w:val="0"/>
          <w:marBottom w:val="0"/>
          <w:divBdr>
            <w:top w:val="none" w:sz="0" w:space="0" w:color="auto"/>
            <w:left w:val="none" w:sz="0" w:space="0" w:color="auto"/>
            <w:bottom w:val="none" w:sz="0" w:space="0" w:color="auto"/>
            <w:right w:val="none" w:sz="0" w:space="0" w:color="auto"/>
          </w:divBdr>
        </w:div>
        <w:div w:id="249894803">
          <w:marLeft w:val="1166"/>
          <w:marRight w:val="0"/>
          <w:marTop w:val="0"/>
          <w:marBottom w:val="0"/>
          <w:divBdr>
            <w:top w:val="none" w:sz="0" w:space="0" w:color="auto"/>
            <w:left w:val="none" w:sz="0" w:space="0" w:color="auto"/>
            <w:bottom w:val="none" w:sz="0" w:space="0" w:color="auto"/>
            <w:right w:val="none" w:sz="0" w:space="0" w:color="auto"/>
          </w:divBdr>
        </w:div>
        <w:div w:id="1815173533">
          <w:marLeft w:val="1166"/>
          <w:marRight w:val="0"/>
          <w:marTop w:val="0"/>
          <w:marBottom w:val="0"/>
          <w:divBdr>
            <w:top w:val="none" w:sz="0" w:space="0" w:color="auto"/>
            <w:left w:val="none" w:sz="0" w:space="0" w:color="auto"/>
            <w:bottom w:val="none" w:sz="0" w:space="0" w:color="auto"/>
            <w:right w:val="none" w:sz="0" w:space="0" w:color="auto"/>
          </w:divBdr>
        </w:div>
        <w:div w:id="1398819899">
          <w:marLeft w:val="1886"/>
          <w:marRight w:val="0"/>
          <w:marTop w:val="0"/>
          <w:marBottom w:val="0"/>
          <w:divBdr>
            <w:top w:val="none" w:sz="0" w:space="0" w:color="auto"/>
            <w:left w:val="none" w:sz="0" w:space="0" w:color="auto"/>
            <w:bottom w:val="none" w:sz="0" w:space="0" w:color="auto"/>
            <w:right w:val="none" w:sz="0" w:space="0" w:color="auto"/>
          </w:divBdr>
        </w:div>
        <w:div w:id="1730807379">
          <w:marLeft w:val="1166"/>
          <w:marRight w:val="0"/>
          <w:marTop w:val="0"/>
          <w:marBottom w:val="0"/>
          <w:divBdr>
            <w:top w:val="none" w:sz="0" w:space="0" w:color="auto"/>
            <w:left w:val="none" w:sz="0" w:space="0" w:color="auto"/>
            <w:bottom w:val="none" w:sz="0" w:space="0" w:color="auto"/>
            <w:right w:val="none" w:sz="0" w:space="0" w:color="auto"/>
          </w:divBdr>
        </w:div>
        <w:div w:id="1325545833">
          <w:marLeft w:val="1166"/>
          <w:marRight w:val="0"/>
          <w:marTop w:val="0"/>
          <w:marBottom w:val="0"/>
          <w:divBdr>
            <w:top w:val="none" w:sz="0" w:space="0" w:color="auto"/>
            <w:left w:val="none" w:sz="0" w:space="0" w:color="auto"/>
            <w:bottom w:val="none" w:sz="0" w:space="0" w:color="auto"/>
            <w:right w:val="none" w:sz="0" w:space="0" w:color="auto"/>
          </w:divBdr>
        </w:div>
        <w:div w:id="440106261">
          <w:marLeft w:val="1886"/>
          <w:marRight w:val="0"/>
          <w:marTop w:val="0"/>
          <w:marBottom w:val="0"/>
          <w:divBdr>
            <w:top w:val="none" w:sz="0" w:space="0" w:color="auto"/>
            <w:left w:val="none" w:sz="0" w:space="0" w:color="auto"/>
            <w:bottom w:val="none" w:sz="0" w:space="0" w:color="auto"/>
            <w:right w:val="none" w:sz="0" w:space="0" w:color="auto"/>
          </w:divBdr>
        </w:div>
        <w:div w:id="728918598">
          <w:marLeft w:val="446"/>
          <w:marRight w:val="0"/>
          <w:marTop w:val="0"/>
          <w:marBottom w:val="0"/>
          <w:divBdr>
            <w:top w:val="none" w:sz="0" w:space="0" w:color="auto"/>
            <w:left w:val="none" w:sz="0" w:space="0" w:color="auto"/>
            <w:bottom w:val="none" w:sz="0" w:space="0" w:color="auto"/>
            <w:right w:val="none" w:sz="0" w:space="0" w:color="auto"/>
          </w:divBdr>
        </w:div>
        <w:div w:id="1316109941">
          <w:marLeft w:val="1166"/>
          <w:marRight w:val="0"/>
          <w:marTop w:val="0"/>
          <w:marBottom w:val="0"/>
          <w:divBdr>
            <w:top w:val="none" w:sz="0" w:space="0" w:color="auto"/>
            <w:left w:val="none" w:sz="0" w:space="0" w:color="auto"/>
            <w:bottom w:val="none" w:sz="0" w:space="0" w:color="auto"/>
            <w:right w:val="none" w:sz="0" w:space="0" w:color="auto"/>
          </w:divBdr>
        </w:div>
        <w:div w:id="605504293">
          <w:marLeft w:val="1166"/>
          <w:marRight w:val="0"/>
          <w:marTop w:val="0"/>
          <w:marBottom w:val="0"/>
          <w:divBdr>
            <w:top w:val="none" w:sz="0" w:space="0" w:color="auto"/>
            <w:left w:val="none" w:sz="0" w:space="0" w:color="auto"/>
            <w:bottom w:val="none" w:sz="0" w:space="0" w:color="auto"/>
            <w:right w:val="none" w:sz="0" w:space="0" w:color="auto"/>
          </w:divBdr>
        </w:div>
        <w:div w:id="1193298928">
          <w:marLeft w:val="1166"/>
          <w:marRight w:val="0"/>
          <w:marTop w:val="0"/>
          <w:marBottom w:val="0"/>
          <w:divBdr>
            <w:top w:val="none" w:sz="0" w:space="0" w:color="auto"/>
            <w:left w:val="none" w:sz="0" w:space="0" w:color="auto"/>
            <w:bottom w:val="none" w:sz="0" w:space="0" w:color="auto"/>
            <w:right w:val="none" w:sz="0" w:space="0" w:color="auto"/>
          </w:divBdr>
        </w:div>
        <w:div w:id="665085528">
          <w:marLeft w:val="1166"/>
          <w:marRight w:val="0"/>
          <w:marTop w:val="0"/>
          <w:marBottom w:val="0"/>
          <w:divBdr>
            <w:top w:val="none" w:sz="0" w:space="0" w:color="auto"/>
            <w:left w:val="none" w:sz="0" w:space="0" w:color="auto"/>
            <w:bottom w:val="none" w:sz="0" w:space="0" w:color="auto"/>
            <w:right w:val="none" w:sz="0" w:space="0" w:color="auto"/>
          </w:divBdr>
        </w:div>
      </w:divsChild>
    </w:div>
    <w:div w:id="1616711123">
      <w:bodyDiv w:val="1"/>
      <w:marLeft w:val="0"/>
      <w:marRight w:val="0"/>
      <w:marTop w:val="0"/>
      <w:marBottom w:val="0"/>
      <w:divBdr>
        <w:top w:val="none" w:sz="0" w:space="0" w:color="auto"/>
        <w:left w:val="none" w:sz="0" w:space="0" w:color="auto"/>
        <w:bottom w:val="none" w:sz="0" w:space="0" w:color="auto"/>
        <w:right w:val="none" w:sz="0" w:space="0" w:color="auto"/>
      </w:divBdr>
      <w:divsChild>
        <w:div w:id="1856724626">
          <w:marLeft w:val="446"/>
          <w:marRight w:val="0"/>
          <w:marTop w:val="60"/>
          <w:marBottom w:val="60"/>
          <w:divBdr>
            <w:top w:val="none" w:sz="0" w:space="0" w:color="auto"/>
            <w:left w:val="none" w:sz="0" w:space="0" w:color="auto"/>
            <w:bottom w:val="none" w:sz="0" w:space="0" w:color="auto"/>
            <w:right w:val="none" w:sz="0" w:space="0" w:color="auto"/>
          </w:divBdr>
        </w:div>
        <w:div w:id="1659573793">
          <w:marLeft w:val="1166"/>
          <w:marRight w:val="0"/>
          <w:marTop w:val="60"/>
          <w:marBottom w:val="60"/>
          <w:divBdr>
            <w:top w:val="none" w:sz="0" w:space="0" w:color="auto"/>
            <w:left w:val="none" w:sz="0" w:space="0" w:color="auto"/>
            <w:bottom w:val="none" w:sz="0" w:space="0" w:color="auto"/>
            <w:right w:val="none" w:sz="0" w:space="0" w:color="auto"/>
          </w:divBdr>
        </w:div>
        <w:div w:id="1640955939">
          <w:marLeft w:val="446"/>
          <w:marRight w:val="0"/>
          <w:marTop w:val="60"/>
          <w:marBottom w:val="60"/>
          <w:divBdr>
            <w:top w:val="none" w:sz="0" w:space="0" w:color="auto"/>
            <w:left w:val="none" w:sz="0" w:space="0" w:color="auto"/>
            <w:bottom w:val="none" w:sz="0" w:space="0" w:color="auto"/>
            <w:right w:val="none" w:sz="0" w:space="0" w:color="auto"/>
          </w:divBdr>
        </w:div>
        <w:div w:id="15230295">
          <w:marLeft w:val="446"/>
          <w:marRight w:val="0"/>
          <w:marTop w:val="60"/>
          <w:marBottom w:val="60"/>
          <w:divBdr>
            <w:top w:val="none" w:sz="0" w:space="0" w:color="auto"/>
            <w:left w:val="none" w:sz="0" w:space="0" w:color="auto"/>
            <w:bottom w:val="none" w:sz="0" w:space="0" w:color="auto"/>
            <w:right w:val="none" w:sz="0" w:space="0" w:color="auto"/>
          </w:divBdr>
        </w:div>
        <w:div w:id="1500197178">
          <w:marLeft w:val="547"/>
          <w:marRight w:val="0"/>
          <w:marTop w:val="60"/>
          <w:marBottom w:val="60"/>
          <w:divBdr>
            <w:top w:val="none" w:sz="0" w:space="0" w:color="auto"/>
            <w:left w:val="none" w:sz="0" w:space="0" w:color="auto"/>
            <w:bottom w:val="none" w:sz="0" w:space="0" w:color="auto"/>
            <w:right w:val="none" w:sz="0" w:space="0" w:color="auto"/>
          </w:divBdr>
        </w:div>
        <w:div w:id="1190140849">
          <w:marLeft w:val="547"/>
          <w:marRight w:val="0"/>
          <w:marTop w:val="60"/>
          <w:marBottom w:val="60"/>
          <w:divBdr>
            <w:top w:val="none" w:sz="0" w:space="0" w:color="auto"/>
            <w:left w:val="none" w:sz="0" w:space="0" w:color="auto"/>
            <w:bottom w:val="none" w:sz="0" w:space="0" w:color="auto"/>
            <w:right w:val="none" w:sz="0" w:space="0" w:color="auto"/>
          </w:divBdr>
        </w:div>
      </w:divsChild>
    </w:div>
    <w:div w:id="1707828491">
      <w:bodyDiv w:val="1"/>
      <w:marLeft w:val="0"/>
      <w:marRight w:val="0"/>
      <w:marTop w:val="0"/>
      <w:marBottom w:val="0"/>
      <w:divBdr>
        <w:top w:val="none" w:sz="0" w:space="0" w:color="auto"/>
        <w:left w:val="none" w:sz="0" w:space="0" w:color="auto"/>
        <w:bottom w:val="none" w:sz="0" w:space="0" w:color="auto"/>
        <w:right w:val="none" w:sz="0" w:space="0" w:color="auto"/>
      </w:divBdr>
      <w:divsChild>
        <w:div w:id="899482778">
          <w:marLeft w:val="547"/>
          <w:marRight w:val="0"/>
          <w:marTop w:val="0"/>
          <w:marBottom w:val="0"/>
          <w:divBdr>
            <w:top w:val="none" w:sz="0" w:space="0" w:color="auto"/>
            <w:left w:val="none" w:sz="0" w:space="0" w:color="auto"/>
            <w:bottom w:val="none" w:sz="0" w:space="0" w:color="auto"/>
            <w:right w:val="none" w:sz="0" w:space="0" w:color="auto"/>
          </w:divBdr>
        </w:div>
        <w:div w:id="1796212183">
          <w:marLeft w:val="1267"/>
          <w:marRight w:val="0"/>
          <w:marTop w:val="0"/>
          <w:marBottom w:val="0"/>
          <w:divBdr>
            <w:top w:val="none" w:sz="0" w:space="0" w:color="auto"/>
            <w:left w:val="none" w:sz="0" w:space="0" w:color="auto"/>
            <w:bottom w:val="none" w:sz="0" w:space="0" w:color="auto"/>
            <w:right w:val="none" w:sz="0" w:space="0" w:color="auto"/>
          </w:divBdr>
        </w:div>
        <w:div w:id="935139504">
          <w:marLeft w:val="1886"/>
          <w:marRight w:val="0"/>
          <w:marTop w:val="0"/>
          <w:marBottom w:val="0"/>
          <w:divBdr>
            <w:top w:val="none" w:sz="0" w:space="0" w:color="auto"/>
            <w:left w:val="none" w:sz="0" w:space="0" w:color="auto"/>
            <w:bottom w:val="none" w:sz="0" w:space="0" w:color="auto"/>
            <w:right w:val="none" w:sz="0" w:space="0" w:color="auto"/>
          </w:divBdr>
        </w:div>
        <w:div w:id="1215266691">
          <w:marLeft w:val="1886"/>
          <w:marRight w:val="0"/>
          <w:marTop w:val="0"/>
          <w:marBottom w:val="0"/>
          <w:divBdr>
            <w:top w:val="none" w:sz="0" w:space="0" w:color="auto"/>
            <w:left w:val="none" w:sz="0" w:space="0" w:color="auto"/>
            <w:bottom w:val="none" w:sz="0" w:space="0" w:color="auto"/>
            <w:right w:val="none" w:sz="0" w:space="0" w:color="auto"/>
          </w:divBdr>
        </w:div>
        <w:div w:id="760181347">
          <w:marLeft w:val="1267"/>
          <w:marRight w:val="0"/>
          <w:marTop w:val="0"/>
          <w:marBottom w:val="0"/>
          <w:divBdr>
            <w:top w:val="none" w:sz="0" w:space="0" w:color="auto"/>
            <w:left w:val="none" w:sz="0" w:space="0" w:color="auto"/>
            <w:bottom w:val="none" w:sz="0" w:space="0" w:color="auto"/>
            <w:right w:val="none" w:sz="0" w:space="0" w:color="auto"/>
          </w:divBdr>
        </w:div>
        <w:div w:id="1268662598">
          <w:marLeft w:val="1886"/>
          <w:marRight w:val="0"/>
          <w:marTop w:val="0"/>
          <w:marBottom w:val="0"/>
          <w:divBdr>
            <w:top w:val="none" w:sz="0" w:space="0" w:color="auto"/>
            <w:left w:val="none" w:sz="0" w:space="0" w:color="auto"/>
            <w:bottom w:val="none" w:sz="0" w:space="0" w:color="auto"/>
            <w:right w:val="none" w:sz="0" w:space="0" w:color="auto"/>
          </w:divBdr>
        </w:div>
        <w:div w:id="499547294">
          <w:marLeft w:val="1886"/>
          <w:marRight w:val="0"/>
          <w:marTop w:val="0"/>
          <w:marBottom w:val="0"/>
          <w:divBdr>
            <w:top w:val="none" w:sz="0" w:space="0" w:color="auto"/>
            <w:left w:val="none" w:sz="0" w:space="0" w:color="auto"/>
            <w:bottom w:val="none" w:sz="0" w:space="0" w:color="auto"/>
            <w:right w:val="none" w:sz="0" w:space="0" w:color="auto"/>
          </w:divBdr>
        </w:div>
        <w:div w:id="1626505138">
          <w:marLeft w:val="1886"/>
          <w:marRight w:val="0"/>
          <w:marTop w:val="0"/>
          <w:marBottom w:val="0"/>
          <w:divBdr>
            <w:top w:val="none" w:sz="0" w:space="0" w:color="auto"/>
            <w:left w:val="none" w:sz="0" w:space="0" w:color="auto"/>
            <w:bottom w:val="none" w:sz="0" w:space="0" w:color="auto"/>
            <w:right w:val="none" w:sz="0" w:space="0" w:color="auto"/>
          </w:divBdr>
        </w:div>
        <w:div w:id="1218780759">
          <w:marLeft w:val="1267"/>
          <w:marRight w:val="0"/>
          <w:marTop w:val="0"/>
          <w:marBottom w:val="0"/>
          <w:divBdr>
            <w:top w:val="none" w:sz="0" w:space="0" w:color="auto"/>
            <w:left w:val="none" w:sz="0" w:space="0" w:color="auto"/>
            <w:bottom w:val="none" w:sz="0" w:space="0" w:color="auto"/>
            <w:right w:val="none" w:sz="0" w:space="0" w:color="auto"/>
          </w:divBdr>
        </w:div>
        <w:div w:id="1212644778">
          <w:marLeft w:val="1886"/>
          <w:marRight w:val="0"/>
          <w:marTop w:val="0"/>
          <w:marBottom w:val="0"/>
          <w:divBdr>
            <w:top w:val="none" w:sz="0" w:space="0" w:color="auto"/>
            <w:left w:val="none" w:sz="0" w:space="0" w:color="auto"/>
            <w:bottom w:val="none" w:sz="0" w:space="0" w:color="auto"/>
            <w:right w:val="none" w:sz="0" w:space="0" w:color="auto"/>
          </w:divBdr>
        </w:div>
        <w:div w:id="1186283847">
          <w:marLeft w:val="1267"/>
          <w:marRight w:val="0"/>
          <w:marTop w:val="0"/>
          <w:marBottom w:val="0"/>
          <w:divBdr>
            <w:top w:val="none" w:sz="0" w:space="0" w:color="auto"/>
            <w:left w:val="none" w:sz="0" w:space="0" w:color="auto"/>
            <w:bottom w:val="none" w:sz="0" w:space="0" w:color="auto"/>
            <w:right w:val="none" w:sz="0" w:space="0" w:color="auto"/>
          </w:divBdr>
        </w:div>
      </w:divsChild>
    </w:div>
    <w:div w:id="1715077804">
      <w:bodyDiv w:val="1"/>
      <w:marLeft w:val="0"/>
      <w:marRight w:val="0"/>
      <w:marTop w:val="0"/>
      <w:marBottom w:val="0"/>
      <w:divBdr>
        <w:top w:val="none" w:sz="0" w:space="0" w:color="auto"/>
        <w:left w:val="none" w:sz="0" w:space="0" w:color="auto"/>
        <w:bottom w:val="none" w:sz="0" w:space="0" w:color="auto"/>
        <w:right w:val="none" w:sz="0" w:space="0" w:color="auto"/>
      </w:divBdr>
      <w:divsChild>
        <w:div w:id="837354887">
          <w:marLeft w:val="547"/>
          <w:marRight w:val="0"/>
          <w:marTop w:val="0"/>
          <w:marBottom w:val="0"/>
          <w:divBdr>
            <w:top w:val="none" w:sz="0" w:space="0" w:color="auto"/>
            <w:left w:val="none" w:sz="0" w:space="0" w:color="auto"/>
            <w:bottom w:val="none" w:sz="0" w:space="0" w:color="auto"/>
            <w:right w:val="none" w:sz="0" w:space="0" w:color="auto"/>
          </w:divBdr>
        </w:div>
        <w:div w:id="1986927717">
          <w:marLeft w:val="1267"/>
          <w:marRight w:val="0"/>
          <w:marTop w:val="0"/>
          <w:marBottom w:val="0"/>
          <w:divBdr>
            <w:top w:val="none" w:sz="0" w:space="0" w:color="auto"/>
            <w:left w:val="none" w:sz="0" w:space="0" w:color="auto"/>
            <w:bottom w:val="none" w:sz="0" w:space="0" w:color="auto"/>
            <w:right w:val="none" w:sz="0" w:space="0" w:color="auto"/>
          </w:divBdr>
        </w:div>
        <w:div w:id="2137331867">
          <w:marLeft w:val="547"/>
          <w:marRight w:val="0"/>
          <w:marTop w:val="0"/>
          <w:marBottom w:val="0"/>
          <w:divBdr>
            <w:top w:val="none" w:sz="0" w:space="0" w:color="auto"/>
            <w:left w:val="none" w:sz="0" w:space="0" w:color="auto"/>
            <w:bottom w:val="none" w:sz="0" w:space="0" w:color="auto"/>
            <w:right w:val="none" w:sz="0" w:space="0" w:color="auto"/>
          </w:divBdr>
        </w:div>
        <w:div w:id="385758013">
          <w:marLeft w:val="547"/>
          <w:marRight w:val="0"/>
          <w:marTop w:val="0"/>
          <w:marBottom w:val="0"/>
          <w:divBdr>
            <w:top w:val="none" w:sz="0" w:space="0" w:color="auto"/>
            <w:left w:val="none" w:sz="0" w:space="0" w:color="auto"/>
            <w:bottom w:val="none" w:sz="0" w:space="0" w:color="auto"/>
            <w:right w:val="none" w:sz="0" w:space="0" w:color="auto"/>
          </w:divBdr>
        </w:div>
        <w:div w:id="551237665">
          <w:marLeft w:val="1267"/>
          <w:marRight w:val="0"/>
          <w:marTop w:val="0"/>
          <w:marBottom w:val="0"/>
          <w:divBdr>
            <w:top w:val="none" w:sz="0" w:space="0" w:color="auto"/>
            <w:left w:val="none" w:sz="0" w:space="0" w:color="auto"/>
            <w:bottom w:val="none" w:sz="0" w:space="0" w:color="auto"/>
            <w:right w:val="none" w:sz="0" w:space="0" w:color="auto"/>
          </w:divBdr>
        </w:div>
        <w:div w:id="265769505">
          <w:marLeft w:val="547"/>
          <w:marRight w:val="0"/>
          <w:marTop w:val="0"/>
          <w:marBottom w:val="0"/>
          <w:divBdr>
            <w:top w:val="none" w:sz="0" w:space="0" w:color="auto"/>
            <w:left w:val="none" w:sz="0" w:space="0" w:color="auto"/>
            <w:bottom w:val="none" w:sz="0" w:space="0" w:color="auto"/>
            <w:right w:val="none" w:sz="0" w:space="0" w:color="auto"/>
          </w:divBdr>
        </w:div>
        <w:div w:id="607393569">
          <w:marLeft w:val="547"/>
          <w:marRight w:val="0"/>
          <w:marTop w:val="0"/>
          <w:marBottom w:val="0"/>
          <w:divBdr>
            <w:top w:val="none" w:sz="0" w:space="0" w:color="auto"/>
            <w:left w:val="none" w:sz="0" w:space="0" w:color="auto"/>
            <w:bottom w:val="none" w:sz="0" w:space="0" w:color="auto"/>
            <w:right w:val="none" w:sz="0" w:space="0" w:color="auto"/>
          </w:divBdr>
        </w:div>
        <w:div w:id="1355305465">
          <w:marLeft w:val="547"/>
          <w:marRight w:val="0"/>
          <w:marTop w:val="0"/>
          <w:marBottom w:val="0"/>
          <w:divBdr>
            <w:top w:val="none" w:sz="0" w:space="0" w:color="auto"/>
            <w:left w:val="none" w:sz="0" w:space="0" w:color="auto"/>
            <w:bottom w:val="none" w:sz="0" w:space="0" w:color="auto"/>
            <w:right w:val="none" w:sz="0" w:space="0" w:color="auto"/>
          </w:divBdr>
        </w:div>
      </w:divsChild>
    </w:div>
    <w:div w:id="1747679921">
      <w:bodyDiv w:val="1"/>
      <w:marLeft w:val="0"/>
      <w:marRight w:val="0"/>
      <w:marTop w:val="0"/>
      <w:marBottom w:val="0"/>
      <w:divBdr>
        <w:top w:val="none" w:sz="0" w:space="0" w:color="auto"/>
        <w:left w:val="none" w:sz="0" w:space="0" w:color="auto"/>
        <w:bottom w:val="none" w:sz="0" w:space="0" w:color="auto"/>
        <w:right w:val="none" w:sz="0" w:space="0" w:color="auto"/>
      </w:divBdr>
      <w:divsChild>
        <w:div w:id="786778534">
          <w:marLeft w:val="547"/>
          <w:marRight w:val="0"/>
          <w:marTop w:val="0"/>
          <w:marBottom w:val="0"/>
          <w:divBdr>
            <w:top w:val="none" w:sz="0" w:space="0" w:color="auto"/>
            <w:left w:val="none" w:sz="0" w:space="0" w:color="auto"/>
            <w:bottom w:val="none" w:sz="0" w:space="0" w:color="auto"/>
            <w:right w:val="none" w:sz="0" w:space="0" w:color="auto"/>
          </w:divBdr>
        </w:div>
        <w:div w:id="1152989690">
          <w:marLeft w:val="547"/>
          <w:marRight w:val="0"/>
          <w:marTop w:val="0"/>
          <w:marBottom w:val="0"/>
          <w:divBdr>
            <w:top w:val="none" w:sz="0" w:space="0" w:color="auto"/>
            <w:left w:val="none" w:sz="0" w:space="0" w:color="auto"/>
            <w:bottom w:val="none" w:sz="0" w:space="0" w:color="auto"/>
            <w:right w:val="none" w:sz="0" w:space="0" w:color="auto"/>
          </w:divBdr>
        </w:div>
        <w:div w:id="47150915">
          <w:marLeft w:val="547"/>
          <w:marRight w:val="0"/>
          <w:marTop w:val="0"/>
          <w:marBottom w:val="0"/>
          <w:divBdr>
            <w:top w:val="none" w:sz="0" w:space="0" w:color="auto"/>
            <w:left w:val="none" w:sz="0" w:space="0" w:color="auto"/>
            <w:bottom w:val="none" w:sz="0" w:space="0" w:color="auto"/>
            <w:right w:val="none" w:sz="0" w:space="0" w:color="auto"/>
          </w:divBdr>
        </w:div>
        <w:div w:id="1111897416">
          <w:marLeft w:val="547"/>
          <w:marRight w:val="0"/>
          <w:marTop w:val="0"/>
          <w:marBottom w:val="0"/>
          <w:divBdr>
            <w:top w:val="none" w:sz="0" w:space="0" w:color="auto"/>
            <w:left w:val="none" w:sz="0" w:space="0" w:color="auto"/>
            <w:bottom w:val="none" w:sz="0" w:space="0" w:color="auto"/>
            <w:right w:val="none" w:sz="0" w:space="0" w:color="auto"/>
          </w:divBdr>
        </w:div>
        <w:div w:id="1539199936">
          <w:marLeft w:val="547"/>
          <w:marRight w:val="0"/>
          <w:marTop w:val="0"/>
          <w:marBottom w:val="0"/>
          <w:divBdr>
            <w:top w:val="none" w:sz="0" w:space="0" w:color="auto"/>
            <w:left w:val="none" w:sz="0" w:space="0" w:color="auto"/>
            <w:bottom w:val="none" w:sz="0" w:space="0" w:color="auto"/>
            <w:right w:val="none" w:sz="0" w:space="0" w:color="auto"/>
          </w:divBdr>
        </w:div>
        <w:div w:id="341513180">
          <w:marLeft w:val="547"/>
          <w:marRight w:val="0"/>
          <w:marTop w:val="0"/>
          <w:marBottom w:val="0"/>
          <w:divBdr>
            <w:top w:val="none" w:sz="0" w:space="0" w:color="auto"/>
            <w:left w:val="none" w:sz="0" w:space="0" w:color="auto"/>
            <w:bottom w:val="none" w:sz="0" w:space="0" w:color="auto"/>
            <w:right w:val="none" w:sz="0" w:space="0" w:color="auto"/>
          </w:divBdr>
        </w:div>
      </w:divsChild>
    </w:div>
    <w:div w:id="1791975863">
      <w:bodyDiv w:val="1"/>
      <w:marLeft w:val="0"/>
      <w:marRight w:val="0"/>
      <w:marTop w:val="0"/>
      <w:marBottom w:val="0"/>
      <w:divBdr>
        <w:top w:val="none" w:sz="0" w:space="0" w:color="auto"/>
        <w:left w:val="none" w:sz="0" w:space="0" w:color="auto"/>
        <w:bottom w:val="none" w:sz="0" w:space="0" w:color="auto"/>
        <w:right w:val="none" w:sz="0" w:space="0" w:color="auto"/>
      </w:divBdr>
    </w:div>
    <w:div w:id="2025548009">
      <w:bodyDiv w:val="1"/>
      <w:marLeft w:val="0"/>
      <w:marRight w:val="0"/>
      <w:marTop w:val="0"/>
      <w:marBottom w:val="0"/>
      <w:divBdr>
        <w:top w:val="none" w:sz="0" w:space="0" w:color="auto"/>
        <w:left w:val="none" w:sz="0" w:space="0" w:color="auto"/>
        <w:bottom w:val="none" w:sz="0" w:space="0" w:color="auto"/>
        <w:right w:val="none" w:sz="0" w:space="0" w:color="auto"/>
      </w:divBdr>
      <w:divsChild>
        <w:div w:id="41445058">
          <w:marLeft w:val="446"/>
          <w:marRight w:val="0"/>
          <w:marTop w:val="0"/>
          <w:marBottom w:val="0"/>
          <w:divBdr>
            <w:top w:val="none" w:sz="0" w:space="0" w:color="auto"/>
            <w:left w:val="none" w:sz="0" w:space="0" w:color="auto"/>
            <w:bottom w:val="none" w:sz="0" w:space="0" w:color="auto"/>
            <w:right w:val="none" w:sz="0" w:space="0" w:color="auto"/>
          </w:divBdr>
        </w:div>
        <w:div w:id="1095057534">
          <w:marLeft w:val="1166"/>
          <w:marRight w:val="0"/>
          <w:marTop w:val="0"/>
          <w:marBottom w:val="0"/>
          <w:divBdr>
            <w:top w:val="none" w:sz="0" w:space="0" w:color="auto"/>
            <w:left w:val="none" w:sz="0" w:space="0" w:color="auto"/>
            <w:bottom w:val="none" w:sz="0" w:space="0" w:color="auto"/>
            <w:right w:val="none" w:sz="0" w:space="0" w:color="auto"/>
          </w:divBdr>
        </w:div>
        <w:div w:id="376667221">
          <w:marLeft w:val="1886"/>
          <w:marRight w:val="0"/>
          <w:marTop w:val="0"/>
          <w:marBottom w:val="0"/>
          <w:divBdr>
            <w:top w:val="none" w:sz="0" w:space="0" w:color="auto"/>
            <w:left w:val="none" w:sz="0" w:space="0" w:color="auto"/>
            <w:bottom w:val="none" w:sz="0" w:space="0" w:color="auto"/>
            <w:right w:val="none" w:sz="0" w:space="0" w:color="auto"/>
          </w:divBdr>
        </w:div>
        <w:div w:id="1842038757">
          <w:marLeft w:val="446"/>
          <w:marRight w:val="0"/>
          <w:marTop w:val="0"/>
          <w:marBottom w:val="0"/>
          <w:divBdr>
            <w:top w:val="none" w:sz="0" w:space="0" w:color="auto"/>
            <w:left w:val="none" w:sz="0" w:space="0" w:color="auto"/>
            <w:bottom w:val="none" w:sz="0" w:space="0" w:color="auto"/>
            <w:right w:val="none" w:sz="0" w:space="0" w:color="auto"/>
          </w:divBdr>
        </w:div>
        <w:div w:id="1374891114">
          <w:marLeft w:val="1166"/>
          <w:marRight w:val="0"/>
          <w:marTop w:val="0"/>
          <w:marBottom w:val="0"/>
          <w:divBdr>
            <w:top w:val="none" w:sz="0" w:space="0" w:color="auto"/>
            <w:left w:val="none" w:sz="0" w:space="0" w:color="auto"/>
            <w:bottom w:val="none" w:sz="0" w:space="0" w:color="auto"/>
            <w:right w:val="none" w:sz="0" w:space="0" w:color="auto"/>
          </w:divBdr>
        </w:div>
        <w:div w:id="806316496">
          <w:marLeft w:val="1886"/>
          <w:marRight w:val="0"/>
          <w:marTop w:val="0"/>
          <w:marBottom w:val="0"/>
          <w:divBdr>
            <w:top w:val="none" w:sz="0" w:space="0" w:color="auto"/>
            <w:left w:val="none" w:sz="0" w:space="0" w:color="auto"/>
            <w:bottom w:val="none" w:sz="0" w:space="0" w:color="auto"/>
            <w:right w:val="none" w:sz="0" w:space="0" w:color="auto"/>
          </w:divBdr>
        </w:div>
        <w:div w:id="1499417904">
          <w:marLeft w:val="446"/>
          <w:marRight w:val="0"/>
          <w:marTop w:val="0"/>
          <w:marBottom w:val="0"/>
          <w:divBdr>
            <w:top w:val="none" w:sz="0" w:space="0" w:color="auto"/>
            <w:left w:val="none" w:sz="0" w:space="0" w:color="auto"/>
            <w:bottom w:val="none" w:sz="0" w:space="0" w:color="auto"/>
            <w:right w:val="none" w:sz="0" w:space="0" w:color="auto"/>
          </w:divBdr>
        </w:div>
        <w:div w:id="1729495998">
          <w:marLeft w:val="1166"/>
          <w:marRight w:val="0"/>
          <w:marTop w:val="0"/>
          <w:marBottom w:val="0"/>
          <w:divBdr>
            <w:top w:val="none" w:sz="0" w:space="0" w:color="auto"/>
            <w:left w:val="none" w:sz="0" w:space="0" w:color="auto"/>
            <w:bottom w:val="none" w:sz="0" w:space="0" w:color="auto"/>
            <w:right w:val="none" w:sz="0" w:space="0" w:color="auto"/>
          </w:divBdr>
        </w:div>
        <w:div w:id="866018336">
          <w:marLeft w:val="1886"/>
          <w:marRight w:val="0"/>
          <w:marTop w:val="0"/>
          <w:marBottom w:val="0"/>
          <w:divBdr>
            <w:top w:val="none" w:sz="0" w:space="0" w:color="auto"/>
            <w:left w:val="none" w:sz="0" w:space="0" w:color="auto"/>
            <w:bottom w:val="none" w:sz="0" w:space="0" w:color="auto"/>
            <w:right w:val="none" w:sz="0" w:space="0" w:color="auto"/>
          </w:divBdr>
        </w:div>
        <w:div w:id="838734033">
          <w:marLeft w:val="1886"/>
          <w:marRight w:val="0"/>
          <w:marTop w:val="0"/>
          <w:marBottom w:val="0"/>
          <w:divBdr>
            <w:top w:val="none" w:sz="0" w:space="0" w:color="auto"/>
            <w:left w:val="none" w:sz="0" w:space="0" w:color="auto"/>
            <w:bottom w:val="none" w:sz="0" w:space="0" w:color="auto"/>
            <w:right w:val="none" w:sz="0" w:space="0" w:color="auto"/>
          </w:divBdr>
        </w:div>
        <w:div w:id="117452218">
          <w:marLeft w:val="1886"/>
          <w:marRight w:val="0"/>
          <w:marTop w:val="0"/>
          <w:marBottom w:val="0"/>
          <w:divBdr>
            <w:top w:val="none" w:sz="0" w:space="0" w:color="auto"/>
            <w:left w:val="none" w:sz="0" w:space="0" w:color="auto"/>
            <w:bottom w:val="none" w:sz="0" w:space="0" w:color="auto"/>
            <w:right w:val="none" w:sz="0" w:space="0" w:color="auto"/>
          </w:divBdr>
        </w:div>
        <w:div w:id="334460265">
          <w:marLeft w:val="446"/>
          <w:marRight w:val="0"/>
          <w:marTop w:val="0"/>
          <w:marBottom w:val="0"/>
          <w:divBdr>
            <w:top w:val="none" w:sz="0" w:space="0" w:color="auto"/>
            <w:left w:val="none" w:sz="0" w:space="0" w:color="auto"/>
            <w:bottom w:val="none" w:sz="0" w:space="0" w:color="auto"/>
            <w:right w:val="none" w:sz="0" w:space="0" w:color="auto"/>
          </w:divBdr>
        </w:div>
      </w:divsChild>
    </w:div>
    <w:div w:id="2075740906">
      <w:bodyDiv w:val="1"/>
      <w:marLeft w:val="0"/>
      <w:marRight w:val="0"/>
      <w:marTop w:val="0"/>
      <w:marBottom w:val="0"/>
      <w:divBdr>
        <w:top w:val="none" w:sz="0" w:space="0" w:color="auto"/>
        <w:left w:val="none" w:sz="0" w:space="0" w:color="auto"/>
        <w:bottom w:val="none" w:sz="0" w:space="0" w:color="auto"/>
        <w:right w:val="none" w:sz="0" w:space="0" w:color="auto"/>
      </w:divBdr>
      <w:divsChild>
        <w:div w:id="616988262">
          <w:marLeft w:val="446"/>
          <w:marRight w:val="0"/>
          <w:marTop w:val="0"/>
          <w:marBottom w:val="0"/>
          <w:divBdr>
            <w:top w:val="none" w:sz="0" w:space="0" w:color="auto"/>
            <w:left w:val="none" w:sz="0" w:space="0" w:color="auto"/>
            <w:bottom w:val="none" w:sz="0" w:space="0" w:color="auto"/>
            <w:right w:val="none" w:sz="0" w:space="0" w:color="auto"/>
          </w:divBdr>
        </w:div>
        <w:div w:id="171804530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9D641-16F9-4BF5-90D8-BD1A425D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2150</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Astrea Jupiter</dc:creator>
  <cp:keywords/>
  <dc:description/>
  <cp:lastModifiedBy>MS Office</cp:lastModifiedBy>
  <cp:revision>5</cp:revision>
  <cp:lastPrinted>2023-05-15T22:40:00Z</cp:lastPrinted>
  <dcterms:created xsi:type="dcterms:W3CDTF">2023-07-10T21:41:00Z</dcterms:created>
  <dcterms:modified xsi:type="dcterms:W3CDTF">2023-08-02T14:18:00Z</dcterms:modified>
</cp:coreProperties>
</file>